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360"/>
        <w:ind w:right="0" w:left="0" w:firstLine="0"/>
        <w:jc w:val="center"/>
        <w:rPr>
          <w:rFonts w:ascii="Times New Roman" w:hAnsi="Times New Roman" w:cs="Times New Roman" w:eastAsia="Times New Roman"/>
          <w:b/>
          <w:i/>
          <w:color w:val="auto"/>
          <w:spacing w:val="0"/>
          <w:position w:val="0"/>
          <w:sz w:val="36"/>
          <w:shd w:fill="auto" w:val="clear"/>
        </w:rPr>
      </w:pPr>
      <w:r>
        <w:rPr>
          <w:rFonts w:ascii="Times New Roman" w:hAnsi="Times New Roman" w:cs="Times New Roman" w:eastAsia="Times New Roman"/>
          <w:b/>
          <w:i/>
          <w:color w:val="auto"/>
          <w:spacing w:val="0"/>
          <w:position w:val="0"/>
          <w:sz w:val="36"/>
          <w:shd w:fill="auto" w:val="clear"/>
        </w:rPr>
        <w:t xml:space="preserve">Проект с региональным компонентом</w:t>
      </w:r>
    </w:p>
    <w:p>
      <w:pPr>
        <w:spacing w:before="0" w:after="0" w:line="360"/>
        <w:ind w:right="0" w:left="0" w:firstLine="0"/>
        <w:jc w:val="center"/>
        <w:rPr>
          <w:rFonts w:ascii="Times New Roman" w:hAnsi="Times New Roman" w:cs="Times New Roman" w:eastAsia="Times New Roman"/>
          <w:b/>
          <w:i/>
          <w:color w:val="auto"/>
          <w:spacing w:val="0"/>
          <w:position w:val="0"/>
          <w:sz w:val="36"/>
          <w:shd w:fill="auto" w:val="clear"/>
        </w:rPr>
      </w:pPr>
      <w:r>
        <w:rPr>
          <w:rFonts w:ascii="Times New Roman" w:hAnsi="Times New Roman" w:cs="Times New Roman" w:eastAsia="Times New Roman"/>
          <w:b/>
          <w:i/>
          <w:color w:val="auto"/>
          <w:spacing w:val="0"/>
          <w:position w:val="0"/>
          <w:sz w:val="36"/>
          <w:shd w:fill="auto" w:val="clear"/>
        </w:rPr>
        <w:t xml:space="preserve">на тему : </w:t>
      </w:r>
      <w:r>
        <w:rPr>
          <w:rFonts w:ascii="Times New Roman" w:hAnsi="Times New Roman" w:cs="Times New Roman" w:eastAsia="Times New Roman"/>
          <w:b/>
          <w:i/>
          <w:color w:val="auto"/>
          <w:spacing w:val="0"/>
          <w:position w:val="0"/>
          <w:sz w:val="36"/>
          <w:shd w:fill="auto" w:val="clear"/>
        </w:rPr>
        <w:t xml:space="preserve">«</w:t>
      </w:r>
      <w:r>
        <w:rPr>
          <w:rFonts w:ascii="Times New Roman" w:hAnsi="Times New Roman" w:cs="Times New Roman" w:eastAsia="Times New Roman"/>
          <w:b/>
          <w:i/>
          <w:color w:val="auto"/>
          <w:spacing w:val="0"/>
          <w:position w:val="0"/>
          <w:sz w:val="36"/>
          <w:shd w:fill="auto" w:val="clear"/>
        </w:rPr>
        <w:t xml:space="preserve">Растительный мир родного края</w:t>
      </w:r>
      <w:r>
        <w:rPr>
          <w:rFonts w:ascii="Times New Roman" w:hAnsi="Times New Roman" w:cs="Times New Roman" w:eastAsia="Times New Roman"/>
          <w:b/>
          <w:i/>
          <w:color w:val="auto"/>
          <w:spacing w:val="0"/>
          <w:position w:val="0"/>
          <w:sz w:val="36"/>
          <w:shd w:fill="auto" w:val="clear"/>
        </w:rPr>
        <w:t xml:space="preserve">»</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База проекта: МБДОУ Детский сад № 103 г. Архангельск.</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Тип проекта</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творческо-информационный.</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Срок реализации проекта</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долгосрочный (с сентября 2015г. по май 2016 г.)</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Участники проекта</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воспитатели -  Никитина Ю.В., Игнова С.И.,</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воспитанники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средней группы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Ромашка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их родители.</w:t>
      </w:r>
    </w:p>
    <w:p>
      <w:pPr>
        <w:spacing w:before="0" w:after="0" w:line="360"/>
        <w:ind w:right="0" w:left="0" w:firstLine="0"/>
        <w:jc w:val="center"/>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9510" w:dyaOrig="9209">
          <v:rect xmlns:o="urn:schemas-microsoft-com:office:office" xmlns:v="urn:schemas-microsoft-com:vml" id="rectole0000000000" style="width:475.500000pt;height:460.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2015-2016 </w:t>
      </w:r>
      <w:r>
        <w:rPr>
          <w:rFonts w:ascii="Times New Roman" w:hAnsi="Times New Roman" w:cs="Times New Roman" w:eastAsia="Times New Roman"/>
          <w:color w:val="auto"/>
          <w:spacing w:val="0"/>
          <w:position w:val="0"/>
          <w:sz w:val="24"/>
          <w:shd w:fill="auto" w:val="clear"/>
        </w:rPr>
        <w:t xml:space="preserve">г.</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Пояснительная записка</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Одной из основных задач воспитания дошкольников, стоящих на современном этапе перед воспитателем, является воспитание у дошкольников любви к Родине, родному краю. Представление о Родине начинается у детей с картинки, слышимой ребенком музыки, окружающей его природы.</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Год от года оно расширяется, обогащается, совершенствуется. В общении с природой у детей развивается любознательность, расширяется кругозор, появляется интерес к труду, пробуждается чувство прекрасного. Мы в нашей группе создали проект по ознакомлению детей с растительным миром родного края.</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Данный проект органически вписывается в программу "От рождения до школы" и реализуется в процессе организации педагогической работы с детьми  в режимных моментах , на занятиях и в свободной деятельности.</w:t>
      </w:r>
    </w:p>
    <w:p>
      <w:pPr>
        <w:spacing w:before="0" w:after="0" w:line="360"/>
        <w:ind w:right="0" w:left="0" w:firstLine="56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Проект вариативен, он не устанавливает жестких рамок образовательного содержания и форм реализации. Проектный материал легко интегрируется в занятия по экологическому воспитанию, художественно-эстетическому развитию, развитию речи и др..</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Актуальность проекта</w:t>
      </w:r>
      <w:r>
        <w:rPr>
          <w:rFonts w:ascii="Times New Roman" w:hAnsi="Times New Roman" w:cs="Times New Roman" w:eastAsia="Times New Roman"/>
          <w:b/>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недостаточный уровень знаний детей о растительном мире родного края, о их пользе и значении в жизни человека.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При реализации проекта были использованы следующие принципы: в процессе сотрудничества, взаимодействия (детей, родителей, воспитателей) происходит развитие коммуникативных навыков, развивается диалоговая речь; совместная продуктивная творческая деятельность создаёт атмосферу доброжелательности, взаимопомощи; дети учатся взаимодействовать друг с другом, сотрудничать со взрослыми.</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Цель проекта</w:t>
      </w:r>
      <w:r>
        <w:rPr>
          <w:rFonts w:ascii="Times New Roman" w:hAnsi="Times New Roman" w:cs="Times New Roman" w:eastAsia="Times New Roman"/>
          <w:color w:val="auto"/>
          <w:spacing w:val="0"/>
          <w:position w:val="0"/>
          <w:sz w:val="28"/>
          <w:shd w:fill="auto" w:val="clear"/>
        </w:rPr>
        <w:t xml:space="preserve">: Развивать интерес детей к взаимосвязи жизни растительности с сезонными изменениями природы. Расширять представления детей о природе родного края, воспитывать патриотические чувства.</w:t>
      </w:r>
    </w:p>
    <w:p>
      <w:pPr>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Задачи</w:t>
      </w:r>
      <w:r>
        <w:rPr>
          <w:rFonts w:ascii="Times New Roman" w:hAnsi="Times New Roman" w:cs="Times New Roman" w:eastAsia="Times New Roman"/>
          <w:i/>
          <w:color w:val="auto"/>
          <w:spacing w:val="0"/>
          <w:position w:val="0"/>
          <w:sz w:val="28"/>
          <w:shd w:fill="auto" w:val="clear"/>
        </w:rPr>
        <w:t xml:space="preserve">:</w:t>
      </w:r>
    </w:p>
    <w:p>
      <w:pPr>
        <w:numPr>
          <w:ilvl w:val="0"/>
          <w:numId w:val="5"/>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Расширять кругозор детей, пополнять и активизировать словарный запас, формировать навыки исследователя, развивать познавательную активность, формировать умения работать в коллективе, связывать обучение с жизнью, учить применять знания на практике.</w:t>
      </w:r>
    </w:p>
    <w:p>
      <w:pPr>
        <w:numPr>
          <w:ilvl w:val="0"/>
          <w:numId w:val="5"/>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Изучать взаимодействия растительный мир с окружающим миром, выявление пользы и вреда в ходе наблюдений и бесед. Исследовать особенности сезонных изменений на растительный мир, их зависимости от времени года.</w:t>
      </w:r>
    </w:p>
    <w:p>
      <w:pPr>
        <w:numPr>
          <w:ilvl w:val="0"/>
          <w:numId w:val="5"/>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Развивать воображение, творчество, познавательный интерес, мышление, умение анализировать, сравнивать, обобщать. Отражать знания, полученные опытным путем, в различных видах деятельности (изобразительной, умственной, игровой).</w:t>
      </w:r>
    </w:p>
    <w:p>
      <w:pPr>
        <w:numPr>
          <w:ilvl w:val="0"/>
          <w:numId w:val="5"/>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Изучать влияния деятельности человека на растительный мир родного края.</w:t>
      </w:r>
    </w:p>
    <w:p>
      <w:pPr>
        <w:numPr>
          <w:ilvl w:val="0"/>
          <w:numId w:val="5"/>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Воспитывать бережное отношение к природе.</w:t>
      </w:r>
    </w:p>
    <w:p>
      <w:pPr>
        <w:numPr>
          <w:ilvl w:val="0"/>
          <w:numId w:val="5"/>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Привлекать родителей в совместную деятельность с детьми и педагогами.</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Ресурсы:</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наглядный иллюстрационный материал, подбор художественной литературы, оборудование и материал для художественного творчества и экспериментирования, дидактические игры, словесные игры, ИКТ.</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Проблемные вопросы</w:t>
      </w:r>
      <w:r>
        <w:rPr>
          <w:rFonts w:ascii="Times New Roman" w:hAnsi="Times New Roman" w:cs="Times New Roman" w:eastAsia="Times New Roman"/>
          <w:color w:val="auto"/>
          <w:spacing w:val="0"/>
          <w:position w:val="0"/>
          <w:sz w:val="28"/>
          <w:shd w:fill="auto" w:val="clear"/>
        </w:rPr>
        <w:t xml:space="preserve"> – определение деревьев, кустарников, цветов, грибов, ягод (произрастающих в нашем крае) по внешнему виду, для чего они нужны.</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Аннотация</w:t>
      </w: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 проект поможет получить детям знания и представления о значении растительного мира в жизни людей, поможет изучить строение деревьев и кустарников, цветов, ягод, грибов нашего края. Совместно с воспитателями дети и родители организуют выставку детско-творческих работ, приобретут дополнительные навыки коллективной работы.</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Предполагаемый результат:</w:t>
      </w:r>
    </w:p>
    <w:p>
      <w:pPr>
        <w:numPr>
          <w:ilvl w:val="0"/>
          <w:numId w:val="7"/>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детей расширяется представление о растительном мире родного края.</w:t>
      </w:r>
    </w:p>
    <w:p>
      <w:pPr>
        <w:numPr>
          <w:ilvl w:val="0"/>
          <w:numId w:val="7"/>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Сформируются знания о сезонных изменениях  растительного мира .</w:t>
      </w:r>
    </w:p>
    <w:p>
      <w:pPr>
        <w:numPr>
          <w:ilvl w:val="0"/>
          <w:numId w:val="7"/>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Дети будут применять полученные знания в продуктивной деятельности.</w:t>
      </w:r>
    </w:p>
    <w:p>
      <w:pPr>
        <w:numPr>
          <w:ilvl w:val="0"/>
          <w:numId w:val="7"/>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детей сформируется бережное отношение к природе родного края.</w:t>
      </w:r>
    </w:p>
    <w:p>
      <w:pPr>
        <w:numPr>
          <w:ilvl w:val="0"/>
          <w:numId w:val="7"/>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Вовлечены родители к участию в проектной деятельности.</w:t>
      </w:r>
    </w:p>
    <w:p>
      <w:pPr>
        <w:numPr>
          <w:ilvl w:val="0"/>
          <w:numId w:val="7"/>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Реализованы потребности детей в продуктивных видах деятельности.</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Предварительная работа:</w:t>
      </w:r>
    </w:p>
    <w:p>
      <w:pPr>
        <w:numPr>
          <w:ilvl w:val="0"/>
          <w:numId w:val="9"/>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родителями: беседа о проектной деятельности о растительном мире родного края (деревья-береза, рябина, осина; кустарники-ива, шиповник; ягоды-морошка, брусника, клюква; грибы- подосиновик, волнушка, подберезовик, белый; цветы-клевер, ромашка, василек, одуванчик).</w:t>
      </w:r>
    </w:p>
    <w:p>
      <w:pPr>
        <w:numPr>
          <w:ilvl w:val="0"/>
          <w:numId w:val="9"/>
        </w:numPr>
        <w:spacing w:before="0" w:after="0" w:line="36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детьми: рассматривание пособий; сбор природного материала (листьев, веточек, шишек и т.д) для гербария и поделок.</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28"/>
          <w:shd w:fill="auto" w:val="clear"/>
        </w:rPr>
        <w:t xml:space="preserve">Этапы реализации проекта:</w:t>
      </w:r>
    </w:p>
    <w:tbl>
      <w:tblPr/>
      <w:tblGrid>
        <w:gridCol w:w="2385"/>
        <w:gridCol w:w="3735"/>
        <w:gridCol w:w="2445"/>
        <w:gridCol w:w="2100"/>
      </w:tblGrid>
      <w:tr>
        <w:trPr>
          <w:trHeight w:val="442" w:hRule="auto"/>
          <w:jc w:val="left"/>
        </w:trPr>
        <w:tc>
          <w:tcPr>
            <w:tcW w:w="2385" w:type="dxa"/>
            <w:tcBorders>
              <w:top w:val="single" w:color="000001" w:sz="5"/>
              <w:left w:val="single" w:color="000001" w:sz="5"/>
              <w:bottom w:val="single" w:color="000001" w:sz="5"/>
              <w:right w:val="single" w:color="000001" w:sz="5"/>
            </w:tcBorders>
            <w:shd w:color="000000" w:fill="ffffff" w:val="clear"/>
            <w:tcMar>
              <w:left w:w="110" w:type="dxa"/>
              <w:right w:w="110"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Этапы</w:t>
            </w:r>
          </w:p>
        </w:tc>
        <w:tc>
          <w:tcPr>
            <w:tcW w:w="3735" w:type="dxa"/>
            <w:tcBorders>
              <w:top w:val="single" w:color="000001" w:sz="5"/>
              <w:left w:val="single" w:color="000001" w:sz="5"/>
              <w:bottom w:val="single" w:color="000001" w:sz="5"/>
              <w:right w:val="single" w:color="000001" w:sz="5"/>
            </w:tcBorders>
            <w:shd w:color="000000" w:fill="ffffff" w:val="clear"/>
            <w:tcMar>
              <w:left w:w="110" w:type="dxa"/>
              <w:right w:w="110"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Содержание работы</w:t>
            </w:r>
          </w:p>
        </w:tc>
        <w:tc>
          <w:tcPr>
            <w:tcW w:w="2445" w:type="dxa"/>
            <w:tcBorders>
              <w:top w:val="single" w:color="000001" w:sz="5"/>
              <w:left w:val="single" w:color="000001" w:sz="5"/>
              <w:bottom w:val="single" w:color="000001" w:sz="5"/>
              <w:right w:val="single" w:color="00000a" w:sz="5"/>
            </w:tcBorders>
            <w:shd w:color="000000" w:fill="ffffff" w:val="clear"/>
            <w:tcMar>
              <w:left w:w="110" w:type="dxa"/>
              <w:right w:w="110"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Сроки</w:t>
            </w:r>
          </w:p>
        </w:tc>
        <w:tc>
          <w:tcPr>
            <w:tcW w:w="2100" w:type="dxa"/>
            <w:tcBorders>
              <w:top w:val="single" w:color="000001" w:sz="5"/>
              <w:left w:val="single" w:color="00000a" w:sz="5"/>
              <w:bottom w:val="single" w:color="000001" w:sz="5"/>
              <w:right w:val="single" w:color="000001" w:sz="5"/>
            </w:tcBorders>
            <w:shd w:color="000000" w:fill="ffffff" w:val="clear"/>
            <w:tcMar>
              <w:left w:w="110" w:type="dxa"/>
              <w:right w:w="110"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Ответственный</w:t>
            </w:r>
          </w:p>
        </w:tc>
      </w:tr>
      <w:tr>
        <w:trPr>
          <w:trHeight w:val="1" w:hRule="atLeast"/>
          <w:jc w:val="left"/>
        </w:trPr>
        <w:tc>
          <w:tcPr>
            <w:tcW w:w="2385" w:type="dxa"/>
            <w:tcBorders>
              <w:top w:val="single" w:color="000001" w:sz="5"/>
              <w:left w:val="single" w:color="000001" w:sz="5"/>
              <w:bottom w:val="single" w:color="000001" w:sz="5"/>
              <w:right w:val="single" w:color="000001" w:sz="5"/>
            </w:tcBorders>
            <w:shd w:color="000000" w:fill="ffffff" w:val="clear"/>
            <w:tcMar>
              <w:left w:w="110" w:type="dxa"/>
              <w:right w:w="11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Подготовительный</w:t>
            </w:r>
          </w:p>
        </w:tc>
        <w:tc>
          <w:tcPr>
            <w:tcW w:w="3735" w:type="dxa"/>
            <w:tcBorders>
              <w:top w:val="single" w:color="000001" w:sz="5"/>
              <w:left w:val="single" w:color="000001" w:sz="5"/>
              <w:bottom w:val="single" w:color="000001" w:sz="5"/>
              <w:right w:val="single" w:color="000001"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сбор информации</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подбор материала</w:t>
            </w:r>
          </w:p>
        </w:tc>
        <w:tc>
          <w:tcPr>
            <w:tcW w:w="2445" w:type="dxa"/>
            <w:tcBorders>
              <w:top w:val="single" w:color="000001" w:sz="5"/>
              <w:left w:val="single" w:color="000001" w:sz="5"/>
              <w:bottom w:val="single" w:color="000001" w:sz="5"/>
              <w:right w:val="single" w:color="00000a"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Сентябрь</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color w:val="auto"/>
                <w:spacing w:val="0"/>
                <w:position w:val="0"/>
                <w:shd w:fill="auto" w:val="clear"/>
              </w:rPr>
            </w:pPr>
          </w:p>
        </w:tc>
        <w:tc>
          <w:tcPr>
            <w:tcW w:w="2100" w:type="dxa"/>
            <w:tcBorders>
              <w:top w:val="single" w:color="000001" w:sz="5"/>
              <w:left w:val="single" w:color="00000a" w:sz="5"/>
              <w:bottom w:val="single" w:color="000001" w:sz="5"/>
              <w:right w:val="single" w:color="000001"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Игнова С.И.</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Никитина Ю.В.</w:t>
            </w:r>
          </w:p>
        </w:tc>
      </w:tr>
      <w:tr>
        <w:trPr>
          <w:trHeight w:val="1" w:hRule="atLeast"/>
          <w:jc w:val="left"/>
        </w:trPr>
        <w:tc>
          <w:tcPr>
            <w:tcW w:w="2385" w:type="dxa"/>
            <w:tcBorders>
              <w:top w:val="single" w:color="000001" w:sz="5"/>
              <w:left w:val="single" w:color="000001" w:sz="5"/>
              <w:bottom w:val="single" w:color="000001" w:sz="5"/>
              <w:right w:val="single" w:color="000001"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Основной (практический)</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color w:val="auto"/>
                <w:spacing w:val="0"/>
                <w:position w:val="0"/>
                <w:shd w:fill="auto" w:val="clear"/>
              </w:rPr>
            </w:pPr>
          </w:p>
        </w:tc>
        <w:tc>
          <w:tcPr>
            <w:tcW w:w="3735" w:type="dxa"/>
            <w:tcBorders>
              <w:top w:val="single" w:color="000001" w:sz="5"/>
              <w:left w:val="single" w:color="000001" w:sz="5"/>
              <w:bottom w:val="single" w:color="000001" w:sz="5"/>
              <w:right w:val="single" w:color="000001"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Calibri" w:hAnsi="Calibri" w:cs="Calibri" w:eastAsia="Calibri"/>
                <w:b/>
                <w:color w:val="auto"/>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Обеспечение условий для реализации проекта;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Разработка и накопление методических материалов, разработок, рекомендации по проблеме;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Творческо-оформительская деятельность;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Выполнение плана и оценка результата, внесение изменений, коррекция.</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Познавательные занятия.</w:t>
            </w:r>
          </w:p>
        </w:tc>
        <w:tc>
          <w:tcPr>
            <w:tcW w:w="2445" w:type="dxa"/>
            <w:tcBorders>
              <w:top w:val="single" w:color="000001" w:sz="5"/>
              <w:left w:val="single" w:color="000001" w:sz="5"/>
              <w:bottom w:val="single" w:color="000001" w:sz="5"/>
              <w:right w:val="single" w:color="00000a"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ходе реализации проекта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ходе реализации проекта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Сентябрь- май</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ходе реализации проекта</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color w:val="auto"/>
                <w:spacing w:val="0"/>
                <w:position w:val="0"/>
                <w:shd w:fill="auto" w:val="clear"/>
              </w:rPr>
            </w:pPr>
          </w:p>
        </w:tc>
        <w:tc>
          <w:tcPr>
            <w:tcW w:w="2100" w:type="dxa"/>
            <w:tcBorders>
              <w:top w:val="single" w:color="000001" w:sz="5"/>
              <w:left w:val="single" w:color="00000a" w:sz="5"/>
              <w:bottom w:val="single" w:color="000001" w:sz="5"/>
              <w:right w:val="single" w:color="000001"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Игнова С.И.</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Никитина Ю.В.</w:t>
            </w:r>
          </w:p>
        </w:tc>
      </w:tr>
      <w:tr>
        <w:trPr>
          <w:trHeight w:val="1" w:hRule="atLeast"/>
          <w:jc w:val="left"/>
        </w:trPr>
        <w:tc>
          <w:tcPr>
            <w:tcW w:w="2385" w:type="dxa"/>
            <w:tcBorders>
              <w:top w:val="single" w:color="000001" w:sz="5"/>
              <w:left w:val="single" w:color="000001" w:sz="5"/>
              <w:bottom w:val="single" w:color="000001" w:sz="5"/>
              <w:right w:val="single" w:color="000001" w:sz="5"/>
            </w:tcBorders>
            <w:shd w:color="000000" w:fill="ffffff" w:val="clear"/>
            <w:tcMar>
              <w:left w:w="110" w:type="dxa"/>
              <w:right w:w="11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Заключительный</w:t>
            </w:r>
          </w:p>
        </w:tc>
        <w:tc>
          <w:tcPr>
            <w:tcW w:w="3735" w:type="dxa"/>
            <w:tcBorders>
              <w:top w:val="single" w:color="000001" w:sz="5"/>
              <w:left w:val="single" w:color="000001" w:sz="5"/>
              <w:bottom w:val="single" w:color="000001" w:sz="5"/>
              <w:right w:val="single" w:color="000001"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Презентация проекта на пед.совете, родителям на собрании;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Обработка результатов по реализации проекта;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Внесение дополнений, поправок в случае нерешенных или побочных проблем.</w:t>
            </w:r>
          </w:p>
          <w:p>
            <w:pPr>
              <w:spacing w:before="0" w:after="0" w:line="240"/>
              <w:ind w:right="0" w:left="0" w:firstLine="0"/>
              <w:jc w:val="both"/>
              <w:rPr>
                <w:color w:val="auto"/>
                <w:spacing w:val="0"/>
                <w:position w:val="0"/>
                <w:shd w:fill="auto" w:val="clear"/>
              </w:rPr>
            </w:pPr>
          </w:p>
        </w:tc>
        <w:tc>
          <w:tcPr>
            <w:tcW w:w="2445" w:type="dxa"/>
            <w:tcBorders>
              <w:top w:val="single" w:color="000001" w:sz="5"/>
              <w:left w:val="single" w:color="000001" w:sz="5"/>
              <w:bottom w:val="single" w:color="000001" w:sz="5"/>
              <w:right w:val="single" w:color="00000a"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Май</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Май</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Май</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Май</w:t>
            </w:r>
          </w:p>
        </w:tc>
        <w:tc>
          <w:tcPr>
            <w:tcW w:w="2100" w:type="dxa"/>
            <w:tcBorders>
              <w:top w:val="single" w:color="000001" w:sz="5"/>
              <w:left w:val="single" w:color="00000a" w:sz="5"/>
              <w:bottom w:val="single" w:color="000001" w:sz="5"/>
              <w:right w:val="single" w:color="000001" w:sz="5"/>
            </w:tcBorders>
            <w:shd w:color="000000" w:fill="ffffff" w:val="clear"/>
            <w:tcMar>
              <w:left w:w="110" w:type="dxa"/>
              <w:right w:w="110"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Игнова С.И.</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Никитина Ю.В.</w:t>
            </w:r>
          </w:p>
        </w:tc>
      </w:tr>
    </w:tbl>
    <w:p>
      <w:pPr>
        <w:spacing w:before="0" w:after="0" w:line="360"/>
        <w:ind w:right="0" w:left="0" w:firstLine="0"/>
        <w:jc w:val="left"/>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28"/>
          <w:shd w:fill="FFFFFF" w:val="clear"/>
        </w:rPr>
      </w:pPr>
      <w:r>
        <w:rPr>
          <w:rFonts w:ascii="Times New Roman" w:hAnsi="Times New Roman" w:cs="Times New Roman" w:eastAsia="Times New Roman"/>
          <w:b/>
          <w:i/>
          <w:color w:val="auto"/>
          <w:spacing w:val="0"/>
          <w:position w:val="0"/>
          <w:sz w:val="28"/>
          <w:shd w:fill="FFFFFF" w:val="clear"/>
        </w:rPr>
        <w:t xml:space="preserve">    </w:t>
      </w:r>
      <w:r>
        <w:rPr>
          <w:rFonts w:ascii="Times New Roman" w:hAnsi="Times New Roman" w:cs="Times New Roman" w:eastAsia="Times New Roman"/>
          <w:b/>
          <w:i/>
          <w:color w:val="auto"/>
          <w:spacing w:val="0"/>
          <w:position w:val="0"/>
          <w:sz w:val="28"/>
          <w:shd w:fill="FFFFFF" w:val="clear"/>
        </w:rPr>
        <w:t xml:space="preserve">Методы организации образовательного процесса:</w:t>
      </w:r>
    </w:p>
    <w:p>
      <w:pPr>
        <w:numPr>
          <w:ilvl w:val="0"/>
          <w:numId w:val="23"/>
        </w:numPr>
        <w:spacing w:before="0" w:after="0" w:line="36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Методы устного изложения знаний воспитателя и активизация познавательной деятельности детей – рассказ, объяснение, беседа, показ наглядно-демонстрационного материала.</w:t>
      </w:r>
    </w:p>
    <w:p>
      <w:pPr>
        <w:numPr>
          <w:ilvl w:val="0"/>
          <w:numId w:val="23"/>
        </w:numPr>
        <w:spacing w:before="0" w:after="0" w:line="36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Методы закрепления изучаемого материала – беседа, рассматривание иллюстраций, выполнение практических работ по изодеятельности (рисунки, аппликации), организация выставок.</w:t>
      </w:r>
    </w:p>
    <w:p>
      <w:pPr>
        <w:numPr>
          <w:ilvl w:val="0"/>
          <w:numId w:val="23"/>
        </w:numPr>
        <w:spacing w:before="0" w:after="0" w:line="36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Поисково-исследовательские методы – проведение опытов, наблюдений, поиск решения поставленных задач совместно с воспитателями/родителями.</w:t>
      </w:r>
    </w:p>
    <w:p>
      <w:pPr>
        <w:numPr>
          <w:ilvl w:val="0"/>
          <w:numId w:val="23"/>
        </w:numPr>
        <w:spacing w:before="0" w:after="0" w:line="36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Методы оценки и проверки знаний и умений – наблюдение за работой, играми детей, вопросы к детям.</w:t>
      </w:r>
    </w:p>
    <w:p>
      <w:pPr>
        <w:numPr>
          <w:ilvl w:val="0"/>
          <w:numId w:val="23"/>
        </w:numPr>
        <w:spacing w:before="0" w:after="0" w:line="36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Методы самостоятельной работы по усвоению и закреплению материала – игры, рассматривание альбомов, иллюстраций.</w:t>
      </w:r>
    </w:p>
    <w:p>
      <w:pPr>
        <w:numPr>
          <w:ilvl w:val="0"/>
          <w:numId w:val="23"/>
        </w:numPr>
        <w:spacing w:before="0" w:after="0" w:line="360"/>
        <w:ind w:right="0" w:left="72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проектной деятельности – постановка проблемы, поэтапное решение, презентация.</w:t>
      </w:r>
      <w:r>
        <w:rPr>
          <w:rFonts w:ascii="Times New Roman" w:hAnsi="Times New Roman" w:cs="Times New Roman" w:eastAsia="Times New Roman"/>
          <w:b/>
          <w:i/>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b/>
          <w:i/>
          <w:color w:val="auto"/>
          <w:spacing w:val="0"/>
          <w:position w:val="0"/>
          <w:sz w:val="28"/>
          <w:shd w:fill="FFFFFF" w:val="clear"/>
        </w:rPr>
      </w:pPr>
      <w:r>
        <w:rPr>
          <w:rFonts w:ascii="Times New Roman" w:hAnsi="Times New Roman" w:cs="Times New Roman" w:eastAsia="Times New Roman"/>
          <w:b/>
          <w:i/>
          <w:color w:val="auto"/>
          <w:spacing w:val="0"/>
          <w:position w:val="0"/>
          <w:sz w:val="28"/>
          <w:shd w:fill="FFFFFF" w:val="clear"/>
        </w:rPr>
        <w:t xml:space="preserve">Продукт проекта:</w:t>
      </w:r>
    </w:p>
    <w:p>
      <w:pPr>
        <w:numPr>
          <w:ilvl w:val="0"/>
          <w:numId w:val="25"/>
        </w:numPr>
        <w:spacing w:before="0" w:after="0" w:line="360"/>
        <w:ind w:right="0" w:left="144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Конспекты занятий;</w:t>
      </w:r>
    </w:p>
    <w:p>
      <w:pPr>
        <w:numPr>
          <w:ilvl w:val="0"/>
          <w:numId w:val="25"/>
        </w:numPr>
        <w:spacing w:before="0" w:after="0" w:line="360"/>
        <w:ind w:right="0" w:left="144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Картотека дидактических игр :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Когда это бывает</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 какого дерева листок</w:t>
      </w:r>
      <w:r>
        <w:rPr>
          <w:rFonts w:ascii="Times New Roman" w:hAnsi="Times New Roman" w:cs="Times New Roman" w:eastAsia="Times New Roman"/>
          <w:color w:val="auto"/>
          <w:spacing w:val="0"/>
          <w:position w:val="0"/>
          <w:sz w:val="28"/>
          <w:shd w:fill="FFFFFF" w:val="clear"/>
        </w:rPr>
        <w:t xml:space="preserve">»;</w:t>
      </w:r>
    </w:p>
    <w:p>
      <w:pPr>
        <w:numPr>
          <w:ilvl w:val="0"/>
          <w:numId w:val="25"/>
        </w:numPr>
        <w:spacing w:before="0" w:after="0" w:line="360"/>
        <w:ind w:right="0" w:left="144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Гербарий;</w:t>
      </w:r>
    </w:p>
    <w:p>
      <w:pPr>
        <w:numPr>
          <w:ilvl w:val="0"/>
          <w:numId w:val="25"/>
        </w:numPr>
        <w:spacing w:before="0" w:after="0" w:line="360"/>
        <w:ind w:right="0" w:left="144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Выставка рисунков по тематике;</w:t>
      </w:r>
    </w:p>
    <w:p>
      <w:pPr>
        <w:numPr>
          <w:ilvl w:val="0"/>
          <w:numId w:val="25"/>
        </w:numPr>
        <w:spacing w:before="0" w:after="0" w:line="360"/>
        <w:ind w:right="0" w:left="144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Выставка поделок детей и родителей;</w:t>
      </w:r>
    </w:p>
    <w:p>
      <w:pPr>
        <w:numPr>
          <w:ilvl w:val="0"/>
          <w:numId w:val="25"/>
        </w:numPr>
        <w:spacing w:before="0" w:after="0" w:line="360"/>
        <w:ind w:right="0" w:left="144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Итоговая презентация о совместном проекте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Растительный мир нашего края</w:t>
      </w:r>
      <w:r>
        <w:rPr>
          <w:rFonts w:ascii="Times New Roman" w:hAnsi="Times New Roman" w:cs="Times New Roman" w:eastAsia="Times New Roman"/>
          <w:color w:val="auto"/>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FFFFFF" w:val="clear"/>
        </w:rPr>
      </w:pPr>
      <w:r>
        <w:rPr>
          <w:rFonts w:ascii="Times New Roman" w:hAnsi="Times New Roman" w:cs="Times New Roman" w:eastAsia="Times New Roman"/>
          <w:b/>
          <w:i/>
          <w:color w:val="auto"/>
          <w:spacing w:val="0"/>
          <w:position w:val="0"/>
          <w:sz w:val="28"/>
          <w:shd w:fill="FFFFFF" w:val="clear"/>
        </w:rPr>
        <w:t xml:space="preserve">План работы с детьми  на 2015 – 2016 учебный год</w:t>
      </w:r>
    </w:p>
    <w:p>
      <w:pPr>
        <w:spacing w:before="0" w:after="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Планирование мероприятий зависит от природных условий. Одна тема включает в себя несколько мероприятий (чтение, экскурсии, беседы и др.) на усмотрение педагога.</w:t>
      </w:r>
    </w:p>
    <w:p>
      <w:pPr>
        <w:spacing w:before="0" w:after="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Проектно – исследовательская деятельность ведется в течении года.</w: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36"/>
          <w:shd w:fill="FFFFFF" w:val="clear"/>
        </w:rPr>
      </w:pPr>
      <w:r>
        <w:rPr>
          <w:rFonts w:ascii="Times New Roman" w:hAnsi="Times New Roman" w:cs="Times New Roman" w:eastAsia="Times New Roman"/>
          <w:b/>
          <w:i/>
          <w:color w:val="auto"/>
          <w:spacing w:val="0"/>
          <w:position w:val="0"/>
          <w:sz w:val="36"/>
          <w:shd w:fill="FFFFFF" w:val="clear"/>
        </w:rPr>
        <w:t xml:space="preserve">                  I </w:t>
      </w:r>
      <w:r>
        <w:rPr>
          <w:rFonts w:ascii="Times New Roman" w:hAnsi="Times New Roman" w:cs="Times New Roman" w:eastAsia="Times New Roman"/>
          <w:b/>
          <w:i/>
          <w:color w:val="auto"/>
          <w:spacing w:val="0"/>
          <w:position w:val="0"/>
          <w:sz w:val="36"/>
          <w:shd w:fill="FFFFFF" w:val="clear"/>
        </w:rPr>
        <w:t xml:space="preserve">этап </w:t>
      </w:r>
      <w:r>
        <w:rPr>
          <w:rFonts w:ascii="Times New Roman" w:hAnsi="Times New Roman" w:cs="Times New Roman" w:eastAsia="Times New Roman"/>
          <w:b/>
          <w:i/>
          <w:color w:val="auto"/>
          <w:spacing w:val="0"/>
          <w:position w:val="0"/>
          <w:sz w:val="36"/>
          <w:shd w:fill="FFFFFF" w:val="clear"/>
        </w:rPr>
        <w:t xml:space="preserve">«</w:t>
      </w:r>
      <w:r>
        <w:rPr>
          <w:rFonts w:ascii="Times New Roman" w:hAnsi="Times New Roman" w:cs="Times New Roman" w:eastAsia="Times New Roman"/>
          <w:b/>
          <w:i/>
          <w:color w:val="auto"/>
          <w:spacing w:val="0"/>
          <w:position w:val="0"/>
          <w:sz w:val="36"/>
          <w:shd w:fill="FFFFFF" w:val="clear"/>
        </w:rPr>
        <w:t xml:space="preserve">Подготовительный</w:t>
      </w:r>
      <w:r>
        <w:rPr>
          <w:rFonts w:ascii="Times New Roman" w:hAnsi="Times New Roman" w:cs="Times New Roman" w:eastAsia="Times New Roman"/>
          <w:b/>
          <w:i/>
          <w:color w:val="auto"/>
          <w:spacing w:val="0"/>
          <w:position w:val="0"/>
          <w:sz w:val="36"/>
          <w:shd w:fill="FFFFFF"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Сентябрь:</w:t>
      </w:r>
    </w:p>
    <w:p>
      <w:pPr>
        <w:spacing w:before="0" w:after="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выбор темы проекта;</w:t>
      </w:r>
    </w:p>
    <w:p>
      <w:pPr>
        <w:spacing w:before="0" w:after="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сбор информации;</w:t>
      </w:r>
    </w:p>
    <w:p>
      <w:pPr>
        <w:spacing w:before="0" w:after="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подбор материала.</w: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b/>
          <w:i/>
          <w:color w:val="auto"/>
          <w:spacing w:val="0"/>
          <w:position w:val="0"/>
          <w:sz w:val="36"/>
          <w:shd w:fill="auto" w:val="clear"/>
        </w:rPr>
        <w:t xml:space="preserve">                   II </w:t>
      </w:r>
      <w:r>
        <w:rPr>
          <w:rFonts w:ascii="Times New Roman" w:hAnsi="Times New Roman" w:cs="Times New Roman" w:eastAsia="Times New Roman"/>
          <w:b/>
          <w:i/>
          <w:color w:val="auto"/>
          <w:spacing w:val="0"/>
          <w:position w:val="0"/>
          <w:sz w:val="36"/>
          <w:shd w:fill="auto" w:val="clear"/>
        </w:rPr>
        <w:t xml:space="preserve">этап </w:t>
      </w:r>
      <w:r>
        <w:rPr>
          <w:rFonts w:ascii="Times New Roman" w:hAnsi="Times New Roman" w:cs="Times New Roman" w:eastAsia="Times New Roman"/>
          <w:b/>
          <w:i/>
          <w:color w:val="auto"/>
          <w:spacing w:val="0"/>
          <w:position w:val="0"/>
          <w:sz w:val="36"/>
          <w:shd w:fill="auto" w:val="clear"/>
        </w:rPr>
        <w:t xml:space="preserve">«</w:t>
      </w:r>
      <w:r>
        <w:rPr>
          <w:rFonts w:ascii="Times New Roman" w:hAnsi="Times New Roman" w:cs="Times New Roman" w:eastAsia="Times New Roman"/>
          <w:b/>
          <w:i/>
          <w:color w:val="auto"/>
          <w:spacing w:val="0"/>
          <w:position w:val="0"/>
          <w:sz w:val="36"/>
          <w:shd w:fill="auto" w:val="clear"/>
        </w:rPr>
        <w:t xml:space="preserve">Основной</w:t>
      </w:r>
      <w:r>
        <w:rPr>
          <w:rFonts w:ascii="Times New Roman" w:hAnsi="Times New Roman" w:cs="Times New Roman" w:eastAsia="Times New Roman"/>
          <w:b/>
          <w:i/>
          <w:color w:val="auto"/>
          <w:spacing w:val="0"/>
          <w:position w:val="0"/>
          <w:sz w:val="36"/>
          <w:shd w:fill="auto" w:val="clear"/>
        </w:rPr>
        <w:t xml:space="preserve">»</w:t>
      </w:r>
      <w:r>
        <w:rPr>
          <w:rFonts w:ascii="Times New Roman" w:hAnsi="Times New Roman" w:cs="Times New Roman" w:eastAsia="Times New Roman"/>
          <w:color w:val="auto"/>
          <w:spacing w:val="0"/>
          <w:position w:val="0"/>
          <w:sz w:val="36"/>
          <w:shd w:fill="auto" w:val="clear"/>
        </w:rPr>
        <w:t xml:space="preserve"> (</w:t>
      </w:r>
      <w:r>
        <w:rPr>
          <w:rFonts w:ascii="Times New Roman" w:hAnsi="Times New Roman" w:cs="Times New Roman" w:eastAsia="Times New Roman"/>
          <w:color w:val="auto"/>
          <w:spacing w:val="0"/>
          <w:position w:val="0"/>
          <w:sz w:val="36"/>
          <w:shd w:fill="auto" w:val="clear"/>
        </w:rPr>
        <w:t xml:space="preserve">практический)</w:t>
      </w:r>
    </w:p>
    <w:p>
      <w:pPr>
        <w:spacing w:before="0" w:after="0" w:line="360"/>
        <w:ind w:right="0" w:left="0" w:firstLine="0"/>
        <w:jc w:val="both"/>
        <w:rPr>
          <w:rFonts w:ascii="Times New Roman" w:hAnsi="Times New Roman" w:cs="Times New Roman" w:eastAsia="Times New Roman"/>
          <w:b/>
          <w:i/>
          <w:color w:val="auto"/>
          <w:spacing w:val="0"/>
          <w:position w:val="0"/>
          <w:sz w:val="32"/>
          <w:u w:val="single"/>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32"/>
          <w:shd w:fill="auto" w:val="clear"/>
        </w:rPr>
        <w:t xml:space="preserve"> </w:t>
      </w:r>
      <w:r>
        <w:rPr>
          <w:rFonts w:ascii="Times New Roman" w:hAnsi="Times New Roman" w:cs="Times New Roman" w:eastAsia="Times New Roman"/>
          <w:b/>
          <w:i/>
          <w:color w:val="auto"/>
          <w:spacing w:val="0"/>
          <w:position w:val="0"/>
          <w:sz w:val="32"/>
          <w:u w:val="single"/>
          <w:shd w:fill="auto" w:val="clear"/>
        </w:rPr>
        <w:t xml:space="preserve"> </w:t>
      </w:r>
      <w:r>
        <w:rPr>
          <w:rFonts w:ascii="Times New Roman" w:hAnsi="Times New Roman" w:cs="Times New Roman" w:eastAsia="Times New Roman"/>
          <w:b/>
          <w:i/>
          <w:color w:val="auto"/>
          <w:spacing w:val="0"/>
          <w:position w:val="0"/>
          <w:sz w:val="32"/>
          <w:u w:val="single"/>
          <w:shd w:fill="auto" w:val="clear"/>
        </w:rPr>
        <w:t xml:space="preserve">Октябрь: Щедра природа на выдумки!</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Лиственные деревья (осина, рябина, береза, тополь),  кустарники (ива, шиповник).</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Цель.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Учить детей обобщать первичные представления о смене времен года. Обратить внимание на первые признаки осени - расцвечивание листьев.</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Задачи.</w:t>
      </w:r>
    </w:p>
    <w:p>
      <w:pPr>
        <w:numPr>
          <w:ilvl w:val="0"/>
          <w:numId w:val="27"/>
        </w:num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Уточнить представление о названиях осенних месяцев.</w:t>
      </w:r>
    </w:p>
    <w:p>
      <w:pPr>
        <w:numPr>
          <w:ilvl w:val="0"/>
          <w:numId w:val="27"/>
        </w:num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Учить называть и распознавать листья деревьев (осина, рябина, береза, тополь) и кустарников (ива, шиповник) по листьям, плодам, семенам. Выделение общих признаков у дерева и куста, их различие.</w:t>
      </w:r>
    </w:p>
    <w:p>
      <w:pPr>
        <w:numPr>
          <w:ilvl w:val="0"/>
          <w:numId w:val="27"/>
        </w:num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Расширить представления дошкольников о особенностях строения, пользе.</w:t>
      </w:r>
    </w:p>
    <w:p>
      <w:pPr>
        <w:numPr>
          <w:ilvl w:val="0"/>
          <w:numId w:val="27"/>
        </w:num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Учить чувствовать и понимать красоту окружающего мира.</w:t>
      </w:r>
    </w:p>
    <w:p>
      <w:pPr>
        <w:numPr>
          <w:ilvl w:val="0"/>
          <w:numId w:val="27"/>
        </w:num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Развивать сенсорные чувства, речь, внимание.</w:t>
      </w:r>
    </w:p>
    <w:p>
      <w:pPr>
        <w:numPr>
          <w:ilvl w:val="0"/>
          <w:numId w:val="27"/>
        </w:num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Закреплять название цветов – красный, желтый, зеленый.</w:t>
      </w:r>
    </w:p>
    <w:p>
      <w:pPr>
        <w:numPr>
          <w:ilvl w:val="0"/>
          <w:numId w:val="27"/>
        </w:num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Воспитывать любовь к природе родного края, восприятие её красоты и многообразия, стремление заботиться о ней и беречь её.</w:t>
      </w:r>
    </w:p>
    <w:p>
      <w:pPr>
        <w:numPr>
          <w:ilvl w:val="0"/>
          <w:numId w:val="27"/>
        </w:num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Помочь увидеть многоцветие осени.</w:t>
      </w:r>
    </w:p>
    <w:p>
      <w:pPr>
        <w:numPr>
          <w:ilvl w:val="0"/>
          <w:numId w:val="27"/>
        </w:num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Воспитывать умение работать в коллективе.</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b/>
          <w:color w:val="auto"/>
          <w:spacing w:val="0"/>
          <w:position w:val="0"/>
          <w:sz w:val="28"/>
          <w:shd w:fill="auto" w:val="clear"/>
        </w:rPr>
        <w:t xml:space="preserve">Взаимодействие с родителями:</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Папка-передвижка: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Учите детей любить природу</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Помощь родителей в сборе природного материала.</w:t>
      </w:r>
    </w:p>
    <w:p>
      <w:pPr>
        <w:spacing w:before="0" w:after="0" w:line="360"/>
        <w:ind w:right="0" w:left="714" w:firstLine="6"/>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Словарь: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Предметный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осина, рябина, береза, тополь, ива, шиповник.</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Словарь признаков</w:t>
      </w:r>
      <w:r>
        <w:rPr>
          <w:rFonts w:ascii="Times New Roman" w:hAnsi="Times New Roman" w:cs="Times New Roman" w:eastAsia="Times New Roman"/>
          <w:color w:val="auto"/>
          <w:spacing w:val="0"/>
          <w:position w:val="0"/>
          <w:sz w:val="28"/>
          <w:shd w:fill="auto" w:val="clear"/>
        </w:rPr>
        <w:t xml:space="preserve">:(лист) осиновый, рябиновый, березовый, тополиный, ивовый.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Глагольный словарь:</w:t>
      </w:r>
      <w:r>
        <w:rPr>
          <w:rFonts w:ascii="Times New Roman" w:hAnsi="Times New Roman" w:cs="Times New Roman" w:eastAsia="Times New Roman"/>
          <w:color w:val="auto"/>
          <w:spacing w:val="0"/>
          <w:position w:val="0"/>
          <w:sz w:val="28"/>
          <w:shd w:fill="auto" w:val="clear"/>
        </w:rPr>
        <w:t xml:space="preserve"> (за деревьями) наблюдаем, любуемся, заботимся, бережем.</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Деятельность в режимных моментах.</w:t>
      </w:r>
    </w:p>
    <w:tbl>
      <w:tblPr/>
      <w:tblGrid>
        <w:gridCol w:w="2325"/>
        <w:gridCol w:w="7735"/>
      </w:tblGrid>
      <w:tr>
        <w:trPr>
          <w:trHeight w:val="1" w:hRule="atLeast"/>
          <w:jc w:val="left"/>
        </w:trPr>
        <w:tc>
          <w:tcPr>
            <w:tcW w:w="232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Познавательно-исследовательская</w:t>
            </w:r>
          </w:p>
        </w:tc>
        <w:tc>
          <w:tcPr>
            <w:tcW w:w="773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воспитателя: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такое  родная природа</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Деревья и кусты нашего края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Правила поведения в лесу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Почему осину называют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Золушкой нашего леса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Познакомить детей с ландшафтом, растительным  миром родного края. Научить узнавать и называть растения территории детского сада. Познакомить с понятием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Заповедные места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Рассматривание иллюстраций, картин, фотографий с изображениями лиственных деревьев и кустарников.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Поисково-исследовательская деятельность.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Найди одинаковые листья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Какие изменения произошли в природе?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какое время бывает особенно красива рябина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Экскурсия по территории детского сада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Деревья, что нас окружают</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Сезонные изменения, характерные особенности.</w:t>
            </w:r>
          </w:p>
        </w:tc>
      </w:tr>
      <w:tr>
        <w:trPr>
          <w:trHeight w:val="1287" w:hRule="auto"/>
          <w:jc w:val="left"/>
        </w:trPr>
        <w:tc>
          <w:tcPr>
            <w:tcW w:w="232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Восприятие художественной литературы</w:t>
            </w:r>
          </w:p>
        </w:tc>
        <w:tc>
          <w:tcPr>
            <w:tcW w:w="773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 Бунин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Листопад</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Кандратьева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Осенний лес</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Ф. Тютчев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Листья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Осень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Плещеев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Уж небо осенью дышало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С.Пушкин,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Осенние листья по ветру кружат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А.Майков.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Прослушивание муз.произведений Чайковского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Осенняя песнь</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Разучивание пословицы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Сломать дерево-секунда, а вырастить – годы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Формировать представления детей о жанровых особенностях пословицы ; познакомить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детей с пословицей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Сломать дерево-секунда, а вырастить – годы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помочь понять 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запомнить её содержание;  формировать основы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экологической культуры.</w:t>
            </w:r>
          </w:p>
        </w:tc>
      </w:tr>
      <w:tr>
        <w:trPr>
          <w:trHeight w:val="1" w:hRule="atLeast"/>
          <w:jc w:val="left"/>
        </w:trPr>
        <w:tc>
          <w:tcPr>
            <w:tcW w:w="232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Игровая</w:t>
            </w:r>
          </w:p>
        </w:tc>
        <w:tc>
          <w:tcPr>
            <w:tcW w:w="773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Сюжетно-ролевые игры: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Путешествие в лес</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Игровые ситуации: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 помочь деревьям?</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Угадай по описанию</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Пальчиковая гимнастика.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 в мяч.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Назови деревья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Раз, два, три, до березы(тополя, осины, рябины) добеги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Дидактические игры: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Один - много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Назови признаки осени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Подбирай и называй</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Д/игры природоведческого характера: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Кто быстрее найдет березу, рябину, ель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Найди листок, как на дереве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Игра-соревнование: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Кто быстрее соберёт добежит до дерева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 малой подвижности: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Ветер дует нам в лицо, закачалось деревцо....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Подвижная игра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Солнышко и дождик</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32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Продуктивная</w:t>
            </w:r>
          </w:p>
        </w:tc>
        <w:tc>
          <w:tcPr>
            <w:tcW w:w="773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Разноцветные листочки</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лепка, рисование, аппликация:по желанию детей)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Кисть рябинки, гроздь калинки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модульное рисование ватными палочками или пальчиками)</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учить детей рисовать кисть рябины (калины) ватными палочками или пальчиками (по выбору, а листок – приемом ритмичного примакивания ворса кисти. Закрепить представление о плодах (кисть, гроздь) и их строении.</w:t>
            </w:r>
          </w:p>
        </w:tc>
      </w:tr>
      <w:tr>
        <w:trPr>
          <w:trHeight w:val="1" w:hRule="atLeast"/>
          <w:jc w:val="left"/>
        </w:trPr>
        <w:tc>
          <w:tcPr>
            <w:tcW w:w="232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Коммуникативная</w:t>
            </w:r>
          </w:p>
        </w:tc>
        <w:tc>
          <w:tcPr>
            <w:tcW w:w="773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с детьми: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Польза и особенности деревьев, кустарников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Деревья, что нас окружают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Сезонные изменения, характерные особенности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Свободное общение: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Где растут деревья (береза, тополь, рябина, осина)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Какие деревья я знаю</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Зачем нужны деревья?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Что мы знаем о деревьях?</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Безопасность.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Беседы и рассказы на темы: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такое безопасность?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 не заблудиться в лесу?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Почему опасны старые, засохшие деревья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Почему нельзя бегать с ветками и палками</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формировать представления о правилах поведения.</w:t>
            </w:r>
          </w:p>
        </w:tc>
      </w:tr>
      <w:tr>
        <w:trPr>
          <w:trHeight w:val="1" w:hRule="atLeast"/>
          <w:jc w:val="left"/>
        </w:trPr>
        <w:tc>
          <w:tcPr>
            <w:tcW w:w="232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Трудовая</w:t>
            </w:r>
          </w:p>
        </w:tc>
        <w:tc>
          <w:tcPr>
            <w:tcW w:w="773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Сбор разноцветных листочков на участке детского сада.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Подметание с лавочки и стола, уборка граблями, опавших листочков на участке.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Сбор листьев для поделок и гербария</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Ручной труд: лепка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Осенние деревья</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32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Двигательная</w:t>
            </w:r>
          </w:p>
        </w:tc>
        <w:tc>
          <w:tcPr>
            <w:tcW w:w="773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Встреча с осенью</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Упражнять в ходьбе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змейкой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между расставленных предметов, упражнять в беге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змейкой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Развивать выносливость.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Похлопаем, потопаем</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Познакомить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детей с новым комплексом физических упражнений в парах. Разучить с детьми стих во время выполнения движений. Развивать способности выполнять акробатические элементы. Воспитывать волю, настойчивость в решении творческих и двигательных задач.</w:t>
            </w:r>
          </w:p>
        </w:tc>
      </w:tr>
    </w:tbl>
    <w:p>
      <w:pPr>
        <w:spacing w:before="0" w:after="0" w:line="264"/>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Организованная образовательная деятельность</w:t>
      </w:r>
    </w:p>
    <w:tbl>
      <w:tblPr/>
      <w:tblGrid>
        <w:gridCol w:w="1980"/>
        <w:gridCol w:w="1701"/>
        <w:gridCol w:w="6379"/>
      </w:tblGrid>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Образовательная область</w:t>
            </w:r>
          </w:p>
        </w:tc>
        <w:tc>
          <w:tcPr>
            <w:tcW w:w="1701"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Тема</w:t>
            </w:r>
          </w:p>
        </w:tc>
        <w:tc>
          <w:tcPr>
            <w:tcW w:w="63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Программное содержание</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изо</w:t>
            </w:r>
          </w:p>
        </w:tc>
        <w:tc>
          <w:tcPr>
            <w:tcW w:w="1701"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Листопад</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коллективная работа)</w:t>
            </w:r>
          </w:p>
        </w:tc>
        <w:tc>
          <w:tcPr>
            <w:tcW w:w="63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Активизировать и пополнить у детей словарь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Осень. Деревья родного края осенью</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Задачи:</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Упражнять детей в подборе признаков и действий к предмету. Уточнять и закреплять правильную артикуляцию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Ш</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изолированном виде, слогах, словах, предложениях. Развивать зрительное, слуховое внимание, память, воображение, мышление. Развивать общую и мелкую моторику рук, закрепление знаний цвета. Укреплять и сохранять здоровье детей на занятии с помощью здоровьесберегающих технологий: физкультминутки с элементом логоритмики, элементов психогимнастики. Воспитывать контроль над своим произношением. Воспитывать чувство любви к природе, развивать наблюдательность. ( см. конспект в приложении № 1)</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лепка</w:t>
            </w:r>
          </w:p>
        </w:tc>
        <w:tc>
          <w:tcPr>
            <w:tcW w:w="1701"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Осенние деревья</w:t>
            </w:r>
            <w:r>
              <w:rPr>
                <w:rFonts w:ascii="Times New Roman" w:hAnsi="Times New Roman" w:cs="Times New Roman" w:eastAsia="Times New Roman"/>
                <w:color w:val="auto"/>
                <w:spacing w:val="0"/>
                <w:position w:val="0"/>
                <w:sz w:val="24"/>
                <w:shd w:fill="auto" w:val="clear"/>
              </w:rPr>
              <w:t xml:space="preserve">»</w:t>
            </w:r>
          </w:p>
        </w:tc>
        <w:tc>
          <w:tcPr>
            <w:tcW w:w="63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12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Расширять представления детей о природе, знакомить с ее характерными особенностями. Поощрять исследовательский интерес посредством простейших наблюдений за деревьями. Развивать все компоненты устной речи детей. На основе обогащения представлений о предметах продолжать расширять и активизировать словарный запас детей. Развивать у детей внимание, память, мышление, творческие способности, мелкую моторику. Обучать действиям замещения реальных объектов и явлений. Упражнять в лепке приемом раскатывания прямыми движениями ладони. Знакомить с сезонными изменениями (осень, прививать любовь к природе, учить замечать изменения в природе осенью, знакомить с деревьями.</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Воспитывать бережное отношение к деревьям и природе, аккуратность и внимательность. (см. конспект в приложении № 2)</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аппликация</w:t>
            </w:r>
          </w:p>
        </w:tc>
        <w:tc>
          <w:tcPr>
            <w:tcW w:w="1701"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Осенняя березка</w:t>
            </w:r>
            <w:r>
              <w:rPr>
                <w:rFonts w:ascii="Times New Roman" w:hAnsi="Times New Roman" w:cs="Times New Roman" w:eastAsia="Times New Roman"/>
                <w:color w:val="auto"/>
                <w:spacing w:val="0"/>
                <w:position w:val="0"/>
                <w:sz w:val="24"/>
                <w:shd w:fill="auto" w:val="clear"/>
              </w:rPr>
              <w:t xml:space="preserve">»</w:t>
            </w:r>
          </w:p>
        </w:tc>
        <w:tc>
          <w:tcPr>
            <w:tcW w:w="63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15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Закрепить название времени года и сезонных изменений в природе; закрепить названия деревьев и уметь соотносить лист с деревом; продолжить знакомство детей с техникой обрывной мозайки; вызывать радость от результата. (см. конспект  в приложении № 3) .</w:t>
            </w:r>
          </w:p>
        </w:tc>
      </w:tr>
      <w:tr>
        <w:trPr>
          <w:trHeight w:val="1" w:hRule="atLeast"/>
          <w:jc w:val="left"/>
        </w:trPr>
        <w:tc>
          <w:tcPr>
            <w:tcW w:w="1980"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Познание:</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ознакомление с окружающим миром</w:t>
            </w:r>
          </w:p>
        </w:tc>
        <w:tc>
          <w:tcPr>
            <w:tcW w:w="1701"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Лиственные деревья осенью</w:t>
            </w:r>
            <w:r>
              <w:rPr>
                <w:rFonts w:ascii="Times New Roman" w:hAnsi="Times New Roman" w:cs="Times New Roman" w:eastAsia="Times New Roman"/>
                <w:color w:val="auto"/>
                <w:spacing w:val="0"/>
                <w:position w:val="0"/>
                <w:sz w:val="24"/>
                <w:shd w:fill="auto" w:val="clear"/>
              </w:rPr>
              <w:t xml:space="preserve">»</w:t>
            </w:r>
          </w:p>
        </w:tc>
        <w:tc>
          <w:tcPr>
            <w:tcW w:w="6379"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Рассматривание и беседы по картинам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Осень в городе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Осень в лесу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Какие краски осени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Красивые деревья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Загадки об осени; наблюдения за сезонными изменениями (листопад, дождь).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Формировать представления детей об особенностях среды обитания и строения растений леса. Уточнить представления о строении дерева: упражнять о различении листьев по цвету, величине, форме. Защита растений (заповедники), знакомство с Красной книгой.</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ФЭМП: дидактические игры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Посчитай, сколько листочков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Где спрятались листочки</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1980"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развитие речи \ Чтение художественной литературы</w:t>
            </w:r>
          </w:p>
        </w:tc>
        <w:tc>
          <w:tcPr>
            <w:tcW w:w="1701"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Осень</w:t>
            </w:r>
          </w:p>
        </w:tc>
        <w:tc>
          <w:tcPr>
            <w:tcW w:w="6379"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Приметы осени; разучивание стихотворений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Листопад</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Золотой дождь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Наступила осень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составление рассказа по картине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Какая погода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пальчиковые игры: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Дождик, дождик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Листопад</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Ветер</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Чтение худ. литературы: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чтение сказок:.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Н Сладкова "Осень на пороге"</w:t>
            </w:r>
          </w:p>
          <w:p>
            <w:pPr>
              <w:spacing w:before="0" w:after="0" w:line="240"/>
              <w:ind w:right="0" w:left="0" w:firstLine="0"/>
              <w:jc w:val="both"/>
              <w:rPr>
                <w:color w:val="auto"/>
                <w:spacing w:val="0"/>
                <w:position w:val="0"/>
                <w:shd w:fill="auto" w:val="clear"/>
              </w:rPr>
            </w:pPr>
          </w:p>
        </w:tc>
      </w:tr>
      <w:tr>
        <w:trPr>
          <w:trHeight w:val="1" w:hRule="atLeast"/>
          <w:jc w:val="left"/>
        </w:trPr>
        <w:tc>
          <w:tcPr>
            <w:tcW w:w="1980"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экологическое воспитание</w:t>
            </w:r>
          </w:p>
        </w:tc>
        <w:tc>
          <w:tcPr>
            <w:tcW w:w="1701"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Экскурсии на участке детского сада.</w:t>
            </w:r>
          </w:p>
        </w:tc>
        <w:tc>
          <w:tcPr>
            <w:tcW w:w="6379"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 рябиной.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Познакомить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характерными особенностями рябины, по которым её можно выделить среди других деревьев. Рассмотреть её ствол, ветви, ягоды. Воспитывать желание любоваться красотой дерева.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 падающими листьями.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Вызвать у детей эмоциональное отношение к явлениям природы, закрепить понятие(листопад).Учить любоваться листьями, относится к ним бережно. Развивать эстетический вкус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 сезонными изменениями в природе.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Учить различать и характеризовать приметы осени, узнавать их в стихотворениях; воспитывать любовь к природе.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Рассматривание осеннего дерева.</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Формировать знания об основных частях дерева, их высоте и толщине. Воспитывать умение радоваться прекрасному, бережно относиться к природе.</w:t>
            </w:r>
          </w:p>
        </w:tc>
      </w:tr>
    </w:tbl>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32"/>
          <w:u w:val="single"/>
          <w:shd w:fill="auto" w:val="clear"/>
        </w:rPr>
      </w:pPr>
      <w:r>
        <w:rPr>
          <w:rFonts w:ascii="Times New Roman" w:hAnsi="Times New Roman" w:cs="Times New Roman" w:eastAsia="Times New Roman"/>
          <w:b/>
          <w:i/>
          <w:color w:val="auto"/>
          <w:spacing w:val="0"/>
          <w:position w:val="0"/>
          <w:sz w:val="32"/>
          <w:shd w:fill="auto" w:val="clear"/>
        </w:rPr>
        <w:t xml:space="preserve">                                     </w:t>
      </w:r>
      <w:r>
        <w:rPr>
          <w:rFonts w:ascii="Times New Roman" w:hAnsi="Times New Roman" w:cs="Times New Roman" w:eastAsia="Times New Roman"/>
          <w:b/>
          <w:i/>
          <w:color w:val="auto"/>
          <w:spacing w:val="0"/>
          <w:position w:val="0"/>
          <w:sz w:val="32"/>
          <w:u w:val="single"/>
          <w:shd w:fill="auto" w:val="clear"/>
        </w:rPr>
        <w:t xml:space="preserve"> </w:t>
      </w:r>
      <w:r>
        <w:rPr>
          <w:rFonts w:ascii="Times New Roman" w:hAnsi="Times New Roman" w:cs="Times New Roman" w:eastAsia="Times New Roman"/>
          <w:b/>
          <w:i/>
          <w:color w:val="auto"/>
          <w:spacing w:val="0"/>
          <w:position w:val="0"/>
          <w:sz w:val="32"/>
          <w:u w:val="single"/>
          <w:shd w:fill="auto" w:val="clear"/>
        </w:rPr>
        <w:t xml:space="preserve">Ноябрь: Мир грибов.</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Грибы нашего края: подберезовик, подосиновик, белый гриб, волнушка, груздь.</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Цель: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Уточнение и расширение представлений знаний у детей о грибах, месте их произрастания, отличительных способностях.</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Задачи:</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Формировать бережное отношение к природе;</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Продолжать знакомить с особенностями внешнего вида грибов и месте их произрастания;</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Учить быть осторожными с неизвестными объектами, воспитывать бережное отношение к природе;</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Учить детей внимательно слушать и отвечать на вопросы воспитателя, побуждать детей к участию в беседе и к связным высказываниям;</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Учить детей правильно называть предметы, их качества, цвет, называть величину (большой- маленький), учить образовывать существительные с помощью суффиксов;</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Закрепить представление о понятиях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грибы</w:t>
      </w:r>
      <w:r>
        <w:rPr>
          <w:rFonts w:ascii="Times New Roman" w:hAnsi="Times New Roman" w:cs="Times New Roman" w:eastAsia="Times New Roman"/>
          <w:color w:val="auto"/>
          <w:spacing w:val="0"/>
          <w:position w:val="0"/>
          <w:sz w:val="28"/>
          <w:shd w:fill="auto" w:val="clear"/>
        </w:rPr>
        <w:t xml:space="preserve">»;</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Закреплять знания детей о дарах леса-грибах, произрастающих в нашем лесу, о родном крае и его окрестностях;</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Продолжать знакомить с природой родного края;</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Развивать воображение, логическое мышление;</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Взаимодействие с семьей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Папка-передвижка: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Что ребёнок должен знать о грибах</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 лесу ищу грибы</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Словарь: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Предметный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белый гриб, поганка, подберезовик, лисички, подосиновик, грузди, мухомор.</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Словарь признаков</w:t>
      </w:r>
      <w:r>
        <w:rPr>
          <w:rFonts w:ascii="Times New Roman" w:hAnsi="Times New Roman" w:cs="Times New Roman" w:eastAsia="Times New Roman"/>
          <w:color w:val="auto"/>
          <w:spacing w:val="0"/>
          <w:position w:val="0"/>
          <w:sz w:val="28"/>
          <w:shd w:fill="auto" w:val="clear"/>
        </w:rPr>
        <w:t xml:space="preserve">: грибной, лесные, соленые, сушеные, жареные, маринованные.</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Глагольный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что делаем с грибами (ищем, срезаем, чистим, варим, жарим, солим, маринуем).</w:t>
      </w:r>
    </w:p>
    <w:p>
      <w:pPr>
        <w:spacing w:before="0" w:after="0" w:line="264"/>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ab/>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8"/>
          <w:shd w:fill="auto" w:val="clear"/>
        </w:rPr>
        <w:t xml:space="preserve">Деятельность в режимных моментах</w:t>
      </w:r>
    </w:p>
    <w:tbl>
      <w:tblPr/>
      <w:tblGrid>
        <w:gridCol w:w="2122"/>
        <w:gridCol w:w="8079"/>
      </w:tblGrid>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Познавательно-исследовательская</w:t>
            </w:r>
          </w:p>
        </w:tc>
        <w:tc>
          <w:tcPr>
            <w:tcW w:w="80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воспитателя: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Разнообразие грибов</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Задачи: Познакомить с грибами, уточнить условия, необходимые для роста и развития грибов,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обогатить словарный запас, развивать мышление, воспитывать познавательный интерес.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Рассматривание иллюстраций, картин, фотографий с изображениями грибов.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Поисково-исследовательская деятельность: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 не заблудиться в лесу</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Как отличить двойника</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грибы.</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Зонтик для Любознайки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 Опытно-эксперимент. д-ть в ДОУ, стр.92)</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Восприятие художественной литературы</w:t>
            </w:r>
          </w:p>
        </w:tc>
        <w:tc>
          <w:tcPr>
            <w:tcW w:w="80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Даль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Война грибов с ягодами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Рассказы В. Зотова из книги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Лесная мозаика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Мухомор</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Подберезовик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Сутеев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Под грибом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Алиева 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Гриб-волшебник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Толстой 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В.Катаев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С.Аксаков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Загадки о грибах.</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Скороговорка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 пеньков опять пять опят</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Игровая</w:t>
            </w:r>
          </w:p>
        </w:tc>
        <w:tc>
          <w:tcPr>
            <w:tcW w:w="80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лишнее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грибы).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Кто быстрее соберет грибы в корзину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Игры на внимание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Дети хлопают, если услышат названия грибов)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Кто заблудился?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лесу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Собери грибы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Разрезные картинки.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 в мяч.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Назови грибы, ягоды, овощи, фрукты.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Игра-соревнование: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Кто быстрее соберёт грибы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Охотники и грибы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 медведя во бору грибы, ягоды беру</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Продуктивная</w:t>
            </w:r>
          </w:p>
        </w:tc>
        <w:tc>
          <w:tcPr>
            <w:tcW w:w="80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 желанию детей с использованием лепки, аппликации и дорисовывания деталей гриба.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Лесная поляна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рисование),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 мы вместе набрали полную корзину грибов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аппликация, колл.работа),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Грибок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лепка, кружковая деят-ть).</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Коммуникативная</w:t>
            </w:r>
          </w:p>
        </w:tc>
        <w:tc>
          <w:tcPr>
            <w:tcW w:w="80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с детьми: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Грибы – дары леса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Польза и особенности грибов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Съедобные и несъедобные грибы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Способы употребления грибов в пищу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Правила поведения в лесу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Кто питается грибами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Свободное общение: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Где растут грибы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Какие грибы я знаю</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Зачем грибы в лесу?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Что мы знаем о ядовитых грибах?</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Развивать навык связной речи; учить видеть красоту и богатство родной природы.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Безопасность.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и рассказы на темы: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такое безопасность?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Коварные двойники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 не заблудиться в лесу?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формировать представления о правилах поведения в лесу.</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Трудовая</w:t>
            </w:r>
          </w:p>
        </w:tc>
        <w:tc>
          <w:tcPr>
            <w:tcW w:w="80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Сбор разноцветных листочков.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Подметание с лавочки, стола.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Сбор семян цветов.</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Ручной труд: лепка фигурок грибов.</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Двигательная</w:t>
            </w:r>
          </w:p>
        </w:tc>
        <w:tc>
          <w:tcPr>
            <w:tcW w:w="807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Лесная фигура замри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Продолжать учить детей самостоятельно выбирать водящего с помощью считалки; развивать фантазию и воображение, умение передавать с помощью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пластики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тела характерные особенности деревьев.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Волшебная гостья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Упражнять детей в различных видах ритмичного бега и ходьбы. Обучать детей акробатическим элементам. Развивать умения и навыки в лазании и перелезании.</w:t>
            </w:r>
          </w:p>
        </w:tc>
      </w:tr>
    </w:tbl>
    <w:p>
      <w:pPr>
        <w:spacing w:before="0" w:after="0" w:line="264"/>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w:t>
      </w:r>
    </w:p>
    <w:p>
      <w:pPr>
        <w:spacing w:before="0" w:after="0" w:line="264"/>
        <w:ind w:right="0" w:left="0" w:firstLine="0"/>
        <w:jc w:val="center"/>
        <w:rPr>
          <w:rFonts w:ascii="Calibri" w:hAnsi="Calibri" w:cs="Calibri" w:eastAsia="Calibri"/>
          <w:color w:val="auto"/>
          <w:spacing w:val="0"/>
          <w:position w:val="0"/>
          <w:sz w:val="22"/>
          <w:shd w:fill="auto" w:val="clear"/>
        </w:rPr>
      </w:pPr>
    </w:p>
    <w:p>
      <w:pPr>
        <w:spacing w:before="0" w:after="0" w:line="264"/>
        <w:ind w:right="0" w:left="0" w:firstLine="0"/>
        <w:jc w:val="center"/>
        <w:rPr>
          <w:rFonts w:ascii="Calibri" w:hAnsi="Calibri" w:cs="Calibri" w:eastAsia="Calibri"/>
          <w:color w:val="auto"/>
          <w:spacing w:val="0"/>
          <w:position w:val="0"/>
          <w:sz w:val="22"/>
          <w:shd w:fill="auto" w:val="clear"/>
        </w:rPr>
      </w:pPr>
    </w:p>
    <w:p>
      <w:pPr>
        <w:spacing w:before="0" w:after="0" w:line="264"/>
        <w:ind w:right="0" w:left="0" w:firstLine="0"/>
        <w:jc w:val="center"/>
        <w:rPr>
          <w:rFonts w:ascii="Calibri" w:hAnsi="Calibri" w:cs="Calibri" w:eastAsia="Calibri"/>
          <w:color w:val="auto"/>
          <w:spacing w:val="0"/>
          <w:position w:val="0"/>
          <w:sz w:val="22"/>
          <w:shd w:fill="auto" w:val="clear"/>
        </w:rPr>
      </w:pPr>
    </w:p>
    <w:p>
      <w:pPr>
        <w:spacing w:before="0" w:after="0" w:line="264"/>
        <w:ind w:right="0" w:left="0" w:firstLine="0"/>
        <w:jc w:val="center"/>
        <w:rPr>
          <w:rFonts w:ascii="Calibri" w:hAnsi="Calibri" w:cs="Calibri" w:eastAsia="Calibri"/>
          <w:color w:val="auto"/>
          <w:spacing w:val="0"/>
          <w:position w:val="0"/>
          <w:sz w:val="22"/>
          <w:shd w:fill="auto" w:val="clear"/>
        </w:rPr>
      </w:pPr>
    </w:p>
    <w:p>
      <w:pPr>
        <w:spacing w:before="0" w:after="0" w:line="264"/>
        <w:ind w:right="0" w:left="0" w:firstLine="0"/>
        <w:jc w:val="center"/>
        <w:rPr>
          <w:rFonts w:ascii="Calibri" w:hAnsi="Calibri" w:cs="Calibri" w:eastAsia="Calibri"/>
          <w:color w:val="auto"/>
          <w:spacing w:val="0"/>
          <w:position w:val="0"/>
          <w:sz w:val="22"/>
          <w:shd w:fill="auto" w:val="clear"/>
        </w:rPr>
      </w:pPr>
    </w:p>
    <w:p>
      <w:pPr>
        <w:spacing w:before="0" w:after="0" w:line="264"/>
        <w:ind w:right="0" w:left="0" w:firstLine="0"/>
        <w:jc w:val="center"/>
        <w:rPr>
          <w:rFonts w:ascii="Calibri" w:hAnsi="Calibri" w:cs="Calibri" w:eastAsia="Calibri"/>
          <w:color w:val="auto"/>
          <w:spacing w:val="0"/>
          <w:position w:val="0"/>
          <w:sz w:val="22"/>
          <w:shd w:fill="auto" w:val="clear"/>
        </w:rPr>
      </w:pPr>
    </w:p>
    <w:p>
      <w:pPr>
        <w:spacing w:before="0" w:after="0" w:line="264"/>
        <w:ind w:right="0" w:left="0" w:firstLine="0"/>
        <w:jc w:val="center"/>
        <w:rPr>
          <w:rFonts w:ascii="Calibri" w:hAnsi="Calibri" w:cs="Calibri" w:eastAsia="Calibri"/>
          <w:color w:val="auto"/>
          <w:spacing w:val="0"/>
          <w:position w:val="0"/>
          <w:sz w:val="22"/>
          <w:shd w:fill="auto" w:val="clear"/>
        </w:rPr>
      </w:pPr>
    </w:p>
    <w:p>
      <w:pPr>
        <w:spacing w:before="0" w:after="0" w:line="264"/>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Организованная образовательная деятельность</w:t>
      </w:r>
    </w:p>
    <w:tbl>
      <w:tblPr/>
      <w:tblGrid>
        <w:gridCol w:w="1980"/>
        <w:gridCol w:w="1417"/>
        <w:gridCol w:w="6663"/>
      </w:tblGrid>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Образовательная область</w:t>
            </w:r>
          </w:p>
        </w:tc>
        <w:tc>
          <w:tcPr>
            <w:tcW w:w="141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Тема</w:t>
            </w:r>
          </w:p>
        </w:tc>
        <w:tc>
          <w:tcPr>
            <w:tcW w:w="6663"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Программное содержание</w:t>
            </w:r>
          </w:p>
        </w:tc>
      </w:tr>
      <w:tr>
        <w:trPr>
          <w:trHeight w:val="2730" w:hRule="auto"/>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изо</w:t>
            </w:r>
          </w:p>
        </w:tc>
        <w:tc>
          <w:tcPr>
            <w:tcW w:w="141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 осеннем лесу много грибов</w:t>
            </w:r>
            <w:r>
              <w:rPr>
                <w:rFonts w:ascii="Times New Roman" w:hAnsi="Times New Roman" w:cs="Times New Roman" w:eastAsia="Times New Roman"/>
                <w:color w:val="auto"/>
                <w:spacing w:val="0"/>
                <w:position w:val="0"/>
                <w:sz w:val="24"/>
                <w:shd w:fill="auto" w:val="clear"/>
              </w:rPr>
              <w:t xml:space="preserve">»</w:t>
            </w:r>
          </w:p>
        </w:tc>
        <w:tc>
          <w:tcPr>
            <w:tcW w:w="6663"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Научить изображать грибы способом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примакивание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Закреплять знания детей о строении гриба (ножка, шляпка). Упражнять в умении располагать несколько предметов на одной линии. Расширять представления детей о явлениях природы осенью. Развивать творческий подход детей к своей работе. Воспитывать бережное отношение к природе. Обогащать и активизировать словарь детей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Грибы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побуждать понимать участие в беседе . (см. конспект в приложении № 4).</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лепка</w:t>
            </w:r>
          </w:p>
        </w:tc>
        <w:tc>
          <w:tcPr>
            <w:tcW w:w="141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Гриб</w:t>
            </w:r>
            <w:r>
              <w:rPr>
                <w:rFonts w:ascii="Times New Roman" w:hAnsi="Times New Roman" w:cs="Times New Roman" w:eastAsia="Times New Roman"/>
                <w:color w:val="auto"/>
                <w:spacing w:val="0"/>
                <w:position w:val="0"/>
                <w:sz w:val="24"/>
                <w:shd w:fill="auto" w:val="clear"/>
              </w:rPr>
              <w:t xml:space="preserve">»</w:t>
            </w:r>
          </w:p>
        </w:tc>
        <w:tc>
          <w:tcPr>
            <w:tcW w:w="6663"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Учить составлять композицию из вылепленных грибов, расположенных на импровизированной полянке-подставке, используя для оформления художественные материалы; закрепить навык лепки предметов или их частей круглой, овальной, дискообразной формы;</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формировать умение передавать при лепке некоторые характерные признаки грибов: углубления, загнутые края шляпок, утолщающиеся ножки;</w:t>
            </w:r>
            <w:r>
              <w:rPr>
                <w:rFonts w:ascii="Arial" w:hAnsi="Arial" w:cs="Arial" w:eastAsia="Arial"/>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обратить внимание ребят на необходимость прочного и аккуратного соединения частей изделия;</w:t>
            </w:r>
            <w:r>
              <w:rPr>
                <w:rFonts w:ascii="Arial" w:hAnsi="Arial" w:cs="Arial" w:eastAsia="Arial"/>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практиковать детей в образной оценке работы. (см. конспект в приложении № 5).</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аппликация</w:t>
            </w:r>
          </w:p>
        </w:tc>
        <w:tc>
          <w:tcPr>
            <w:tcW w:w="141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Грибы на лесной поляне</w:t>
            </w:r>
            <w:r>
              <w:rPr>
                <w:rFonts w:ascii="Times New Roman" w:hAnsi="Times New Roman" w:cs="Times New Roman" w:eastAsia="Times New Roman"/>
                <w:color w:val="auto"/>
                <w:spacing w:val="0"/>
                <w:position w:val="0"/>
                <w:sz w:val="24"/>
                <w:shd w:fill="auto" w:val="clear"/>
              </w:rPr>
              <w:t xml:space="preserve">»</w:t>
            </w:r>
          </w:p>
        </w:tc>
        <w:tc>
          <w:tcPr>
            <w:tcW w:w="6663"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Продолжать учить детей составлять общую сюжетно-тематическую композицию.</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Учить детей срезать уголки квадрата, закругляя их. Закрепить умение держать правильно ножницы, резать ими, аккуратно наклеивать части изображения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аппликации. Подводить к образному решению, образному видению результатов работы и их оценки. (см. зан.№4, стр.33,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Занятия по изо.деятельности в д/саду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Г.С.Швайко).</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Коммуникация: экологическое воспитание</w:t>
            </w:r>
          </w:p>
          <w:p>
            <w:pPr>
              <w:spacing w:before="0" w:after="0" w:line="240"/>
              <w:ind w:right="0" w:left="0" w:firstLine="0"/>
              <w:jc w:val="left"/>
              <w:rPr>
                <w:color w:val="auto"/>
                <w:spacing w:val="0"/>
                <w:position w:val="0"/>
                <w:shd w:fill="auto" w:val="clear"/>
              </w:rPr>
            </w:pPr>
          </w:p>
        </w:tc>
        <w:tc>
          <w:tcPr>
            <w:tcW w:w="141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 медведя во бору грибы ягоды беру…"</w:t>
            </w:r>
          </w:p>
        </w:tc>
        <w:tc>
          <w:tcPr>
            <w:tcW w:w="6663"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Закрепить знания детей о сезонных изменениях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природе. Формировать представления о грибах. Расширить представления о пользе природных витаминов для человека и животных.</w:t>
            </w:r>
          </w:p>
        </w:tc>
      </w:tr>
      <w:tr>
        <w:trPr>
          <w:trHeight w:val="1" w:hRule="atLeast"/>
          <w:jc w:val="left"/>
        </w:trPr>
        <w:tc>
          <w:tcPr>
            <w:tcW w:w="1980"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Познание:</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ознакомление с окружающим миром</w:t>
            </w:r>
          </w:p>
        </w:tc>
        <w:tc>
          <w:tcPr>
            <w:tcW w:w="1417"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Грибы</w:t>
            </w:r>
            <w:r>
              <w:rPr>
                <w:rFonts w:ascii="Times New Roman" w:hAnsi="Times New Roman" w:cs="Times New Roman" w:eastAsia="Times New Roman"/>
                <w:color w:val="auto"/>
                <w:spacing w:val="0"/>
                <w:position w:val="0"/>
                <w:sz w:val="24"/>
                <w:shd w:fill="auto" w:val="clear"/>
              </w:rPr>
              <w:t xml:space="preserve">»</w:t>
            </w:r>
          </w:p>
        </w:tc>
        <w:tc>
          <w:tcPr>
            <w:tcW w:w="6663"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Рассказ/беседа воспитателя на темы: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Что мы знаем про грибы?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Уточнение и расширение представлений детей о грибах, месте их произрастания, отличительных способностях.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Для кого растут грибы?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Расширить представление детей, о том что грибы растут не только для людей, но и для лесных жителей.</w:t>
            </w:r>
          </w:p>
        </w:tc>
      </w:tr>
      <w:tr>
        <w:trPr>
          <w:trHeight w:val="1" w:hRule="atLeast"/>
          <w:jc w:val="left"/>
        </w:trPr>
        <w:tc>
          <w:tcPr>
            <w:tcW w:w="1980"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развитие речи \ Чтение художественной литературы</w:t>
            </w:r>
          </w:p>
        </w:tc>
        <w:tc>
          <w:tcPr>
            <w:tcW w:w="1417"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Грибы</w:t>
            </w:r>
            <w:r>
              <w:rPr>
                <w:rFonts w:ascii="Times New Roman" w:hAnsi="Times New Roman" w:cs="Times New Roman" w:eastAsia="Times New Roman"/>
                <w:color w:val="auto"/>
                <w:spacing w:val="0"/>
                <w:position w:val="0"/>
                <w:sz w:val="24"/>
                <w:shd w:fill="auto" w:val="clear"/>
              </w:rPr>
              <w:t xml:space="preserve">»</w:t>
            </w:r>
          </w:p>
        </w:tc>
        <w:tc>
          <w:tcPr>
            <w:tcW w:w="6663"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Даль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Война грибов с ягодами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Рассказы В. Зотова из книги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Лесная мозаика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Мухомор</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Подберезовик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Сутеев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Под грибом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Алиева 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Гриб-волшебник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Толстой 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В.Катаев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С.Аксаков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Грибы</w:t>
            </w:r>
            <w:r>
              <w:rPr>
                <w:rFonts w:ascii="Times New Roman" w:hAnsi="Times New Roman" w:cs="Times New Roman" w:eastAsia="Times New Roman"/>
                <w:color w:val="auto"/>
                <w:spacing w:val="0"/>
                <w:position w:val="0"/>
                <w:sz w:val="24"/>
                <w:shd w:fill="auto" w:val="clear"/>
              </w:rPr>
              <w:t xml:space="preserve">».</w:t>
            </w:r>
          </w:p>
        </w:tc>
      </w:tr>
    </w:tbl>
    <w:p>
      <w:pPr>
        <w:spacing w:before="0" w:after="0" w:line="360"/>
        <w:ind w:right="0" w:left="0" w:firstLine="0"/>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w:t>
      </w:r>
    </w:p>
    <w:p>
      <w:pPr>
        <w:spacing w:before="0" w:after="0" w:line="360"/>
        <w:ind w:right="0" w:left="0" w:firstLine="0"/>
        <w:jc w:val="both"/>
        <w:rPr>
          <w:rFonts w:ascii="Times New Roman" w:hAnsi="Times New Roman" w:cs="Times New Roman" w:eastAsia="Times New Roman"/>
          <w:b/>
          <w:i/>
          <w:color w:val="auto"/>
          <w:spacing w:val="0"/>
          <w:position w:val="0"/>
          <w:sz w:val="32"/>
          <w:u w:val="single"/>
          <w:shd w:fill="auto" w:val="clear"/>
        </w:rPr>
      </w:pPr>
      <w:r>
        <w:rPr>
          <w:rFonts w:ascii="Times New Roman" w:hAnsi="Times New Roman" w:cs="Times New Roman" w:eastAsia="Times New Roman"/>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i/>
          <w:color w:val="auto"/>
          <w:spacing w:val="0"/>
          <w:position w:val="0"/>
          <w:sz w:val="32"/>
          <w:u w:val="single"/>
          <w:shd w:fill="auto" w:val="clear"/>
        </w:rPr>
        <w:t xml:space="preserve">Декабрь: Мир ягод.</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Ягоды нашего края</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Цель: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Расширять знания детей о ягодах, произрастающих в нашем краю.</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Задачи:</w:t>
      </w:r>
    </w:p>
    <w:p>
      <w:pPr>
        <w:numPr>
          <w:ilvl w:val="0"/>
          <w:numId w:val="12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Продолжать знакомить детей  с природой родного края (северные ягоды: морошка, клюква, черника, брусника).</w:t>
      </w:r>
    </w:p>
    <w:p>
      <w:pPr>
        <w:numPr>
          <w:ilvl w:val="0"/>
          <w:numId w:val="12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Развивать умение в продуктивной игровой и других видах детской деятельности.</w:t>
      </w:r>
    </w:p>
    <w:p>
      <w:pPr>
        <w:numPr>
          <w:ilvl w:val="0"/>
          <w:numId w:val="12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Воспитывать бережное отношение к природе.</w:t>
      </w:r>
    </w:p>
    <w:p>
      <w:pPr>
        <w:numPr>
          <w:ilvl w:val="0"/>
          <w:numId w:val="123"/>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Вовлечение родителей в активное сотрудничество.</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Взаимодействие с семьей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Папка-передвижка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Ягоды -народная забава, еда или лекарство?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Северные ягоды</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Конкурс совместных рисунков, поделок: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Ягодки</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Словарь: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Предметный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клюква, брусника, морошка.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Словарь признаков</w:t>
      </w:r>
      <w:r>
        <w:rPr>
          <w:rFonts w:ascii="Times New Roman" w:hAnsi="Times New Roman" w:cs="Times New Roman" w:eastAsia="Times New Roman"/>
          <w:color w:val="auto"/>
          <w:spacing w:val="0"/>
          <w:position w:val="0"/>
          <w:sz w:val="28"/>
          <w:shd w:fill="auto" w:val="clear"/>
        </w:rPr>
        <w:t xml:space="preserve">: клюквенный, брусничный, морошковый, черничный, сушеные, замороженные.</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Глагольный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что делаем с ягодами (ищем, собираем, чистим, варим, сушим, замораживаем).</w:t>
      </w:r>
    </w:p>
    <w:p>
      <w:pPr>
        <w:spacing w:before="0" w:after="0" w:line="264"/>
        <w:ind w:right="0" w:left="0" w:firstLine="0"/>
        <w:jc w:val="left"/>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32"/>
          <w:shd w:fill="auto" w:val="clear"/>
        </w:rPr>
        <w:t xml:space="preserve">Деятельность в режимных моментах</w:t>
      </w:r>
    </w:p>
    <w:tbl>
      <w:tblPr/>
      <w:tblGrid>
        <w:gridCol w:w="3180"/>
        <w:gridCol w:w="7286"/>
      </w:tblGrid>
      <w:tr>
        <w:trPr>
          <w:trHeight w:val="1" w:hRule="atLeast"/>
          <w:jc w:val="left"/>
        </w:trPr>
        <w:tc>
          <w:tcPr>
            <w:tcW w:w="31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Познавательно-исследовательская</w:t>
            </w:r>
          </w:p>
        </w:tc>
        <w:tc>
          <w:tcPr>
            <w:tcW w:w="7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воспитателя: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Разнообразие   ягод</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Съедобные и несъедобные  ягоды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Способы употребления ягод в пищу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Кто питается ягодами в лесу?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Учить детей внимательно слушать и отвечать на вопросы воспитателя. Расширять знания детей о ягодах.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Рассматривание иллюстраций, картин, фотографий с изображениями ягод.</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Поисково-исследовательская деятельность: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 не заблудиться в лесу</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Растение - какое оно?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научить детей бережно относиться к природе; соблюдать правила поведения на природе.</w:t>
            </w:r>
          </w:p>
        </w:tc>
      </w:tr>
      <w:tr>
        <w:trPr>
          <w:trHeight w:val="1" w:hRule="atLeast"/>
          <w:jc w:val="left"/>
        </w:trPr>
        <w:tc>
          <w:tcPr>
            <w:tcW w:w="31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Восприятие художественной литературы</w:t>
            </w:r>
          </w:p>
        </w:tc>
        <w:tc>
          <w:tcPr>
            <w:tcW w:w="7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Даль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Война грибов с ягодами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Рассказы В. Зотова из книги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Лесная мозаика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Брусника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Земляника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Павлова 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Земляничка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Загадки о ягодах</w:t>
            </w:r>
          </w:p>
        </w:tc>
      </w:tr>
      <w:tr>
        <w:trPr>
          <w:trHeight w:val="1" w:hRule="atLeast"/>
          <w:jc w:val="left"/>
        </w:trPr>
        <w:tc>
          <w:tcPr>
            <w:tcW w:w="31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Игровая</w:t>
            </w:r>
          </w:p>
        </w:tc>
        <w:tc>
          <w:tcPr>
            <w:tcW w:w="7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лишнее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ягоды)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Назови ласково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Сюжетно-ролевая игра: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Повар</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плита игрушечная ,игр. кухня, посуда, муляжи ягод, спец. Одежда. Алгоритмы приготовления простейших блюд (компот, кисель, варенье, джем)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Угадай по описанию</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Пальчиковая гимнастика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корзина с ягодами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Мы идем в осенний лес</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Кто заблудился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Лишняя ягода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 в мяч.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Назови грибы, ягоды, овощи, фрукты.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Игра-соревнование: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Кто быстрее соберёт ягоды</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31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Продуктивная</w:t>
            </w:r>
          </w:p>
        </w:tc>
        <w:tc>
          <w:tcPr>
            <w:tcW w:w="7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Самостоятельная деятельность детей с использованием лепки, аппликации и дорисовывание  ягод.</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Рисование - " Ягоды"</w:t>
              <w:br/>
              <w:t xml:space="preserve">Лепка - " Угощение для ежа"</w:t>
              <w:br/>
              <w:t xml:space="preserve">Аппликация -" Ягодка"</w:t>
            </w:r>
            <w:r>
              <w:rPr>
                <w:rFonts w:ascii="Times New Roman" w:hAnsi="Times New Roman" w:cs="Times New Roman" w:eastAsia="Times New Roman"/>
                <w:color w:val="auto"/>
                <w:spacing w:val="0"/>
                <w:position w:val="0"/>
                <w:sz w:val="24"/>
                <w:shd w:fill="auto" w:val="clear"/>
              </w:rPr>
              <w:t xml:space="preserve"> </w:t>
            </w:r>
          </w:p>
        </w:tc>
      </w:tr>
      <w:tr>
        <w:trPr>
          <w:trHeight w:val="1" w:hRule="atLeast"/>
          <w:jc w:val="left"/>
        </w:trPr>
        <w:tc>
          <w:tcPr>
            <w:tcW w:w="31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Коммуникативная</w:t>
            </w:r>
          </w:p>
        </w:tc>
        <w:tc>
          <w:tcPr>
            <w:tcW w:w="7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с детьми о ягодах.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Свободное общение: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Где растут ягоды?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Какие ягоды я знаю</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Зачем ягоды в лесу?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мы знаем о ядовитых  ягодах?</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Безопасность.</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Беседы и рассказы на темы: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 ешь в лесу ягоды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Кто питается ягодами в лесу?</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31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Трудовая</w:t>
            </w:r>
          </w:p>
        </w:tc>
        <w:tc>
          <w:tcPr>
            <w:tcW w:w="7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Подметание и уборка снега с лавочки и стола.</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Ручной труд: лепка, аппликация  ягод</w:t>
            </w:r>
          </w:p>
        </w:tc>
      </w:tr>
      <w:tr>
        <w:trPr>
          <w:trHeight w:val="1" w:hRule="atLeast"/>
          <w:jc w:val="left"/>
        </w:trPr>
        <w:tc>
          <w:tcPr>
            <w:tcW w:w="31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Двигательная</w:t>
            </w:r>
          </w:p>
        </w:tc>
        <w:tc>
          <w:tcPr>
            <w:tcW w:w="7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 санках</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Познакомить детей с играми и игровыми заданиями на санках. Учить детей катать друг друга. Развивать ловкость и быстроту реакции.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Мы быстрые и ловкие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Упражнять в беге парами в разных направлениях, по прямой. Развивать самостоятельность.</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 правильно себя вести зимой на прогулке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Познакомить детей с правилами поведения на улице в зимний период. Упражнять в движениях на преодоление препятствий.  Развивать умения и навыки в упражнениях на равновесие.</w:t>
            </w:r>
          </w:p>
        </w:tc>
      </w:tr>
    </w:tbl>
    <w:p>
      <w:pPr>
        <w:spacing w:before="0" w:after="0" w:line="264"/>
        <w:ind w:right="0" w:left="0" w:firstLine="0"/>
        <w:jc w:val="center"/>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b/>
          <w:i/>
          <w:color w:val="auto"/>
          <w:spacing w:val="0"/>
          <w:position w:val="0"/>
          <w:sz w:val="32"/>
          <w:shd w:fill="auto" w:val="clear"/>
        </w:rPr>
        <w:t xml:space="preserve">Организованная образовательная деятельность</w:t>
      </w:r>
    </w:p>
    <w:tbl>
      <w:tblPr/>
      <w:tblGrid>
        <w:gridCol w:w="1980"/>
        <w:gridCol w:w="1559"/>
        <w:gridCol w:w="6927"/>
      </w:tblGrid>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Образовательная область</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Тема</w:t>
            </w:r>
          </w:p>
        </w:tc>
        <w:tc>
          <w:tcPr>
            <w:tcW w:w="692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Программное содержание</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изо</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Ягоды рябинки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p>
        </w:tc>
        <w:tc>
          <w:tcPr>
            <w:tcW w:w="692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Учить детей изображать гроздь рябины, рисовать ягоды и листья отпечатками пальцев, вызвать эмоционально - эстетический отклик на тему занятия.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Развивать чувство композиции и колорита в процессе использования различных техник, для создания выразительного образа грозди рябины, развивать культурно-гигиенические навыки.</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Воспитывать в детях интерес к изобразительной деятельности, любовь к природе, учить рисовать ягоды рябины используя пальцевую живопись (рисование одним пальцем). (см. конспект в приложении № 6).</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лепка</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Яблоки и ягоды</w:t>
            </w:r>
            <w:r>
              <w:rPr>
                <w:rFonts w:ascii="Times New Roman" w:hAnsi="Times New Roman" w:cs="Times New Roman" w:eastAsia="Times New Roman"/>
                <w:color w:val="auto"/>
                <w:spacing w:val="0"/>
                <w:position w:val="0"/>
                <w:sz w:val="24"/>
                <w:shd w:fill="auto" w:val="clear"/>
              </w:rPr>
              <w:t xml:space="preserve">»</w:t>
            </w:r>
          </w:p>
        </w:tc>
        <w:tc>
          <w:tcPr>
            <w:tcW w:w="692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Закрепить навык лепки предметов круглой формы;</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формировать умение передавать при лепке некоторые характерные признаки ягод (цвет, форму):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обратить внимание ребят на аккуратность в работе с пластилином  и стекой;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практиковать детей в образной оценке работы. (см. тема №1, стр. 23, Т.С.Комарова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Изо.деят-ть в детском саду</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аппликация</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Ягодка брусничка для куклы Жени</w:t>
            </w:r>
            <w:r>
              <w:rPr>
                <w:rFonts w:ascii="Times New Roman" w:hAnsi="Times New Roman" w:cs="Times New Roman" w:eastAsia="Times New Roman"/>
                <w:color w:val="auto"/>
                <w:spacing w:val="0"/>
                <w:position w:val="0"/>
                <w:sz w:val="24"/>
                <w:shd w:fill="auto" w:val="clear"/>
              </w:rPr>
              <w:t xml:space="preserve">»</w:t>
            </w:r>
          </w:p>
        </w:tc>
        <w:tc>
          <w:tcPr>
            <w:tcW w:w="692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Учить детей срезать уголки квадрата, закругляя их. Закрепить умение держать правильно ножницы, резать ими. Продолжать учить детей аккуратно наклеивать детали на лист в нужном месте. Продолжать знакомить с красным цветом, учить соотносить цвет с его наименованием. Подводить к образному решению, образному видению результатов работы и их оценки. Воспитывать отзывчивость и доброту. (см. конспект в приложении № 7).</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Познание:</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Ягоды</w:t>
            </w:r>
          </w:p>
        </w:tc>
        <w:tc>
          <w:tcPr>
            <w:tcW w:w="692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Рассказ воспитателя</w:t>
              <w:br/>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Польза ягод</w:t>
            </w:r>
            <w:r>
              <w:rPr>
                <w:rFonts w:ascii="Times New Roman" w:hAnsi="Times New Roman" w:cs="Times New Roman" w:eastAsia="Times New Roman"/>
                <w:color w:val="auto"/>
                <w:spacing w:val="0"/>
                <w:position w:val="0"/>
                <w:sz w:val="24"/>
                <w:shd w:fill="auto" w:val="clear"/>
              </w:rPr>
              <w:t xml:space="preserve">»</w:t>
              <w:br/>
              <w:t xml:space="preserve">• «</w:t>
            </w:r>
            <w:r>
              <w:rPr>
                <w:rFonts w:ascii="Times New Roman" w:hAnsi="Times New Roman" w:cs="Times New Roman" w:eastAsia="Times New Roman"/>
                <w:color w:val="auto"/>
                <w:spacing w:val="0"/>
                <w:position w:val="0"/>
                <w:sz w:val="24"/>
                <w:shd w:fill="auto" w:val="clear"/>
              </w:rPr>
              <w:t xml:space="preserve">Нет трудов нет и плодов</w:t>
            </w:r>
            <w:r>
              <w:rPr>
                <w:rFonts w:ascii="Times New Roman" w:hAnsi="Times New Roman" w:cs="Times New Roman" w:eastAsia="Times New Roman"/>
                <w:color w:val="auto"/>
                <w:spacing w:val="0"/>
                <w:position w:val="0"/>
                <w:sz w:val="24"/>
                <w:shd w:fill="auto" w:val="clear"/>
              </w:rPr>
              <w:t xml:space="preserve">»</w:t>
              <w:br/>
            </w:r>
            <w:r>
              <w:rPr>
                <w:rFonts w:ascii="Times New Roman" w:hAnsi="Times New Roman" w:cs="Times New Roman" w:eastAsia="Times New Roman"/>
                <w:color w:val="auto"/>
                <w:spacing w:val="0"/>
                <w:position w:val="0"/>
                <w:sz w:val="24"/>
                <w:shd w:fill="auto" w:val="clear"/>
              </w:rPr>
              <w:t xml:space="preserve">Заучивание загадок, стихов.</w:t>
              <w:br/>
              <w:t xml:space="preserve">Беседа с детьми</w:t>
              <w:br/>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Почему нельзя употреблять в пищу незнакомые ягоды?</w:t>
            </w:r>
            <w:r>
              <w:rPr>
                <w:rFonts w:ascii="Times New Roman" w:hAnsi="Times New Roman" w:cs="Times New Roman" w:eastAsia="Times New Roman"/>
                <w:color w:val="auto"/>
                <w:spacing w:val="0"/>
                <w:position w:val="0"/>
                <w:sz w:val="24"/>
                <w:shd w:fill="auto" w:val="clear"/>
              </w:rPr>
              <w:t xml:space="preserve">» </w:t>
              <w:br/>
              <w:t xml:space="preserve">• «</w:t>
            </w:r>
            <w:r>
              <w:rPr>
                <w:rFonts w:ascii="Times New Roman" w:hAnsi="Times New Roman" w:cs="Times New Roman" w:eastAsia="Times New Roman"/>
                <w:color w:val="auto"/>
                <w:spacing w:val="0"/>
                <w:position w:val="0"/>
                <w:sz w:val="24"/>
                <w:shd w:fill="auto" w:val="clear"/>
              </w:rPr>
              <w:t xml:space="preserve">Кому еще нужны ягоды в лесу?</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развитие речи \ Чтение художественной литературы</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Ягоды</w:t>
            </w:r>
          </w:p>
        </w:tc>
        <w:tc>
          <w:tcPr>
            <w:tcW w:w="692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Беседы :</w:t>
              <w:br/>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беседа с использованием личного опыта детей.</w:t>
              <w:br/>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рассказы родителей, собирающих ягоды.</w:t>
              <w:br/>
              <w:t xml:space="preserve">Свободное общение:</w:t>
              <w:br/>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Что такое ягоды</w:t>
            </w:r>
            <w:r>
              <w:rPr>
                <w:rFonts w:ascii="Times New Roman" w:hAnsi="Times New Roman" w:cs="Times New Roman" w:eastAsia="Times New Roman"/>
                <w:color w:val="auto"/>
                <w:spacing w:val="0"/>
                <w:position w:val="0"/>
                <w:sz w:val="24"/>
                <w:shd w:fill="auto" w:val="clear"/>
              </w:rPr>
              <w:t xml:space="preserve">»</w:t>
              <w:br/>
              <w:t xml:space="preserve">• «</w:t>
            </w:r>
            <w:r>
              <w:rPr>
                <w:rFonts w:ascii="Times New Roman" w:hAnsi="Times New Roman" w:cs="Times New Roman" w:eastAsia="Times New Roman"/>
                <w:color w:val="auto"/>
                <w:spacing w:val="0"/>
                <w:position w:val="0"/>
                <w:sz w:val="24"/>
                <w:shd w:fill="auto" w:val="clear"/>
              </w:rPr>
              <w:t xml:space="preserve">Какая польза от ягод</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198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экологическое воспитание</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 медведя во бору грибы ягоды беру…</w:t>
            </w:r>
          </w:p>
        </w:tc>
        <w:tc>
          <w:tcPr>
            <w:tcW w:w="692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Закрепить знания детей о сезонных изменениях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природе. Формировать представления о растениях леса: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грибах и ягодах. Расширить представления о пользе природных витаминов для человека и животных.</w:t>
            </w:r>
          </w:p>
        </w:tc>
      </w:tr>
    </w:tbl>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32"/>
          <w:u w:val="single"/>
          <w:shd w:fill="auto" w:val="clear"/>
        </w:rPr>
      </w:pPr>
      <w:r>
        <w:rPr>
          <w:rFonts w:ascii="Times New Roman" w:hAnsi="Times New Roman" w:cs="Times New Roman" w:eastAsia="Times New Roman"/>
          <w:i/>
          <w:color w:val="auto"/>
          <w:spacing w:val="0"/>
          <w:position w:val="0"/>
          <w:sz w:val="32"/>
          <w:shd w:fill="auto" w:val="clear"/>
        </w:rPr>
        <w:t xml:space="preserve">                        </w:t>
      </w:r>
      <w:r>
        <w:rPr>
          <w:rFonts w:ascii="Times New Roman" w:hAnsi="Times New Roman" w:cs="Times New Roman" w:eastAsia="Times New Roman"/>
          <w:b/>
          <w:i/>
          <w:color w:val="auto"/>
          <w:spacing w:val="0"/>
          <w:position w:val="0"/>
          <w:sz w:val="32"/>
          <w:u w:val="single"/>
          <w:shd w:fill="auto" w:val="clear"/>
        </w:rPr>
        <w:t xml:space="preserve">Январь. </w:t>
      </w:r>
      <w:r>
        <w:rPr>
          <w:rFonts w:ascii="Times New Roman" w:hAnsi="Times New Roman" w:cs="Times New Roman" w:eastAsia="Times New Roman"/>
          <w:b/>
          <w:i/>
          <w:color w:val="auto"/>
          <w:spacing w:val="0"/>
          <w:position w:val="0"/>
          <w:sz w:val="32"/>
          <w:u w:val="single"/>
          <w:shd w:fill="auto" w:val="clear"/>
        </w:rPr>
        <w:t xml:space="preserve">«</w:t>
      </w:r>
      <w:r>
        <w:rPr>
          <w:rFonts w:ascii="Times New Roman" w:hAnsi="Times New Roman" w:cs="Times New Roman" w:eastAsia="Times New Roman"/>
          <w:b/>
          <w:i/>
          <w:color w:val="auto"/>
          <w:spacing w:val="0"/>
          <w:position w:val="0"/>
          <w:sz w:val="32"/>
          <w:u w:val="single"/>
          <w:shd w:fill="auto" w:val="clear"/>
        </w:rPr>
        <w:t xml:space="preserve">Сказка зимнего леса!</w:t>
      </w:r>
      <w:r>
        <w:rPr>
          <w:rFonts w:ascii="Times New Roman" w:hAnsi="Times New Roman" w:cs="Times New Roman" w:eastAsia="Times New Roman"/>
          <w:b/>
          <w:i/>
          <w:color w:val="auto"/>
          <w:spacing w:val="0"/>
          <w:position w:val="0"/>
          <w:sz w:val="32"/>
          <w:u w:val="single"/>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Хвойный лес (ель, сосна, лиственница) зимой</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Цель.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Расширить знания детей природе родного края; закрепить знания о взаимосвязи человека и природы.</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Задачи.</w:t>
      </w:r>
    </w:p>
    <w:p>
      <w:pPr>
        <w:numPr>
          <w:ilvl w:val="0"/>
          <w:numId w:val="164"/>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Расширять представления детей о хвойном лесе.</w:t>
      </w:r>
    </w:p>
    <w:p>
      <w:pPr>
        <w:numPr>
          <w:ilvl w:val="0"/>
          <w:numId w:val="164"/>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Учить выделять существенные признаки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хвойного леса</w:t>
      </w:r>
      <w:r>
        <w:rPr>
          <w:rFonts w:ascii="Times New Roman" w:hAnsi="Times New Roman" w:cs="Times New Roman" w:eastAsia="Times New Roman"/>
          <w:color w:val="auto"/>
          <w:spacing w:val="0"/>
          <w:position w:val="0"/>
          <w:sz w:val="28"/>
          <w:shd w:fill="auto" w:val="clear"/>
        </w:rPr>
        <w:t xml:space="preserve">».</w:t>
      </w:r>
    </w:p>
    <w:p>
      <w:pPr>
        <w:numPr>
          <w:ilvl w:val="0"/>
          <w:numId w:val="164"/>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Развивать наблюдательность.</w:t>
      </w:r>
    </w:p>
    <w:p>
      <w:pPr>
        <w:numPr>
          <w:ilvl w:val="0"/>
          <w:numId w:val="164"/>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Уточнить знания о правилах поведения в лесу.</w:t>
      </w:r>
    </w:p>
    <w:p>
      <w:pPr>
        <w:numPr>
          <w:ilvl w:val="0"/>
          <w:numId w:val="164"/>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Учить детей внимательно слушать и отвечать на вопросы воспитателя, побуждать детей к участию в беседе и к связным высказываниям.</w:t>
      </w:r>
    </w:p>
    <w:p>
      <w:pPr>
        <w:numPr>
          <w:ilvl w:val="0"/>
          <w:numId w:val="164"/>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Развивать воображение, логическое мышление.</w:t>
      </w:r>
    </w:p>
    <w:p>
      <w:pPr>
        <w:numPr>
          <w:ilvl w:val="0"/>
          <w:numId w:val="164"/>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Воспитывать чувство любви к природе родного края.</w:t>
      </w:r>
    </w:p>
    <w:p>
      <w:pPr>
        <w:spacing w:before="0" w:after="0" w:line="360"/>
        <w:ind w:right="0" w:left="72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Взаимодействие с семьей: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Информационный лист: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Знакомство с экологическими качествами через игру</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Новогодняя елочка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Конкурс поделок из пластилина, аппликации: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Елочка нарядная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Игрушки на елку</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Словарь: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Предметный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ель-елка-елочка, сосна-сосенка, лиственница.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Словарь признаков</w:t>
      </w:r>
      <w:r>
        <w:rPr>
          <w:rFonts w:ascii="Times New Roman" w:hAnsi="Times New Roman" w:cs="Times New Roman" w:eastAsia="Times New Roman"/>
          <w:color w:val="auto"/>
          <w:spacing w:val="0"/>
          <w:position w:val="0"/>
          <w:sz w:val="28"/>
          <w:shd w:fill="auto" w:val="clear"/>
        </w:rPr>
        <w:t xml:space="preserve">: еловый, елочная, сосновый.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Глагольный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что делаем с елочкой (наряжаем, украшаем), что делаем вокруг елочки (водим хоровод, поем, пляшем, радуемся празднику), что ищем под елочкой (подарки).</w:t>
      </w:r>
    </w:p>
    <w:p>
      <w:pPr>
        <w:spacing w:before="0" w:after="0" w:line="264"/>
        <w:ind w:right="0" w:left="502" w:firstLine="0"/>
        <w:jc w:val="left"/>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32"/>
          <w:shd w:fill="auto" w:val="clear"/>
        </w:rPr>
        <w:t xml:space="preserve">Деятельность в режимных моментах</w:t>
      </w:r>
    </w:p>
    <w:tbl>
      <w:tblPr/>
      <w:tblGrid>
        <w:gridCol w:w="2547"/>
        <w:gridCol w:w="7654"/>
      </w:tblGrid>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Познавательно-исследовательская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воспитателя: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 сохранить хвойный лес?</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Что находится в шишках?</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Рассматривание иллюстраций, картин, фотографий с изображениями хвойного леса, шишек.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Поисково-исследовательская деятельность: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 отличить елочку от сосны?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Секрет еловой и сосновой шишки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Волшебный аромат хвои</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Опыты со снегом на прогулке (см.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Опытно-эксперимент.д-ть в ДОУ, стр.49).</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Восприятие художественной литературы</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 лесу родилась елочка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 Эгнер.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Приключения в лесу Елки-на-Горке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главы из книги),3. Александрова.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Елочка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Прослушивание аудиозаписи по тематике.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Загадки, потешки о елочке.</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Пословица: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Сломать дерево-секунда, а вырастить – годы</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см.октябрь)</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Игровая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лишнее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Кто быстрее соберет шишки в корзину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Сюжетно-ролевые игры: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Путешествие в лес</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Игры на внимание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Дети хлопают, если услышат названия деревьев)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Пальчиковая гимнастика.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Разрезные картинки.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 в мяч.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Назови  хвойные/лиственные деревья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Игра-соревнование: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Кто быстрее соберёт шишки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 медведя во бору грибы, ягоды беру</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Продуктивная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Коллективное изготовление работ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Украшения на елочку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использованием лепки, аппликации деталей гирлянды)</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Вот она какая красавица - елочка!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рисование)</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Коммуникативная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с детьми: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Хвойный и смешанный лес</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Польза и особенности хвойного леса</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Свободное общение: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Где растет еловая/сосновая шишка?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Какие деревья я знаю</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Зачем нам нужны деревья?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Что мы знаем о лесе?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Безопасность.</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Беседы и рассказы на темы: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Что такое безопасность?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 не заблудиться в лесу?</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Трудовая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Уборка снега с лавочки, со стола.</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Ручной труд: лепка, аппликация по теме.</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Двигательная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Хоровод в Новый год</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Учить детей ходьбе и бегу в различных направлениях между расставленными предметами. Упражнять в прыжках на двух ногах, продвигаясь вперед. Развивать координационные способности, используя нетрадиционные предметы.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Январь на дворе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Учить детей свободно применять полученные умения для выражения своих впечатлений. Развивать гибкость в упражнениях по образному представлению.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Прощание с январем</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Повторить отдельные движения, разученные на занятиях в январе. Проверить умения и навыки детей при выполнении спортивных упражнений. Проанализировать физическую подготовленность детей, сообщить об этом детям и родителям. Развивать ловкость и быстроту реакции.</w:t>
            </w:r>
          </w:p>
        </w:tc>
      </w:tr>
    </w:tbl>
    <w:p>
      <w:pPr>
        <w:spacing w:before="0" w:after="0" w:line="264"/>
        <w:ind w:right="0" w:left="0" w:firstLine="0"/>
        <w:jc w:val="center"/>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b/>
          <w:i/>
          <w:color w:val="auto"/>
          <w:spacing w:val="0"/>
          <w:position w:val="0"/>
          <w:sz w:val="32"/>
          <w:shd w:fill="auto" w:val="clear"/>
        </w:rPr>
        <w:t xml:space="preserve">Организованная образовательная деятельность</w:t>
      </w:r>
    </w:p>
    <w:tbl>
      <w:tblPr/>
      <w:tblGrid>
        <w:gridCol w:w="2122"/>
        <w:gridCol w:w="1559"/>
        <w:gridCol w:w="6520"/>
      </w:tblGrid>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Образовательная область</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Тема</w:t>
            </w:r>
          </w:p>
        </w:tc>
        <w:tc>
          <w:tcPr>
            <w:tcW w:w="652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Программное содержание</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изо</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Наша елка нарядилась</w:t>
            </w:r>
            <w:r>
              <w:rPr>
                <w:rFonts w:ascii="Times New Roman" w:hAnsi="Times New Roman" w:cs="Times New Roman" w:eastAsia="Times New Roman"/>
                <w:color w:val="auto"/>
                <w:spacing w:val="0"/>
                <w:position w:val="0"/>
                <w:sz w:val="24"/>
                <w:shd w:fill="auto" w:val="clear"/>
              </w:rPr>
              <w:t xml:space="preserve">»</w:t>
            </w:r>
          </w:p>
        </w:tc>
        <w:tc>
          <w:tcPr>
            <w:tcW w:w="652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Учить детей передавать в рисунке образ новогодней елки. Формировать умение рисовать елку с удлиняющими книзу ветвями. Учить пользоваться красками разных цветов, аккуратно накладывать одну краску на другую только по  высыхании. Подводить к эмоциональной оценке работ. Вызывать чувство радости при восприятии созданных рисунков. (см. тема № 39, стр.50, Т.С.Комарова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Изо.деят-ть в детском саду</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лепка</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Зимний еловый лес</w:t>
            </w:r>
            <w:r>
              <w:rPr>
                <w:rFonts w:ascii="Times New Roman" w:hAnsi="Times New Roman" w:cs="Times New Roman" w:eastAsia="Times New Roman"/>
                <w:color w:val="auto"/>
                <w:spacing w:val="0"/>
                <w:position w:val="0"/>
                <w:sz w:val="24"/>
                <w:shd w:fill="auto" w:val="clear"/>
              </w:rPr>
              <w:t xml:space="preserve">»</w:t>
            </w:r>
          </w:p>
        </w:tc>
        <w:tc>
          <w:tcPr>
            <w:tcW w:w="652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Способствовать расширению знаний детей о многообразии растительного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мира. Учить детей технике барельефной лепки создавать изображение леса, работать стекой, нанося насечки для придания ощущения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колючести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елок. Приемы прямого раскатывания,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размазывание из столбика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Развивать эстетическое восприятие.(см. конспект в приложении № 8).</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аппликация</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Бусы на елку</w:t>
            </w:r>
            <w:r>
              <w:rPr>
                <w:rFonts w:ascii="Times New Roman" w:hAnsi="Times New Roman" w:cs="Times New Roman" w:eastAsia="Times New Roman"/>
                <w:color w:val="auto"/>
                <w:spacing w:val="0"/>
                <w:position w:val="0"/>
                <w:sz w:val="24"/>
                <w:shd w:fill="auto" w:val="clear"/>
              </w:rPr>
              <w:t xml:space="preserve">»</w:t>
            </w:r>
          </w:p>
        </w:tc>
        <w:tc>
          <w:tcPr>
            <w:tcW w:w="652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Закреплять знания детей округлой и овальной форме. Учить детей срезать уголки квадрата, закругляя их, для получения бусинок; чередовать бусинки  разной формы Закрепить умение держать правильно ножницы, резать ими, аккуратно наклеивать части изображения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аппликации. (см. тема №38, стр.49, Т.С.Комарова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Изо.деят-ть в детском саду</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12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экологическое воспитание</w:t>
            </w:r>
          </w:p>
        </w:tc>
        <w:tc>
          <w:tcPr>
            <w:tcW w:w="15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Прогулка к елочке</w:t>
            </w:r>
            <w:r>
              <w:rPr>
                <w:rFonts w:ascii="Times New Roman" w:hAnsi="Times New Roman" w:cs="Times New Roman" w:eastAsia="Times New Roman"/>
                <w:color w:val="auto"/>
                <w:spacing w:val="0"/>
                <w:position w:val="0"/>
                <w:sz w:val="24"/>
                <w:shd w:fill="auto" w:val="clear"/>
              </w:rPr>
              <w:t xml:space="preserve">»</w:t>
            </w:r>
          </w:p>
        </w:tc>
        <w:tc>
          <w:tcPr>
            <w:tcW w:w="652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Рассмотреть с детьми ель, назвать характерные особенности её строения, признаки, отличающие её от других деревьев, показать, что все ветки у ели покрыты иголками, которые растут вместо листьев, что иголки короткие, острые, колются, тёмно-зелёного цвета, покрыты плотной кожицей, густо и крепко сидят на ветке, торчат в стороны, не опадают, если дотрагиваться.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Закрепить представления детей о характерных признаках зимы (холодно, морозно, снег лежит на земле, сверкает на солнце; деревья и кустарники стоят без листьев, только ель и сосна зеленые; не видно бабочек и жуков, стало мало птиц). Закрепить знания правил поведения в природе.</w:t>
            </w:r>
          </w:p>
          <w:p>
            <w:pPr>
              <w:spacing w:before="0" w:after="0" w:line="240"/>
              <w:ind w:right="0" w:left="0" w:firstLine="0"/>
              <w:jc w:val="left"/>
              <w:rPr>
                <w:color w:val="auto"/>
                <w:spacing w:val="0"/>
                <w:position w:val="0"/>
                <w:shd w:fill="auto" w:val="clear"/>
              </w:rPr>
            </w:pPr>
          </w:p>
        </w:tc>
      </w:tr>
      <w:tr>
        <w:trPr>
          <w:trHeight w:val="1" w:hRule="atLeast"/>
          <w:jc w:val="left"/>
        </w:trPr>
        <w:tc>
          <w:tcPr>
            <w:tcW w:w="2122"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развитие речи \ Чтение художественной литературы</w:t>
            </w:r>
          </w:p>
        </w:tc>
        <w:tc>
          <w:tcPr>
            <w:tcW w:w="1559"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Елочка</w:t>
            </w:r>
            <w:r>
              <w:rPr>
                <w:rFonts w:ascii="Times New Roman" w:hAnsi="Times New Roman" w:cs="Times New Roman" w:eastAsia="Times New Roman"/>
                <w:color w:val="auto"/>
                <w:spacing w:val="0"/>
                <w:position w:val="0"/>
                <w:sz w:val="24"/>
                <w:shd w:fill="auto" w:val="clear"/>
              </w:rPr>
              <w:t xml:space="preserve">»</w:t>
            </w:r>
          </w:p>
        </w:tc>
        <w:tc>
          <w:tcPr>
            <w:tcW w:w="6520"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Не ветер бушует над бором...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 поэмы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Мороз, Красный нос</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Суриков.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Зима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лесу родилась елочка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р.н., Т. Эгнер.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Приключения в лесу Елки-на-Горке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главы из книги),3. Александрова.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Елочка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С.Михалков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Ёлочка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Чтение чувашской сказки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Почему ель и сосна зеленые</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122"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Познание</w:t>
            </w:r>
          </w:p>
        </w:tc>
        <w:tc>
          <w:tcPr>
            <w:tcW w:w="1559"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Хвойный лес</w:t>
            </w:r>
            <w:r>
              <w:rPr>
                <w:rFonts w:ascii="Times New Roman" w:hAnsi="Times New Roman" w:cs="Times New Roman" w:eastAsia="Times New Roman"/>
                <w:color w:val="auto"/>
                <w:spacing w:val="0"/>
                <w:position w:val="0"/>
                <w:sz w:val="24"/>
                <w:shd w:fill="auto" w:val="clear"/>
              </w:rPr>
              <w:t xml:space="preserve">»</w:t>
            </w:r>
          </w:p>
        </w:tc>
        <w:tc>
          <w:tcPr>
            <w:tcW w:w="6520" w:type="dxa"/>
            <w:tcBorders>
              <w:top w:val="single" w:color="000000" w:sz="0"/>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воспитателя: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 сохранить хвойный лес?</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воспитывать у детей – дошкольников бережное отношение к хвойным деревьям.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Знакомство с лиственницей</w:t>
            </w:r>
            <w:r>
              <w:rPr>
                <w:rFonts w:ascii="Times New Roman" w:hAnsi="Times New Roman" w:cs="Times New Roman" w:eastAsia="Times New Roman"/>
                <w:color w:val="auto"/>
                <w:spacing w:val="0"/>
                <w:position w:val="0"/>
                <w:sz w:val="24"/>
                <w:shd w:fill="auto" w:val="clear"/>
              </w:rPr>
              <w:t xml:space="preserve">»</w:t>
              <w:br/>
            </w:r>
            <w:r>
              <w:rPr>
                <w:rFonts w:ascii="Times New Roman" w:hAnsi="Times New Roman" w:cs="Times New Roman" w:eastAsia="Times New Roman"/>
                <w:color w:val="auto"/>
                <w:spacing w:val="0"/>
                <w:position w:val="0"/>
                <w:sz w:val="24"/>
                <w:shd w:fill="auto" w:val="clear"/>
              </w:rPr>
              <w:t xml:space="preserve">Цель: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познакомить с лиственницей, с её отличительными особенностями, местами произрастания, выяснить, что лиственница единственное хвойное дерево, которое скидывает свои пожелтевшие осенью хвоинки, почему скидывает.</w:t>
            </w:r>
          </w:p>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Хвойные деревья (различные по толщине и виду веток, ствола, различие хвойных и лиственных деревьев)</w:t>
            </w:r>
            <w:r>
              <w:rPr>
                <w:rFonts w:ascii="Times New Roman" w:hAnsi="Times New Roman" w:cs="Times New Roman" w:eastAsia="Times New Roman"/>
                <w:color w:val="auto"/>
                <w:spacing w:val="0"/>
                <w:position w:val="0"/>
                <w:sz w:val="24"/>
                <w:shd w:fill="auto" w:val="clear"/>
              </w:rPr>
              <w:t xml:space="preserve"> </w:t>
              <w:br/>
              <w:t xml:space="preserve">Экологическо-познавательная беседа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 кого дом на ели</w:t>
            </w:r>
            <w:r>
              <w:rPr>
                <w:rFonts w:ascii="Times New Roman" w:hAnsi="Times New Roman" w:cs="Times New Roman" w:eastAsia="Times New Roman"/>
                <w:color w:val="auto"/>
                <w:spacing w:val="0"/>
                <w:position w:val="0"/>
                <w:sz w:val="24"/>
                <w:shd w:fill="auto" w:val="clear"/>
              </w:rPr>
              <w:t xml:space="preserve">».</w:t>
            </w:r>
          </w:p>
        </w:tc>
      </w:tr>
    </w:tbl>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32"/>
          <w:u w:val="single"/>
          <w:shd w:fill="auto" w:val="clear"/>
        </w:rPr>
      </w:pPr>
      <w:r>
        <w:rPr>
          <w:rFonts w:ascii="Times New Roman" w:hAnsi="Times New Roman" w:cs="Times New Roman" w:eastAsia="Times New Roman"/>
          <w:i/>
          <w:color w:val="auto"/>
          <w:spacing w:val="0"/>
          <w:position w:val="0"/>
          <w:sz w:val="32"/>
          <w:shd w:fill="auto" w:val="clear"/>
        </w:rPr>
        <w:t xml:space="preserve">             </w:t>
      </w:r>
      <w:r>
        <w:rPr>
          <w:rFonts w:ascii="Times New Roman" w:hAnsi="Times New Roman" w:cs="Times New Roman" w:eastAsia="Times New Roman"/>
          <w:b/>
          <w:i/>
          <w:color w:val="auto"/>
          <w:spacing w:val="0"/>
          <w:position w:val="0"/>
          <w:sz w:val="32"/>
          <w:u w:val="single"/>
          <w:shd w:fill="auto" w:val="clear"/>
        </w:rPr>
        <w:t xml:space="preserve">Февраль: Как прекрасен,  растительный мир зимой!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Лес зимой.</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Цель: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Расширять знания детей об изменениях, происходящих в зимний период с растительным миром.</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Задачи:</w:t>
      </w:r>
    </w:p>
    <w:p>
      <w:pPr>
        <w:numPr>
          <w:ilvl w:val="0"/>
          <w:numId w:val="20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Расширять представления детей о состоянии деревьев и трав зимой, об их приспособленности к изменению условий зимней погоды.</w:t>
      </w:r>
    </w:p>
    <w:p>
      <w:pPr>
        <w:numPr>
          <w:ilvl w:val="0"/>
          <w:numId w:val="20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Учить различать деревья по стволу и кроне, расширить представления о почках деревьев и их предназначении в жизни деревьев, вызвать интерес к изменению жизни растений.</w:t>
      </w:r>
    </w:p>
    <w:p>
      <w:pPr>
        <w:numPr>
          <w:ilvl w:val="0"/>
          <w:numId w:val="20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Закреплять представления детей о сезонных изменениях в природе.</w:t>
      </w:r>
    </w:p>
    <w:p>
      <w:pPr>
        <w:numPr>
          <w:ilvl w:val="0"/>
          <w:numId w:val="20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Развивать творческие способности.</w:t>
      </w:r>
    </w:p>
    <w:p>
      <w:pPr>
        <w:numPr>
          <w:ilvl w:val="0"/>
          <w:numId w:val="20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Воспитывать любовь и бережное отношение к природе.</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Взаимодействие с семьей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Папка-передвижка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Веселые выходные </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Конкурс совместных рисунков, поделок: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Зима в лесу</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Словарь: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Предметный словарь:</w:t>
      </w:r>
      <w:r>
        <w:rPr>
          <w:rFonts w:ascii="Times New Roman" w:hAnsi="Times New Roman" w:cs="Times New Roman" w:eastAsia="Times New Roman"/>
          <w:color w:val="auto"/>
          <w:spacing w:val="0"/>
          <w:position w:val="0"/>
          <w:sz w:val="28"/>
          <w:shd w:fill="auto" w:val="clear"/>
        </w:rPr>
        <w:t xml:space="preserve">  снег, крона, ствол, ветви, дерево, куст, трава.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Словарь признаков</w:t>
      </w:r>
      <w:r>
        <w:rPr>
          <w:rFonts w:ascii="Times New Roman" w:hAnsi="Times New Roman" w:cs="Times New Roman" w:eastAsia="Times New Roman"/>
          <w:color w:val="auto"/>
          <w:spacing w:val="0"/>
          <w:position w:val="0"/>
          <w:sz w:val="28"/>
          <w:shd w:fill="auto" w:val="clear"/>
        </w:rPr>
        <w:t xml:space="preserve">: заснеженный (лес),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укутанные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снегом).</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Глагольный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что делаем) наблюдаем, любуемся, рассматриваем.</w:t>
      </w:r>
    </w:p>
    <w:p>
      <w:pPr>
        <w:spacing w:before="0" w:after="0" w:line="264"/>
        <w:ind w:right="0" w:left="0" w:firstLine="0"/>
        <w:jc w:val="left"/>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32"/>
          <w:shd w:fill="auto" w:val="clear"/>
        </w:rPr>
        <w:t xml:space="preserve">Деятельность в режимных моментах</w:t>
      </w:r>
    </w:p>
    <w:tbl>
      <w:tblPr/>
      <w:tblGrid>
        <w:gridCol w:w="2547"/>
        <w:gridCol w:w="7654"/>
      </w:tblGrid>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Познавательно-исследовательская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воспитателя: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заснеженном лесу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Лес зимой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Тихо в лесу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Рассматривание иллюстраций, картин, фотографий с изображениями природы зимой. И.Шишкин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Зима в лесу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Поисково-исследовательская деятельность: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Найти под снегом траву, отметить какого она цвета. Подвести детей к выводу, что снег является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одеялом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для растений.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Опыты со снегом: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Нужен ли  растениям снег?</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Опыты: Что будет если веточку со льдом (снегом, инеем) занести в теплое помещение? И наоборот-мокрую веточку вынести на холод?</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Снег и его свойства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 Опытно-эксперимент.д-ть в ДОУ, стр.85).</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Восприятие художественной литературы</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Ч.Х.Л. и слушание аудиозаписи по теме.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Метель ей пела песенку…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Маленькой елочке...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Рассказ биолога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 снегом на лугу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Загадки о зимнем лесе</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Игровая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Д/игры: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Кто лишний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Когда это бывает?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Что сначала что потом?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Скажи ласково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Пальчиковая гимнастика.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Театр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Маленькой елочке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Игровое упражнение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Снежки</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метание в бруч).</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Продуктивная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Лепка из пластилина, бросового, природного материала.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Аппликация из цветной бумаги, салфеток.</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Рисование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Лес зимой</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Коммуникативная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с детьми о лесе зимой.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Уточнить, закрепить имеющиеся представления о растениях и деревьях, растущих в лесу.  Воспитывать бережное отношение к природе.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Безопасность.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и рассказы на темы: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Не наноси вред природе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Формировать основы безопасности собственной жизнедеятельности.</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Трудовая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Обучение детей умению отгадывать загадки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Закрепить знания о различных свойствах и качествах предметов. Развивать логическое мышление; умение выделять основные свойства предметов. Воспитывать устойчивый интерес к предметному миру.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Сгребание снега к стволам деревьев.</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Воспитывать бережное отношение к деревьям.</w:t>
            </w:r>
          </w:p>
        </w:tc>
      </w:tr>
      <w:tr>
        <w:trPr>
          <w:trHeight w:val="1" w:hRule="atLeast"/>
          <w:jc w:val="left"/>
        </w:trPr>
        <w:tc>
          <w:tcPr>
            <w:tcW w:w="254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Двигательная</w:t>
            </w:r>
          </w:p>
        </w:tc>
        <w:tc>
          <w:tcPr>
            <w:tcW w:w="7654"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Берегись, заморожу", "Снежинки и ветер"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Цель.Развивать координационные способности детей. Воспитывать волю, настойчивость в решении творческих и двигательных задач.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Строим крепость</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Упражнять в метании в цель. Знакомить детей с игровыми упражнениями при выполнении основного движения при метании в цель. Развивать координационные способности детей.</w:t>
            </w:r>
          </w:p>
        </w:tc>
      </w:tr>
    </w:tbl>
    <w:p>
      <w:pPr>
        <w:spacing w:before="0" w:after="0" w:line="264"/>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Организованная образовательная деятельность</w:t>
      </w:r>
    </w:p>
    <w:tbl>
      <w:tblPr/>
      <w:tblGrid>
        <w:gridCol w:w="2100"/>
        <w:gridCol w:w="1659"/>
        <w:gridCol w:w="6707"/>
      </w:tblGrid>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Образовательная область</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Тема</w:t>
            </w:r>
          </w:p>
        </w:tc>
        <w:tc>
          <w:tcPr>
            <w:tcW w:w="670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Программное содержание</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изо</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Развесистое дерево</w:t>
            </w:r>
            <w:r>
              <w:rPr>
                <w:rFonts w:ascii="Times New Roman" w:hAnsi="Times New Roman" w:cs="Times New Roman" w:eastAsia="Times New Roman"/>
                <w:color w:val="auto"/>
                <w:spacing w:val="0"/>
                <w:position w:val="0"/>
                <w:sz w:val="24"/>
                <w:shd w:fill="auto" w:val="clear"/>
              </w:rPr>
              <w:t xml:space="preserve">»</w:t>
            </w:r>
          </w:p>
        </w:tc>
        <w:tc>
          <w:tcPr>
            <w:tcW w:w="670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Учить детей использовать разный нажим на карандаш для изображения деревьев с толстыми и тонкими ветвями. Воспитывать стремления добиваться хорошего результата. Развивать образное восприятие, воображение, творчество. (см.   тема №44, стр.52, Т.С.Комарова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Изо.деят-ть в детском саду</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лепка</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Елочка елка колкая иголка</w:t>
            </w:r>
            <w:r>
              <w:rPr>
                <w:rFonts w:ascii="Times New Roman" w:hAnsi="Times New Roman" w:cs="Times New Roman" w:eastAsia="Times New Roman"/>
                <w:color w:val="auto"/>
                <w:spacing w:val="0"/>
                <w:position w:val="0"/>
                <w:sz w:val="24"/>
                <w:shd w:fill="auto" w:val="clear"/>
              </w:rPr>
              <w:t xml:space="preserve">»</w:t>
            </w:r>
          </w:p>
        </w:tc>
        <w:tc>
          <w:tcPr>
            <w:tcW w:w="670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Формировать у детей интерес к лепке, продолжать развивать умение раскатывать комок пластилина между ладонями прямыми движениями – колбаску между ладонями, учить соблюдать порядок на своем рабочем месте, развивать внимание, творческий интерес, мелкую моторику; воспитывать аккуратность. (см. конспект в приложении № 9)</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аппликация</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Зимний лес</w:t>
            </w:r>
            <w:r>
              <w:rPr>
                <w:rFonts w:ascii="Times New Roman" w:hAnsi="Times New Roman" w:cs="Times New Roman" w:eastAsia="Times New Roman"/>
                <w:color w:val="auto"/>
                <w:spacing w:val="0"/>
                <w:position w:val="0"/>
                <w:sz w:val="24"/>
                <w:shd w:fill="auto" w:val="clear"/>
              </w:rPr>
              <w:t xml:space="preserve">»</w:t>
            </w:r>
          </w:p>
        </w:tc>
        <w:tc>
          <w:tcPr>
            <w:tcW w:w="670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Учить детей изображать не сложный сюжет из предметов разных по форме и величине, продолжать освоение обрывной техники. Создавать образ заснеженного леса на всем листе. Развивать воображение, творчество и навыки работать аккуратно. Воспитывать трудолюбие, дружеские отношения. (см. конспект в приложении № 10).</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Познание:</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ознакомление с окружающим миром</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Свойства дерева</w:t>
            </w:r>
            <w:r>
              <w:rPr>
                <w:rFonts w:ascii="Times New Roman" w:hAnsi="Times New Roman" w:cs="Times New Roman" w:eastAsia="Times New Roman"/>
                <w:color w:val="auto"/>
                <w:spacing w:val="0"/>
                <w:position w:val="0"/>
                <w:sz w:val="24"/>
                <w:shd w:fill="auto" w:val="clear"/>
              </w:rPr>
              <w:t xml:space="preserve">»</w:t>
            </w:r>
          </w:p>
        </w:tc>
        <w:tc>
          <w:tcPr>
            <w:tcW w:w="670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воспитателя: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Знакомство со свойствами дерева. Русская матрешка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Познакомить со свойствами дерева. Показать детям, как эти свойства люди используют при изготовлении предметов. Развивать наблюдательность, логическое мышление. Воспитывать в детях уважение к людям труда и бережное отношение к окружающим предметам.</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развитие речи \ Чтение художественной литература</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Зима</w:t>
            </w:r>
          </w:p>
        </w:tc>
        <w:tc>
          <w:tcPr>
            <w:tcW w:w="670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Чтение худ.произведений: "Зимовье", С. Козлов "Зимняя сказка", А.Фет "Мама, глянь-ка из окошка:", И. Суриков "Зима", А.Барто "Ёлка".Токмаковой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Живи, елочка!</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Пословица: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 феврале 2 друга-мороз и вьюга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Дать понять детям, что погода  в феврале морозная и вьюжная.</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экологическое воспитание</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Заочная экскурсия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Приметы зимы</w:t>
            </w:r>
            <w:r>
              <w:rPr>
                <w:rFonts w:ascii="Times New Roman" w:hAnsi="Times New Roman" w:cs="Times New Roman" w:eastAsia="Times New Roman"/>
                <w:color w:val="auto"/>
                <w:spacing w:val="0"/>
                <w:position w:val="0"/>
                <w:sz w:val="24"/>
                <w:shd w:fill="auto" w:val="clear"/>
              </w:rPr>
              <w:t xml:space="preserve">»</w:t>
            </w:r>
          </w:p>
        </w:tc>
        <w:tc>
          <w:tcPr>
            <w:tcW w:w="6707"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Признаки зимы в неживой и живой природы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Отметить характерные признаки зимы в природе; учить видеть красоту зимней природы, красоту зимы, описанную поэтами в стихах воспитывать любовь к природе.</w:t>
            </w:r>
          </w:p>
        </w:tc>
      </w:tr>
    </w:tbl>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32"/>
          <w:u w:val="single"/>
          <w:shd w:fill="auto" w:val="clear"/>
        </w:rPr>
      </w:pPr>
      <w:r>
        <w:rPr>
          <w:rFonts w:ascii="Times New Roman" w:hAnsi="Times New Roman" w:cs="Times New Roman" w:eastAsia="Times New Roman"/>
          <w:i/>
          <w:color w:val="auto"/>
          <w:spacing w:val="0"/>
          <w:position w:val="0"/>
          <w:sz w:val="32"/>
          <w:shd w:fill="auto" w:val="clear"/>
        </w:rPr>
        <w:t xml:space="preserve">                        </w:t>
      </w:r>
      <w:r>
        <w:rPr>
          <w:rFonts w:ascii="Times New Roman" w:hAnsi="Times New Roman" w:cs="Times New Roman" w:eastAsia="Times New Roman"/>
          <w:b/>
          <w:i/>
          <w:color w:val="auto"/>
          <w:spacing w:val="0"/>
          <w:position w:val="0"/>
          <w:sz w:val="32"/>
          <w:u w:val="single"/>
          <w:shd w:fill="auto" w:val="clear"/>
        </w:rPr>
        <w:t xml:space="preserve">Март. Солнце, воздух и вода -лучшие друзья!</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Солнце – источник тепла и света. Воздух и вода всем необходим всегда!</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Цель: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Формировать умение устанавливать связь сезонных изменений с наступлением тепла, появлением солнца.</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Задачи:</w:t>
      </w:r>
    </w:p>
    <w:p>
      <w:pPr>
        <w:numPr>
          <w:ilvl w:val="0"/>
          <w:numId w:val="255"/>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Продолжать формировать представления об условиях, необходимых для жизни растений.</w:t>
      </w:r>
    </w:p>
    <w:p>
      <w:pPr>
        <w:numPr>
          <w:ilvl w:val="0"/>
          <w:numId w:val="255"/>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Формировать систему элементарных экологических знаний, доступных для детей дошкольного возраста.</w:t>
      </w:r>
    </w:p>
    <w:p>
      <w:pPr>
        <w:numPr>
          <w:ilvl w:val="0"/>
          <w:numId w:val="255"/>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Формировать умения и навыки наблюдений за природными явлениями и объектами.</w:t>
      </w:r>
    </w:p>
    <w:p>
      <w:pPr>
        <w:numPr>
          <w:ilvl w:val="0"/>
          <w:numId w:val="255"/>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Закрепить и расширить знания детей о природе.</w:t>
      </w:r>
    </w:p>
    <w:p>
      <w:pPr>
        <w:numPr>
          <w:ilvl w:val="0"/>
          <w:numId w:val="255"/>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Пробуждать у детей живой интерес и любознательность к окружающему миру.</w:t>
      </w:r>
    </w:p>
    <w:p>
      <w:pPr>
        <w:numPr>
          <w:ilvl w:val="0"/>
          <w:numId w:val="255"/>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Воспитывать эмоционально-положительное, бережное, заботливое отношение к миру природы и окружающему миру в целом.</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Взаимодействие с семьей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Папка-передвижка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Азбука поведения в лесу</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Конкурс совместных рисунков, поделок: Снежинки</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Словарь: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Предметный словарь:</w:t>
      </w:r>
      <w:r>
        <w:rPr>
          <w:rFonts w:ascii="Times New Roman" w:hAnsi="Times New Roman" w:cs="Times New Roman" w:eastAsia="Times New Roman"/>
          <w:color w:val="auto"/>
          <w:spacing w:val="0"/>
          <w:position w:val="0"/>
          <w:sz w:val="28"/>
          <w:shd w:fill="auto" w:val="clear"/>
        </w:rPr>
        <w:t xml:space="preserve"> солнце, воздух/ветер, вода.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Словарь признаков</w:t>
      </w:r>
      <w:r>
        <w:rPr>
          <w:rFonts w:ascii="Times New Roman" w:hAnsi="Times New Roman" w:cs="Times New Roman" w:eastAsia="Times New Roman"/>
          <w:color w:val="auto"/>
          <w:spacing w:val="0"/>
          <w:position w:val="0"/>
          <w:sz w:val="28"/>
          <w:shd w:fill="auto" w:val="clear"/>
        </w:rPr>
        <w:t xml:space="preserve">:солнечный (день), ветреная (погода), водный (транспорт), мокрая (вода), жаркое (солнце), холодный (ветер).</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Глагольный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что делаем когда светит солнце?) греемся, загораем;</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что делаем в воде?) купаемся, играем; (что делаем при  сильном ветре?) убегаем, прячемся, одеваемся теплее.</w:t>
      </w:r>
    </w:p>
    <w:p>
      <w:pPr>
        <w:spacing w:before="0" w:after="0" w:line="264"/>
        <w:ind w:right="0" w:left="0" w:firstLine="0"/>
        <w:jc w:val="left"/>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32"/>
          <w:shd w:fill="auto" w:val="clear"/>
        </w:rPr>
        <w:t xml:space="preserve">Деятельность в режимных моментах</w:t>
      </w:r>
    </w:p>
    <w:tbl>
      <w:tblPr/>
      <w:tblGrid>
        <w:gridCol w:w="2689"/>
        <w:gridCol w:w="7512"/>
      </w:tblGrid>
      <w:tr>
        <w:trPr>
          <w:trHeight w:val="1" w:hRule="atLeast"/>
          <w:jc w:val="left"/>
        </w:trPr>
        <w:tc>
          <w:tcPr>
            <w:tcW w:w="268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Познавательно-исследовательская</w:t>
            </w:r>
          </w:p>
        </w:tc>
        <w:tc>
          <w:tcPr>
            <w:tcW w:w="751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воспитателя: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Береги живое!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Где раньше начинает таять снег - в лесу или в городе?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Расширить знания детей о  изменениях в неживой природе с появление солнца и  влияние на жизнь растений. Учить устанавливать связь сезонных изменений с наступлением тепла, появлением солнца. Воспитывать любовь к природе и интерес к её явлениям.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 каких местах растет мать – и – мачеха?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обратить внимание детей на то, что весенние цветы появляются, прежде всего, на солнечных местах, на которых снег о солнечного тепла уже растаял (образовалась вода) и земля прогрелась.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Опыты: с солнечными лучами, воздухом, водой. (см.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Опытно-эксперимент. д-ть  в ДОУ).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Животворное свойство воды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Срезать на прогулке веточки быстро распускающих деревьев (береза, тополь). Внимательно рассмотрим их с детьми. Взять сосуд, наклеить на него этикетку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Живая вода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поставить веточки в эту воду. Через некоторое время веточки оживут и на них появятся листочки. </w:t>
            </w:r>
            <w:r>
              <w:rPr>
                <w:rFonts w:ascii="Times New Roman" w:hAnsi="Times New Roman" w:cs="Times New Roman" w:eastAsia="Times New Roman"/>
                <w:color w:val="auto"/>
                <w:spacing w:val="0"/>
                <w:position w:val="0"/>
                <w:sz w:val="24"/>
                <w:u w:val="single"/>
                <w:shd w:fill="auto" w:val="clear"/>
              </w:rPr>
              <w:t xml:space="preserve">Вывод:</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Вода дает жизнь всему живому.</w:t>
            </w:r>
          </w:p>
          <w:p>
            <w:pPr>
              <w:spacing w:before="0" w:after="0" w:line="240"/>
              <w:ind w:right="0" w:left="0" w:firstLine="0"/>
              <w:jc w:val="both"/>
              <w:rPr>
                <w:color w:val="auto"/>
                <w:spacing w:val="0"/>
                <w:position w:val="0"/>
                <w:shd w:fill="auto" w:val="clear"/>
              </w:rPr>
            </w:pPr>
          </w:p>
        </w:tc>
      </w:tr>
      <w:tr>
        <w:trPr>
          <w:trHeight w:val="1" w:hRule="atLeast"/>
          <w:jc w:val="left"/>
        </w:trPr>
        <w:tc>
          <w:tcPr>
            <w:tcW w:w="268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Восприятие художественной литературы</w:t>
            </w:r>
          </w:p>
        </w:tc>
        <w:tc>
          <w:tcPr>
            <w:tcW w:w="751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Чтение К. Ф. Юон "Мартовское солнце", "Ранняя весна". А. К. Саврасов "Грачи прилетели". Чтение стих-я Р. Рождественского "Береги природу".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Прослушивание аудиозаписи "Голоса природы (шум воды, дождя)"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Чтение пословиц, загадок о солнце и воде.</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Пословица: </w:t>
            </w:r>
            <w:r>
              <w:rPr>
                <w:rFonts w:ascii="Times New Roman" w:hAnsi="Times New Roman" w:cs="Times New Roman" w:eastAsia="Times New Roman"/>
                <w:color w:val="auto"/>
                <w:spacing w:val="0"/>
                <w:position w:val="0"/>
                <w:sz w:val="21"/>
                <w:shd w:fill="auto" w:val="clear"/>
              </w:rPr>
              <w:t xml:space="preserve">«</w:t>
            </w:r>
            <w:r>
              <w:rPr>
                <w:rFonts w:ascii="Times New Roman" w:hAnsi="Times New Roman" w:cs="Times New Roman" w:eastAsia="Times New Roman"/>
                <w:color w:val="auto"/>
                <w:spacing w:val="0"/>
                <w:position w:val="0"/>
                <w:sz w:val="21"/>
                <w:shd w:fill="auto" w:val="clear"/>
              </w:rPr>
              <w:t xml:space="preserve">Май леса наряжает, лето в гости ожидает</w:t>
            </w:r>
            <w:r>
              <w:rPr>
                <w:rFonts w:ascii="Times New Roman" w:hAnsi="Times New Roman" w:cs="Times New Roman" w:eastAsia="Times New Roman"/>
                <w:color w:val="auto"/>
                <w:spacing w:val="0"/>
                <w:position w:val="0"/>
                <w:sz w:val="21"/>
                <w:shd w:fill="auto" w:val="clear"/>
              </w:rPr>
              <w:t xml:space="preserve">»</w:t>
            </w:r>
          </w:p>
        </w:tc>
      </w:tr>
      <w:tr>
        <w:trPr>
          <w:trHeight w:val="1" w:hRule="atLeast"/>
          <w:jc w:val="left"/>
        </w:trPr>
        <w:tc>
          <w:tcPr>
            <w:tcW w:w="268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Игровая</w:t>
            </w:r>
          </w:p>
        </w:tc>
        <w:tc>
          <w:tcPr>
            <w:tcW w:w="751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Театр "Заюшкина избушка"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Пальчиковая гимнастика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Радуга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Дождик, дождик веселей</w:t>
            </w:r>
            <w:r>
              <w:rPr>
                <w:rFonts w:ascii="Times New Roman" w:hAnsi="Times New Roman" w:cs="Times New Roman" w:eastAsia="Times New Roman"/>
                <w:color w:val="auto"/>
                <w:spacing w:val="0"/>
                <w:position w:val="0"/>
                <w:sz w:val="24"/>
                <w:shd w:fill="auto" w:val="clear"/>
              </w:rPr>
              <w:t xml:space="preserve">»,</w:t>
              <w:br/>
            </w:r>
            <w:r>
              <w:rPr>
                <w:rFonts w:ascii="Times New Roman" w:hAnsi="Times New Roman" w:cs="Times New Roman" w:eastAsia="Times New Roman"/>
                <w:color w:val="auto"/>
                <w:spacing w:val="0"/>
                <w:position w:val="0"/>
                <w:sz w:val="24"/>
                <w:shd w:fill="auto" w:val="clear"/>
              </w:rPr>
              <w:t xml:space="preserve">Игра "Что будет, если:"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Подвижная игра "Раз, два, три- к дереву беги".,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Ручеек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Игры со светом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Солнечный зайчик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Дидактические  игры: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Вода наша помощница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Волшебница вода</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Игра-хоровод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Тучка по небу ходила...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П\И: </w:t>
            </w:r>
            <w:r>
              <w:rPr>
                <w:rFonts w:ascii="Times New Roman" w:hAnsi="Times New Roman" w:cs="Times New Roman" w:eastAsia="Times New Roman"/>
                <w:color w:val="auto"/>
                <w:spacing w:val="0"/>
                <w:position w:val="0"/>
                <w:sz w:val="21"/>
                <w:shd w:fill="auto" w:val="clear"/>
              </w:rPr>
              <w:t xml:space="preserve">«</w:t>
            </w:r>
            <w:r>
              <w:rPr>
                <w:rFonts w:ascii="Times New Roman" w:hAnsi="Times New Roman" w:cs="Times New Roman" w:eastAsia="Times New Roman"/>
                <w:color w:val="auto"/>
                <w:spacing w:val="0"/>
                <w:position w:val="0"/>
                <w:sz w:val="21"/>
                <w:shd w:fill="auto" w:val="clear"/>
              </w:rPr>
              <w:t xml:space="preserve">Солнышко и дождик</w:t>
            </w:r>
            <w:r>
              <w:rPr>
                <w:rFonts w:ascii="Times New Roman" w:hAnsi="Times New Roman" w:cs="Times New Roman" w:eastAsia="Times New Roman"/>
                <w:color w:val="auto"/>
                <w:spacing w:val="0"/>
                <w:position w:val="0"/>
                <w:sz w:val="21"/>
                <w:shd w:fill="auto" w:val="clear"/>
              </w:rPr>
              <w:t xml:space="preserve">»</w:t>
            </w:r>
          </w:p>
        </w:tc>
      </w:tr>
      <w:tr>
        <w:trPr>
          <w:trHeight w:val="1" w:hRule="atLeast"/>
          <w:jc w:val="left"/>
        </w:trPr>
        <w:tc>
          <w:tcPr>
            <w:tcW w:w="268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Продуктивная</w:t>
            </w:r>
          </w:p>
        </w:tc>
        <w:tc>
          <w:tcPr>
            <w:tcW w:w="751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Лепка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Дождик и солнышко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Самостоятельная  изо. деятельность детей по желанию.</w:t>
            </w:r>
          </w:p>
        </w:tc>
      </w:tr>
      <w:tr>
        <w:trPr>
          <w:trHeight w:val="1" w:hRule="atLeast"/>
          <w:jc w:val="left"/>
        </w:trPr>
        <w:tc>
          <w:tcPr>
            <w:tcW w:w="268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Коммуникативная</w:t>
            </w:r>
          </w:p>
        </w:tc>
        <w:tc>
          <w:tcPr>
            <w:tcW w:w="751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с детьми о значении солнца, воздуха и воды для растений.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Уточнить, закрепить имеющиеся представления о значении для всего живого.  Воспитывать бережное отношение к природе.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Какие растения нас окружают?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дать представления о растениях ближайшего окружения: деревьях, кустарниках и травянистых растениях.</w:t>
            </w:r>
          </w:p>
        </w:tc>
      </w:tr>
      <w:tr>
        <w:trPr>
          <w:trHeight w:val="1" w:hRule="atLeast"/>
          <w:jc w:val="left"/>
        </w:trPr>
        <w:tc>
          <w:tcPr>
            <w:tcW w:w="268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Трудовая</w:t>
            </w:r>
          </w:p>
        </w:tc>
        <w:tc>
          <w:tcPr>
            <w:tcW w:w="751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Полив растений совместно с детьми.</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Поручения и совместная работа детей и воспитателя при посадке рассады цветов на подоконнике.</w:t>
            </w:r>
          </w:p>
        </w:tc>
      </w:tr>
      <w:tr>
        <w:trPr>
          <w:trHeight w:val="1" w:hRule="atLeast"/>
          <w:jc w:val="left"/>
        </w:trPr>
        <w:tc>
          <w:tcPr>
            <w:tcW w:w="268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Двигательная</w:t>
            </w:r>
          </w:p>
        </w:tc>
        <w:tc>
          <w:tcPr>
            <w:tcW w:w="751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Солнечный зайчик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Учить детей изображать солнце, солнечные лучи. Упражнять в беге в сочетании с прыжками. Развивать умения прыгать на одной, двух ногах с продвижением вперед. Воспитывать внимательное отношение к окружающим.</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Мы поедем утром ранним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Продолжить знакомить детей с упражнениями с обручем. Упражнять в прокатывании обруча и пролезании в него. Развивать умения в метании в вертикальную цель. Воспитывать волю, настойчивость детей при решении поставленных двигательных задач в игровых заданиях с мячом.</w:t>
            </w:r>
          </w:p>
        </w:tc>
      </w:tr>
    </w:tbl>
    <w:p>
      <w:pPr>
        <w:spacing w:before="0" w:after="0" w:line="264"/>
        <w:ind w:right="0" w:left="0" w:firstLine="0"/>
        <w:jc w:val="left"/>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32"/>
          <w:shd w:fill="auto" w:val="clear"/>
        </w:rPr>
        <w:t xml:space="preserve">Организованная образовательная деятельность</w:t>
      </w:r>
    </w:p>
    <w:tbl>
      <w:tblPr/>
      <w:tblGrid>
        <w:gridCol w:w="2100"/>
        <w:gridCol w:w="1659"/>
        <w:gridCol w:w="6442"/>
      </w:tblGrid>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Образовательная область</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Тема</w:t>
            </w:r>
          </w:p>
        </w:tc>
        <w:tc>
          <w:tcPr>
            <w:tcW w:w="644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Программное содержание</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изо</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Радуга-дуга</w:t>
            </w:r>
            <w:r>
              <w:rPr>
                <w:rFonts w:ascii="Times New Roman" w:hAnsi="Times New Roman" w:cs="Times New Roman" w:eastAsia="Times New Roman"/>
                <w:color w:val="auto"/>
                <w:spacing w:val="0"/>
                <w:position w:val="0"/>
                <w:sz w:val="24"/>
                <w:shd w:fill="auto" w:val="clear"/>
              </w:rPr>
              <w:t xml:space="preserve">»</w:t>
            </w:r>
          </w:p>
        </w:tc>
        <w:tc>
          <w:tcPr>
            <w:tcW w:w="644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225" w:after="225"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Развитие чувства прекрасного, умения видеть красоту вокруг себя, любоваться природой.  Развитие воображения, фантазии. Развитие чувства цвета, Восприятия цвета. вызвать интерес к изображению радуги. Закрепить знания детей о цветах радуги. Побуждать выполнять уверенно (без отрыва) проводить дугообразные линии, располагать их близко друг к другу. (см. в приложении № 11)</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лепка</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Новый домик для Лисы</w:t>
            </w:r>
            <w:r>
              <w:rPr>
                <w:rFonts w:ascii="Times New Roman" w:hAnsi="Times New Roman" w:cs="Times New Roman" w:eastAsia="Times New Roman"/>
                <w:color w:val="auto"/>
                <w:spacing w:val="0"/>
                <w:position w:val="0"/>
                <w:sz w:val="24"/>
                <w:shd w:fill="auto" w:val="clear"/>
              </w:rPr>
              <w:t xml:space="preserve">»</w:t>
            </w:r>
          </w:p>
        </w:tc>
        <w:tc>
          <w:tcPr>
            <w:tcW w:w="644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Закреплять умение детей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надавливающим движением указательного пальца размазывать пластилин на шаблоне. Формировать интерес к работе с пластилином. Развивать мелкую моторику и творческие способности у детей.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Развивать умения аккуратного обращения с пластилином. Воспитывать отзывчивость, доброту, доброжелательное отношение к персонажам.(см. в приложении № 12)</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аппликация</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Тучи по небу бежали</w:t>
            </w:r>
            <w:r>
              <w:rPr>
                <w:rFonts w:ascii="Times New Roman" w:hAnsi="Times New Roman" w:cs="Times New Roman" w:eastAsia="Times New Roman"/>
                <w:color w:val="auto"/>
                <w:spacing w:val="0"/>
                <w:position w:val="0"/>
                <w:sz w:val="24"/>
                <w:shd w:fill="auto" w:val="clear"/>
              </w:rPr>
              <w:t xml:space="preserve">»</w:t>
            </w:r>
          </w:p>
        </w:tc>
        <w:tc>
          <w:tcPr>
            <w:tcW w:w="644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75" w:after="75" w:line="240"/>
              <w:ind w:right="105" w:left="105"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Познакомить детей с техникой аппликативной мозаики: Разрезать узкие полоски бумаги на кусочки и наклеивать их в пределах нарисованного контура. Напомнить детям, что даже такой привычный объект, как вода, таит в себе много неизвестного; дать детям элементарные знания о круговороте воды в природе. Вызывать интерес к созданию выразительного цветового образа. Развивать мелкую моторику и согласованность в движениях обеих рук. Воспитывать самостоятельность, уверенность, интерес к художественному экспериментированию.(см.в приложении № 13).</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Познание:</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ознакомление с окружающим миром</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Волшебница вода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Солнце на весну</w:t>
            </w:r>
            <w:r>
              <w:rPr>
                <w:rFonts w:ascii="Times New Roman" w:hAnsi="Times New Roman" w:cs="Times New Roman" w:eastAsia="Times New Roman"/>
                <w:color w:val="auto"/>
                <w:spacing w:val="0"/>
                <w:position w:val="0"/>
                <w:sz w:val="24"/>
                <w:shd w:fill="auto" w:val="clear"/>
              </w:rPr>
              <w:t xml:space="preserve">».</w:t>
            </w:r>
          </w:p>
        </w:tc>
        <w:tc>
          <w:tcPr>
            <w:tcW w:w="644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Продолжать знакомить со свойствами и признаками воды (вода может быть холодной, тёплой, прозрачная), с различным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его состоянием. Расширять знания детей о значении воды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растительном мире и в нашей жизни.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Научить узнавать и называть песок, глину, почва. Выявлять особенности взаимодействия с водой, влияние воды на их свойства.</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2. </w:t>
            </w:r>
            <w:r>
              <w:rPr>
                <w:rFonts w:ascii="Verdana" w:hAnsi="Verdana" w:cs="Verdana" w:eastAsia="Verdana"/>
                <w:color w:val="auto"/>
                <w:spacing w:val="0"/>
                <w:position w:val="0"/>
                <w:sz w:val="18"/>
                <w:shd w:fill="auto" w:val="clear"/>
              </w:rPr>
              <w:t xml:space="preserve">З</w:t>
            </w:r>
            <w:r>
              <w:rPr>
                <w:rFonts w:ascii="Times New Roman" w:hAnsi="Times New Roman" w:cs="Times New Roman" w:eastAsia="Times New Roman"/>
                <w:color w:val="auto"/>
                <w:spacing w:val="0"/>
                <w:position w:val="0"/>
                <w:sz w:val="24"/>
                <w:shd w:fill="auto" w:val="clear"/>
              </w:rPr>
              <w:t xml:space="preserve">акрепить и расширить знания детей о временах года, о жизни растений; показать взаимосвязь изменений в жизни растений и неживой природы. </w:t>
            </w:r>
            <w:r>
              <w:rPr>
                <w:rFonts w:ascii="Times New Roman" w:hAnsi="Times New Roman" w:cs="Times New Roman" w:eastAsia="Times New Roman"/>
                <w:color w:val="auto"/>
                <w:spacing w:val="0"/>
                <w:position w:val="0"/>
                <w:sz w:val="22"/>
                <w:shd w:fill="auto" w:val="clear"/>
              </w:rPr>
              <w:t xml:space="preserve">Необходимость света и тепла для роста растений.</w:t>
            </w:r>
          </w:p>
          <w:p>
            <w:pPr>
              <w:spacing w:before="0" w:after="0" w:line="240"/>
              <w:ind w:right="0" w:left="0" w:firstLine="0"/>
              <w:jc w:val="left"/>
              <w:rPr>
                <w:color w:val="auto"/>
                <w:spacing w:val="0"/>
                <w:position w:val="0"/>
                <w:shd w:fill="auto" w:val="clear"/>
              </w:rPr>
            </w:pP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развитие речи \ Чтение художественной литература</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Живая и неживая природа</w:t>
            </w:r>
            <w:r>
              <w:rPr>
                <w:rFonts w:ascii="Times New Roman" w:hAnsi="Times New Roman" w:cs="Times New Roman" w:eastAsia="Times New Roman"/>
                <w:color w:val="auto"/>
                <w:spacing w:val="0"/>
                <w:position w:val="0"/>
                <w:sz w:val="24"/>
                <w:shd w:fill="auto" w:val="clear"/>
              </w:rPr>
              <w:t xml:space="preserve">»</w:t>
            </w:r>
          </w:p>
        </w:tc>
        <w:tc>
          <w:tcPr>
            <w:tcW w:w="644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Чтение рассказа К. Д. Ушинского "Хотела галка пить".</w:t>
              <w:br/>
              <w:t xml:space="preserve">Чтение стих-я Н. Рыжовой "Вы слыхали о воде"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Стихотворение Г. Лагздынь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Радуга</w:t>
            </w:r>
            <w:r>
              <w:rPr>
                <w:rFonts w:ascii="Times New Roman" w:hAnsi="Times New Roman" w:cs="Times New Roman" w:eastAsia="Times New Roman"/>
                <w:color w:val="auto"/>
                <w:spacing w:val="0"/>
                <w:position w:val="0"/>
                <w:sz w:val="24"/>
                <w:shd w:fill="auto" w:val="clear"/>
              </w:rPr>
              <w:t xml:space="preserve">» .</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экологическое воспитание</w:t>
            </w:r>
          </w:p>
        </w:tc>
        <w:tc>
          <w:tcPr>
            <w:tcW w:w="1659"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Красная книга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Как спасти цветок</w:t>
            </w:r>
            <w:r>
              <w:rPr>
                <w:rFonts w:ascii="Times New Roman" w:hAnsi="Times New Roman" w:cs="Times New Roman" w:eastAsia="Times New Roman"/>
                <w:color w:val="auto"/>
                <w:spacing w:val="0"/>
                <w:position w:val="0"/>
                <w:sz w:val="24"/>
                <w:shd w:fill="auto" w:val="clear"/>
              </w:rPr>
              <w:t xml:space="preserve">»</w:t>
            </w:r>
          </w:p>
        </w:tc>
        <w:tc>
          <w:tcPr>
            <w:tcW w:w="6442"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Познакомить детей с Красной книгой, редкими, находящимися под угрозой исчезновения видами растений; вызвать чувство сопереживание, умение видеть взаимосвязь в природе. .Приучать бережно относится к растениям, как части природы, источнику красоты, радости людей.</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Формировать представления детей о воде, о том, где вода встречается в природе. Развивать понимания ценности и значимости воды для существования всего живого. Уточнить знания о свойствах воды. (см.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Опытно-эксперимент.д-ть в ДОУ, стр. 78).</w:t>
            </w:r>
          </w:p>
        </w:tc>
      </w:tr>
    </w:tbl>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i/>
          <w:color w:val="auto"/>
          <w:spacing w:val="0"/>
          <w:position w:val="0"/>
          <w:sz w:val="32"/>
          <w:u w:val="single"/>
          <w:shd w:fill="auto" w:val="clear"/>
        </w:rPr>
      </w:pPr>
      <w:r>
        <w:rPr>
          <w:rFonts w:ascii="Times New Roman" w:hAnsi="Times New Roman" w:cs="Times New Roman" w:eastAsia="Times New Roman"/>
          <w:i/>
          <w:color w:val="auto"/>
          <w:spacing w:val="0"/>
          <w:position w:val="0"/>
          <w:sz w:val="32"/>
          <w:shd w:fill="auto" w:val="clear"/>
        </w:rPr>
        <w:t xml:space="preserve">                        </w:t>
      </w:r>
      <w:r>
        <w:rPr>
          <w:rFonts w:ascii="Times New Roman" w:hAnsi="Times New Roman" w:cs="Times New Roman" w:eastAsia="Times New Roman"/>
          <w:b/>
          <w:i/>
          <w:color w:val="auto"/>
          <w:spacing w:val="0"/>
          <w:position w:val="0"/>
          <w:sz w:val="32"/>
          <w:u w:val="single"/>
          <w:shd w:fill="auto" w:val="clear"/>
        </w:rPr>
        <w:t xml:space="preserve">Апрель. Мир растений -цветы.</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Полевые цветы: мать и мачеха, одуванчик, ромашка, клевер</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Цель: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Продолжать знакомить детей с разнообразием мира растений. Учить детей делить его на группы: деревья, кустарники, травы, цветы. Определить с детьми названия цветов и части их строения (корень, стебель, листья, цветок), о времени цветения цветов, познакомить детей с профессией садовника.</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Задачи:</w:t>
      </w:r>
    </w:p>
    <w:p>
      <w:pPr>
        <w:numPr>
          <w:ilvl w:val="0"/>
          <w:numId w:val="300"/>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Закреплять знание о названии цветов.</w:t>
      </w:r>
    </w:p>
    <w:p>
      <w:pPr>
        <w:numPr>
          <w:ilvl w:val="0"/>
          <w:numId w:val="300"/>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Учить сравнивать цветы (садовые, луговые, лесные).</w:t>
      </w:r>
    </w:p>
    <w:p>
      <w:pPr>
        <w:numPr>
          <w:ilvl w:val="0"/>
          <w:numId w:val="300"/>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Формировать представление об условиях их роста (тепло, влага, свет).</w:t>
      </w:r>
    </w:p>
    <w:p>
      <w:pPr>
        <w:numPr>
          <w:ilvl w:val="0"/>
          <w:numId w:val="300"/>
        </w:numPr>
        <w:spacing w:before="0" w:after="0" w:line="360"/>
        <w:ind w:right="0" w:left="720" w:hanging="360"/>
        <w:jc w:val="both"/>
        <w:rPr>
          <w:rFonts w:ascii="Arial, Helvetica, 'Liberation S" w:hAnsi="Arial, Helvetica, 'Liberation S" w:cs="Arial, Helvetica, 'Liberation S" w:eastAsia="Arial, Helvetica, 'Liberation S"/>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Развивать умение любоваться красотой</w:t>
      </w:r>
      <w:r>
        <w:rPr>
          <w:rFonts w:ascii="Arial, Helvetica, 'Liberation S" w:hAnsi="Arial, Helvetica, 'Liberation S" w:cs="Arial, Helvetica, 'Liberation S" w:eastAsia="Arial, Helvetica, 'Liberation S"/>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цветов</w:t>
      </w:r>
      <w:r>
        <w:rPr>
          <w:rFonts w:ascii="Arial, Helvetica, 'Liberation S" w:hAnsi="Arial, Helvetica, 'Liberation S" w:cs="Arial, Helvetica, 'Liberation S" w:eastAsia="Arial, Helvetica, 'Liberation S"/>
          <w:color w:val="auto"/>
          <w:spacing w:val="0"/>
          <w:position w:val="0"/>
          <w:sz w:val="24"/>
          <w:shd w:fill="auto" w:val="clear"/>
        </w:rPr>
        <w:t xml:space="preserve">.</w:t>
      </w:r>
    </w:p>
    <w:p>
      <w:pPr>
        <w:numPr>
          <w:ilvl w:val="0"/>
          <w:numId w:val="300"/>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Развивать внимание и мышление, воспитывать бережное отношение к цветам.</w:t>
      </w:r>
    </w:p>
    <w:p>
      <w:pPr>
        <w:numPr>
          <w:ilvl w:val="0"/>
          <w:numId w:val="300"/>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Способствовать видеть красоту окружающего мира, образное восприятие природы.</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Взаимодействие с семьей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Папка-передвижка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Воспитание любви к природе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Как научить любить ребенка все живое</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Конкурс совместных рисунков, поделок: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Цветы</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Словарь: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Предметный словарь:</w:t>
      </w:r>
      <w:r>
        <w:rPr>
          <w:rFonts w:ascii="Times New Roman" w:hAnsi="Times New Roman" w:cs="Times New Roman" w:eastAsia="Times New Roman"/>
          <w:color w:val="auto"/>
          <w:spacing w:val="0"/>
          <w:position w:val="0"/>
          <w:sz w:val="28"/>
          <w:shd w:fill="auto" w:val="clear"/>
        </w:rPr>
        <w:t xml:space="preserve"> цветок, стебель, листок, корень.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Словарь признаков</w:t>
      </w:r>
      <w:r>
        <w:rPr>
          <w:rFonts w:ascii="Times New Roman" w:hAnsi="Times New Roman" w:cs="Times New Roman" w:eastAsia="Times New Roman"/>
          <w:color w:val="auto"/>
          <w:spacing w:val="0"/>
          <w:position w:val="0"/>
          <w:sz w:val="28"/>
          <w:shd w:fill="auto" w:val="clear"/>
        </w:rPr>
        <w:t xml:space="preserve">: (цветок) красивый, ароматный, полевой, садовый, комнатный.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Глагольный словарь: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что мы делаем с цветами?) любуемся, наблюдаем, радуемся, плетем веночек.</w:t>
      </w:r>
    </w:p>
    <w:p>
      <w:pPr>
        <w:spacing w:before="0" w:after="0" w:line="264"/>
        <w:ind w:right="0" w:left="0" w:firstLine="0"/>
        <w:jc w:val="left"/>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32"/>
          <w:shd w:fill="auto" w:val="clear"/>
        </w:rPr>
        <w:t xml:space="preserve"> </w:t>
      </w:r>
      <w:r>
        <w:rPr>
          <w:rFonts w:ascii="Times New Roman" w:hAnsi="Times New Roman" w:cs="Times New Roman" w:eastAsia="Times New Roman"/>
          <w:b/>
          <w:i/>
          <w:color w:val="auto"/>
          <w:spacing w:val="0"/>
          <w:position w:val="0"/>
          <w:sz w:val="32"/>
          <w:shd w:fill="auto" w:val="clear"/>
        </w:rPr>
        <w:t xml:space="preserve">Деятельность в режимных моментах</w:t>
      </w:r>
    </w:p>
    <w:tbl>
      <w:tblPr/>
      <w:tblGrid>
        <w:gridCol w:w="3285"/>
        <w:gridCol w:w="6916"/>
      </w:tblGrid>
      <w:tr>
        <w:trPr>
          <w:trHeight w:val="1" w:hRule="atLeast"/>
          <w:jc w:val="left"/>
        </w:trPr>
        <w:tc>
          <w:tcPr>
            <w:tcW w:w="328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Познавательно-исследовательская</w:t>
            </w:r>
          </w:p>
        </w:tc>
        <w:tc>
          <w:tcPr>
            <w:tcW w:w="691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Рассказ воспитателя: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Растения за окошком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Кто такой садовод?</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Расширять знания о природе, о профессии садовод; знакомить с растениями своего города. Воспитывать бережное отношение к одуванчику и лекарственным растениям. Уточнить представления о последовательности роста и развития растения. Развивать наблюдательность.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Вот они какие цветы!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Сравнение комнатного (фиалка) и полевого растения (василек, ромашка). Закреплять понятия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комнатные и полевые растения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Формировать умение сравнивать растения, устанавливать сходства и различия, учить классифицировать растения (цветы) на комнатные и  полевые (садовые) ; узнавать и называть знакомые комнатные растения и садовые (полевые) цветы на иллюстрациях (фото).Уточнить условия произрастания и жизни комнатных и садовых растений.</w:t>
            </w:r>
          </w:p>
        </w:tc>
      </w:tr>
      <w:tr>
        <w:trPr>
          <w:trHeight w:val="1" w:hRule="atLeast"/>
          <w:jc w:val="left"/>
        </w:trPr>
        <w:tc>
          <w:tcPr>
            <w:tcW w:w="328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Восприятие художественной литературы</w:t>
            </w:r>
          </w:p>
        </w:tc>
        <w:tc>
          <w:tcPr>
            <w:tcW w:w="691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Травка - муравка…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 по лугу…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 Чуковский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Елка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Чудо - дерево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Плещеев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Травка зеленеет…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Толстой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Колокольчики мои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Пришла весна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Слушание аудиозаписи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Голоса природы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Вальса цветов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 балета П. Чайковского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Щелкунчик</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328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Игровая</w:t>
            </w:r>
          </w:p>
        </w:tc>
        <w:tc>
          <w:tcPr>
            <w:tcW w:w="691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Дид. /игры: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Когда это бывает?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Кто больше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Угадай по описанию</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Скажи наоборот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Сколько раз в ладоши хлопну</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Подвижная игра: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Раз два, три беги!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Пальчиковая гимнастика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Цветок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Игровое упражнение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Составь цветик-семицветик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Быстрее ветра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Кто выше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Развивать быстроту бега, учить прыгать легко.</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Самолеты</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w:t>
            </w:r>
            <w:r>
              <w:rPr>
                <w:rFonts w:ascii="Times New Roman" w:hAnsi="Times New Roman" w:cs="Times New Roman" w:eastAsia="Times New Roman"/>
                <w:i/>
                <w:color w:val="auto"/>
                <w:spacing w:val="0"/>
                <w:position w:val="0"/>
                <w:sz w:val="24"/>
                <w:shd w:fill="auto" w:val="clear"/>
              </w:rPr>
              <w:t xml:space="preserve"> У</w:t>
            </w:r>
            <w:r>
              <w:rPr>
                <w:rFonts w:ascii="Times New Roman" w:hAnsi="Times New Roman" w:cs="Times New Roman" w:eastAsia="Times New Roman"/>
                <w:color w:val="auto"/>
                <w:spacing w:val="0"/>
                <w:position w:val="0"/>
                <w:sz w:val="24"/>
                <w:shd w:fill="auto" w:val="clear"/>
              </w:rPr>
              <w:t xml:space="preserve">пражнять в подлезании, беге, не сталкиваясь друг с другом,  быстро действовать по сигналу воспитателя.</w:t>
            </w:r>
          </w:p>
        </w:tc>
      </w:tr>
      <w:tr>
        <w:trPr>
          <w:trHeight w:val="1" w:hRule="atLeast"/>
          <w:jc w:val="left"/>
        </w:trPr>
        <w:tc>
          <w:tcPr>
            <w:tcW w:w="328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Продуктивная</w:t>
            </w:r>
          </w:p>
        </w:tc>
        <w:tc>
          <w:tcPr>
            <w:tcW w:w="691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Самостоятельная изо.деятельность по желанию  детей по теме:</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Эти красивые цветы</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Поляна одуванчиков</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328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Коммуникативная</w:t>
            </w:r>
          </w:p>
        </w:tc>
        <w:tc>
          <w:tcPr>
            <w:tcW w:w="691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Рассказ (беседа) воспитателя: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Первоцвет нашего края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Что растет на проталинках?</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Цель. Закрепить знания о первом цветке нашего края-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Мать и мачехе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гостях у "Веснянки"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Расширять знания детей о весенних изменениях в природе и их влиянии на жизнь растений. Формировать умение устанавливать связь сезонных изменений с наступлением тепла, появлением солнца. Воспитывать любовь к природе и интерес к её явлениям.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Безопасность.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Растения – наши друзья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Цель: рассматривать растения, не нанося им вред; объяснить детям, что нельзя без разрешения взрослых рвать растения и есть их - они могут оказаться ядовитыми.</w:t>
            </w:r>
          </w:p>
        </w:tc>
      </w:tr>
      <w:tr>
        <w:trPr>
          <w:trHeight w:val="1" w:hRule="atLeast"/>
          <w:jc w:val="left"/>
        </w:trPr>
        <w:tc>
          <w:tcPr>
            <w:tcW w:w="328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Трудовая</w:t>
            </w:r>
          </w:p>
        </w:tc>
        <w:tc>
          <w:tcPr>
            <w:tcW w:w="691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Создадим клумбы на участке (вскапывание).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Наблюдения за трудом взрослого по уходу за растениями,</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Дежурство в уголке природы.</w:t>
            </w:r>
          </w:p>
        </w:tc>
      </w:tr>
      <w:tr>
        <w:trPr>
          <w:trHeight w:val="1" w:hRule="atLeast"/>
          <w:jc w:val="left"/>
        </w:trPr>
        <w:tc>
          <w:tcPr>
            <w:tcW w:w="328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Двигательная</w:t>
            </w:r>
          </w:p>
        </w:tc>
        <w:tc>
          <w:tcPr>
            <w:tcW w:w="691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Волшебный прутик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Упражнять в ходьбе и беге по ограниченной площади. Совершенствовать навыки отталкивания при прыжках в длину с места и с разбега.Развивать ловкость, внимательность в игре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Воробышки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 на дворе апрель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Упражнять в прыжках на двух ногах в разных направлениях. Совершенствовать навыки равновесия в ходьбе на повышенной опоре. Развивать ловкость и быстроту в подвижной игре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Горелки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Воспитывать устойчивый интерес к занятию.</w:t>
            </w:r>
          </w:p>
        </w:tc>
      </w:tr>
    </w:tbl>
    <w:p>
      <w:pPr>
        <w:spacing w:before="0" w:after="0" w:line="264"/>
        <w:ind w:right="0" w:left="0" w:firstLine="0"/>
        <w:jc w:val="center"/>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b/>
          <w:i/>
          <w:color w:val="auto"/>
          <w:spacing w:val="0"/>
          <w:position w:val="0"/>
          <w:sz w:val="32"/>
          <w:shd w:fill="auto" w:val="clear"/>
        </w:rPr>
        <w:t xml:space="preserve">Организованная образовательная деятельность</w:t>
      </w:r>
    </w:p>
    <w:tbl>
      <w:tblPr/>
      <w:tblGrid>
        <w:gridCol w:w="2100"/>
        <w:gridCol w:w="1815"/>
        <w:gridCol w:w="6286"/>
      </w:tblGrid>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Образовательная область</w:t>
            </w:r>
          </w:p>
        </w:tc>
        <w:tc>
          <w:tcPr>
            <w:tcW w:w="181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Тема</w:t>
            </w:r>
          </w:p>
        </w:tc>
        <w:tc>
          <w:tcPr>
            <w:tcW w:w="6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Программное содержание</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изо</w:t>
            </w:r>
          </w:p>
        </w:tc>
        <w:tc>
          <w:tcPr>
            <w:tcW w:w="181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Цыплята и одуванчики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рисование)</w:t>
            </w:r>
          </w:p>
        </w:tc>
        <w:tc>
          <w:tcPr>
            <w:tcW w:w="6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Учить создавать  композиции на цветном фоне. Обогатить возможности модульного рисования – создавать образы цыплят и одуванчиков приемом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примакивание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пальчиками, ватными палочками, тряпочкой). (см. конспект в приложении №14).</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лепка</w:t>
            </w:r>
          </w:p>
        </w:tc>
        <w:tc>
          <w:tcPr>
            <w:tcW w:w="181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24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Цветочная поляна</w:t>
            </w:r>
            <w:r>
              <w:rPr>
                <w:rFonts w:ascii="Times New Roman" w:hAnsi="Times New Roman" w:cs="Times New Roman" w:eastAsia="Times New Roman"/>
                <w:color w:val="auto"/>
                <w:spacing w:val="0"/>
                <w:position w:val="0"/>
                <w:sz w:val="24"/>
                <w:shd w:fill="auto" w:val="clear"/>
              </w:rPr>
              <w:t xml:space="preserve">»</w:t>
            </w:r>
          </w:p>
        </w:tc>
        <w:tc>
          <w:tcPr>
            <w:tcW w:w="6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Учить детей лепить цветы по выбору (тюльпан, ромашка, мак, колокольчик, одуванчик, роза). Учить лепить бутон цветка из шара способом сплющивания, лепестки - способом вытягивания, прищипывания. Дать представления о внешнем виде цветов, уточнить цвет, форму, величину. Развивать у детей чувство формы, наблюдательность, умение договориться и создавать коллективный сюжет. Воспитывать бережное отношение к природе. (см. конспект в приложении № 15).</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Художественное творчество: аппликация</w:t>
            </w:r>
          </w:p>
        </w:tc>
        <w:tc>
          <w:tcPr>
            <w:tcW w:w="181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Носит одуванчик желтый сарафанчик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обрывная аппликация)</w:t>
            </w:r>
          </w:p>
        </w:tc>
        <w:tc>
          <w:tcPr>
            <w:tcW w:w="6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Вызвать интерес к созданию выразительного образа с использованием не традиционных материалов (вата, кукурузная крупа) и цветной бумаги, в технике обрывной аппликации. Уточнить представление детей о внешнем виде одуванчика показать возможность изображения жёлтых и белых цветов. Воспитывать эстетические эмоции, художественный вкус. Уточнить представления детей о внешнем виде одуванчика и показать возможность изображения желтых и белых цветов.</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см. конспект в приложении № 16).</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Познание:</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ознакомление с окружающим миром</w:t>
            </w:r>
          </w:p>
        </w:tc>
        <w:tc>
          <w:tcPr>
            <w:tcW w:w="181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Красная книга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Здравствуй, травушка-муравушка и золотой одуванчик "</w:t>
            </w:r>
          </w:p>
        </w:tc>
        <w:tc>
          <w:tcPr>
            <w:tcW w:w="6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Продолжение ознакомление детей с Красной книгой, редкими, находящимися под угрозой исчезновения видами растений; вызвать чувство сопереживание, умение видеть взаимосвязь в природе. .Приучать бережно относится к цветам, как части природы, источнику красоты, радости людей.</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Уточнить знания детей о весенней траве (зеленая, нежная, шелковистая) и одуванчике (желтый, круглый, похожий на солнышко, длинные узкие лепестки, зубчатые листья, об условиях, необходимых для роста (солнце, свет, тепло, вода, земля) ; дать знания о связях в природе: бабочки пьют сладкий сок цветов не будет цветов – не будет и бабочек; воспитывать бережное отношение ко всему живому. Наблюдение за цветущими растениями, зелёной травой .</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Лекарственные растения: мать – и – мачеха, одуванчики.</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развитие речи \ Чтение художественной литература</w:t>
            </w:r>
          </w:p>
        </w:tc>
        <w:tc>
          <w:tcPr>
            <w:tcW w:w="181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 Пришвин "Мать-и -мачеха", "Одуванчик".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Чтение стихотворения С. Вангели "Подснежник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Маршак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Весенняя песенка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Толстой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Пришла весна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В.Бианки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Лесная газета</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Бианки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Последняя льдинка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Аким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Апрель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И.Беляков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Подснежник проснулся</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2100"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Коммуникация: экологическое воспитание</w:t>
            </w:r>
          </w:p>
        </w:tc>
        <w:tc>
          <w:tcPr>
            <w:tcW w:w="1815"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Экологическая тропинка</w:t>
            </w:r>
          </w:p>
        </w:tc>
        <w:tc>
          <w:tcPr>
            <w:tcW w:w="6286" w:type="dxa"/>
            <w:tcBorders>
              <w:top w:val="single" w:color="000000" w:sz="5"/>
              <w:left w:val="single" w:color="000000" w:sz="5"/>
              <w:bottom w:val="single" w:color="000000" w:sz="5"/>
              <w:right w:val="single" w:color="000000" w:sz="5"/>
            </w:tcBorders>
            <w:shd w:color="000000" w:fill="ffffff"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Беседа на темы: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Мать – и – мачеха – что это за цветы?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учить детей находить, узнавать мать - и – мачеху, радоваться этому раннему весеннему цветку, определять его особенности: невысокий стебель покрыт чешуйками, цветок желтый, круглый, похож на крохотную корзинку, листьев нет.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 каких местах растет мать – и – мачеха?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обратить внимание детей на то, что весенние цветы появляются, прежде всего, на солнечных местах, на которых снег о солнечного тепла уже растаял (образовалась вода) и земля прогрелась.</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Приблизить детей к природе; учить их общаться с ней, любить ее. Уточнить имеющиеся знания детей об окружающей природе (о цветах на клумбе, о лесе, об огороде, о зелёной аптеке)Упражнять в практической помощи природе (уборка мусора, лечение деревьев).</w:t>
            </w:r>
          </w:p>
        </w:tc>
      </w:tr>
    </w:tbl>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left"/>
        <w:rPr>
          <w:rFonts w:ascii="Times New Roman" w:hAnsi="Times New Roman" w:cs="Times New Roman" w:eastAsia="Times New Roman"/>
          <w:b/>
          <w:i/>
          <w:color w:val="auto"/>
          <w:spacing w:val="0"/>
          <w:position w:val="0"/>
          <w:sz w:val="36"/>
          <w:shd w:fill="auto" w:val="clear"/>
        </w:rPr>
      </w:pPr>
      <w:r>
        <w:rPr>
          <w:rFonts w:ascii="Times New Roman" w:hAnsi="Times New Roman" w:cs="Times New Roman" w:eastAsia="Times New Roman"/>
          <w:b/>
          <w:i/>
          <w:color w:val="auto"/>
          <w:spacing w:val="0"/>
          <w:position w:val="0"/>
          <w:sz w:val="36"/>
          <w:shd w:fill="auto" w:val="clear"/>
        </w:rPr>
        <w:t xml:space="preserve">                        III </w:t>
      </w:r>
      <w:r>
        <w:rPr>
          <w:rFonts w:ascii="Times New Roman" w:hAnsi="Times New Roman" w:cs="Times New Roman" w:eastAsia="Times New Roman"/>
          <w:b/>
          <w:i/>
          <w:color w:val="auto"/>
          <w:spacing w:val="0"/>
          <w:position w:val="0"/>
          <w:sz w:val="36"/>
          <w:shd w:fill="auto" w:val="clear"/>
        </w:rPr>
        <w:t xml:space="preserve">этап </w:t>
      </w:r>
      <w:r>
        <w:rPr>
          <w:rFonts w:ascii="Times New Roman" w:hAnsi="Times New Roman" w:cs="Times New Roman" w:eastAsia="Times New Roman"/>
          <w:b/>
          <w:i/>
          <w:color w:val="auto"/>
          <w:spacing w:val="0"/>
          <w:position w:val="0"/>
          <w:sz w:val="36"/>
          <w:shd w:fill="auto" w:val="clear"/>
        </w:rPr>
        <w:t xml:space="preserve">«</w:t>
      </w:r>
      <w:r>
        <w:rPr>
          <w:rFonts w:ascii="Times New Roman" w:hAnsi="Times New Roman" w:cs="Times New Roman" w:eastAsia="Times New Roman"/>
          <w:b/>
          <w:i/>
          <w:color w:val="auto"/>
          <w:spacing w:val="0"/>
          <w:position w:val="0"/>
          <w:sz w:val="36"/>
          <w:shd w:fill="auto" w:val="clear"/>
        </w:rPr>
        <w:t xml:space="preserve">Заключительный</w:t>
      </w:r>
      <w:r>
        <w:rPr>
          <w:rFonts w:ascii="Times New Roman" w:hAnsi="Times New Roman" w:cs="Times New Roman" w:eastAsia="Times New Roman"/>
          <w:b/>
          <w:i/>
          <w:color w:val="auto"/>
          <w:spacing w:val="0"/>
          <w:position w:val="0"/>
          <w:sz w:val="36"/>
          <w:shd w:fill="auto" w:val="clear"/>
        </w:rPr>
        <w:t xml:space="preserve">».</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Подведение итогов:</w:t>
      </w:r>
    </w:p>
    <w:p>
      <w:pPr>
        <w:spacing w:before="0" w:after="0" w:line="360"/>
        <w:ind w:right="459" w:left="0" w:firstLine="706"/>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подведения итогов использовали метод наблюдения - самый древний метод сбора информации о полученных знаниях детей. Он помогает получить полную, богатую информацию для анализа знаний детей о растительном мире нашего края.</w:t>
      </w:r>
    </w:p>
    <w:p>
      <w:pPr>
        <w:spacing w:before="0" w:after="0" w:line="360"/>
        <w:ind w:right="0" w:left="0" w:firstLine="706"/>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целью выявления применения экологических знаний дошкольников на практике проходило наблюдение за детьми в ходе различных игр, труда в природе, экскурсиях, разыгрывании проблемных ситуаций.</w:t>
      </w:r>
    </w:p>
    <w:p>
      <w:pPr>
        <w:spacing w:before="0" w:after="0" w:line="360"/>
        <w:ind w:right="0" w:left="0" w:firstLine="706"/>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Наблюдения свидетельствуют о том, что благодаря проектной работе дети внимательнее стали относиться к природе, замечают даже небольшие изменения объектов наблюдения, научились анализировать, контролировать, оценивать свое поведение в природе, разрешать возникшие проблемы.</w:t>
      </w:r>
    </w:p>
    <w:p>
      <w:pPr>
        <w:spacing w:before="0" w:after="0" w:line="360"/>
        <w:ind w:right="88" w:left="88"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tab/>
        <w:tab/>
        <w:tab/>
      </w:r>
      <w:r>
        <w:rPr>
          <w:rFonts w:ascii="Times New Roman" w:hAnsi="Times New Roman" w:cs="Times New Roman" w:eastAsia="Times New Roman"/>
          <w:color w:val="auto"/>
          <w:spacing w:val="0"/>
          <w:position w:val="0"/>
          <w:sz w:val="28"/>
          <w:shd w:fill="auto" w:val="clear"/>
        </w:rPr>
        <w:t xml:space="preserve">ЗАКЛЮЧЕНИЕ</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этапе дошкольного детства складывается начальное ощущение окружающего мира: ребенок получает эмоциональное впечатления о природе, накапливает представления о разных формах жизни.</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Таким образом, уже в этот период формируются первоосновы экологического мышления, сознания, экологической культуры.</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представленном нами материале показана большая работа воспитателей по экологическому образованию дошкольников.</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Хочется отметить, что экологическое воспитание тесно связано с развитием эмоций ребенка, умением сочувствовать, удивляться, сопереживать, заботиться о живых организмах, воспринимать их как собратьев по природе, уметь видеть красоту окружающего мира (и всего ландшафта, и отдельного цветка, капли росы, маленького паучка). У дошкольников формируется активная позиция, желание изменить что-либо вокруг себя в лучшую сторону. Воспитатели дают детям почувствовать, что даже от их посильных, на первый взгляд незначительных действий зависит, каким будет окружающий мир. Дошкольники учатся понимать и свою ответственность за состояние окружающей среды.</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Именно в дошкольном возрасте дети проявляют большой интерес к объектам природы и легко усваивают разнообразную информацию, если она их привлекает.</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Результаты проведенной работы говорят о том, что методы и приемы, используемые в дошкольном учреждении, поддерживают и развивают интерес дошкольников к получению новых знаний. Осуществляется сотрудничество воспитателей, родителей, по всем аспектам вопроса экологического образования детей.</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Хочется верить, что любовь к родной природе останется в сердцах наших воспитанников на долгие годы и поможет им жить в гармонии с окружающим миром.</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Литература.</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w:t>
      </w:r>
      <w:r>
        <w:rPr>
          <w:rFonts w:ascii="Times New Roman" w:hAnsi="Times New Roman" w:cs="Times New Roman" w:eastAsia="Times New Roman"/>
          <w:color w:val="auto"/>
          <w:spacing w:val="0"/>
          <w:position w:val="0"/>
          <w:sz w:val="22"/>
          <w:shd w:fill="auto" w:val="clear"/>
        </w:rPr>
        <w:t xml:space="preserve">Сборник методических разработок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Педагогическая копилка-2014</w:t>
      </w:r>
      <w:r>
        <w:rPr>
          <w:rFonts w:ascii="Times New Roman" w:hAnsi="Times New Roman" w:cs="Times New Roman" w:eastAsia="Times New Roman"/>
          <w:color w:val="auto"/>
          <w:spacing w:val="0"/>
          <w:position w:val="0"/>
          <w:sz w:val="22"/>
          <w:shd w:fill="auto" w:val="clear"/>
        </w:rPr>
        <w:t xml:space="preserve">». / </w:t>
      </w:r>
      <w:r>
        <w:rPr>
          <w:rFonts w:ascii="Times New Roman" w:hAnsi="Times New Roman" w:cs="Times New Roman" w:eastAsia="Times New Roman"/>
          <w:color w:val="auto"/>
          <w:spacing w:val="0"/>
          <w:position w:val="0"/>
          <w:sz w:val="22"/>
          <w:shd w:fill="auto" w:val="clear"/>
        </w:rPr>
        <w:t xml:space="preserve">Отв. редактор О.В. Тюкинеева. – Усть-Илимск: НМЦ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СОВА</w:t>
      </w:r>
      <w:r>
        <w:rPr>
          <w:rFonts w:ascii="Times New Roman" w:hAnsi="Times New Roman" w:cs="Times New Roman" w:eastAsia="Times New Roman"/>
          <w:color w:val="auto"/>
          <w:spacing w:val="0"/>
          <w:position w:val="0"/>
          <w:sz w:val="22"/>
          <w:shd w:fill="auto" w:val="clear"/>
        </w:rPr>
        <w:t xml:space="preserve">», 2014. – 260 </w:t>
      </w:r>
      <w:r>
        <w:rPr>
          <w:rFonts w:ascii="Times New Roman" w:hAnsi="Times New Roman" w:cs="Times New Roman" w:eastAsia="Times New Roman"/>
          <w:color w:val="auto"/>
          <w:spacing w:val="0"/>
          <w:position w:val="0"/>
          <w:sz w:val="22"/>
          <w:shd w:fill="auto" w:val="clear"/>
        </w:rPr>
        <w:t xml:space="preserve">с.</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w:t>
      </w:r>
      <w:r>
        <w:rPr>
          <w:rFonts w:ascii="Times New Roman" w:hAnsi="Times New Roman" w:cs="Times New Roman" w:eastAsia="Times New Roman"/>
          <w:color w:val="auto"/>
          <w:spacing w:val="0"/>
          <w:position w:val="0"/>
          <w:sz w:val="22"/>
          <w:shd w:fill="auto" w:val="clear"/>
        </w:rPr>
        <w:t xml:space="preserve">Опытно-экспериментальная деятельность в ДОУ. Конспекты занятий в разных возрастных группах/сост. Н.В.Нищеева. - Спб.: ООО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ИЗДАТЕЛЬСТВО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ДЕТСТВО-  ПРЕСС</w:t>
      </w:r>
      <w:r>
        <w:rPr>
          <w:rFonts w:ascii="Times New Roman" w:hAnsi="Times New Roman" w:cs="Times New Roman" w:eastAsia="Times New Roman"/>
          <w:color w:val="auto"/>
          <w:spacing w:val="0"/>
          <w:position w:val="0"/>
          <w:sz w:val="22"/>
          <w:shd w:fill="auto" w:val="clear"/>
        </w:rPr>
        <w:t xml:space="preserve">», 2015.- 320</w:t>
      </w:r>
      <w:r>
        <w:rPr>
          <w:rFonts w:ascii="Times New Roman" w:hAnsi="Times New Roman" w:cs="Times New Roman" w:eastAsia="Times New Roman"/>
          <w:color w:val="auto"/>
          <w:spacing w:val="0"/>
          <w:position w:val="0"/>
          <w:sz w:val="22"/>
          <w:shd w:fill="auto" w:val="clear"/>
        </w:rPr>
        <w:t xml:space="preserve">с. - (Библиотека журнала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Дошкольная педагогика</w:t>
      </w:r>
      <w:r>
        <w:rPr>
          <w:rFonts w:ascii="Times New Roman" w:hAnsi="Times New Roman" w:cs="Times New Roman" w:eastAsia="Times New Roman"/>
          <w:color w:val="auto"/>
          <w:spacing w:val="0"/>
          <w:position w:val="0"/>
          <w:sz w:val="22"/>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w:t>
      </w:r>
      <w:r>
        <w:rPr>
          <w:rFonts w:ascii="Times New Roman" w:hAnsi="Times New Roman" w:cs="Times New Roman" w:eastAsia="Times New Roman"/>
          <w:color w:val="auto"/>
          <w:spacing w:val="0"/>
          <w:position w:val="0"/>
          <w:sz w:val="22"/>
          <w:shd w:fill="auto" w:val="clear"/>
        </w:rPr>
        <w:t xml:space="preserve">Цветущая весна. Травы. Тематические недели в детском саду: Учебно-методическое пособие для педагогов дошкольных образовательных организаций/Скоролупова О.А. -М.: Издательство СКРИПТОРИЙ 2003, 2015.- 128с.</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w:t>
      </w:r>
      <w:r>
        <w:rPr>
          <w:rFonts w:ascii="Times New Roman" w:hAnsi="Times New Roman" w:cs="Times New Roman" w:eastAsia="Times New Roman"/>
          <w:color w:val="auto"/>
          <w:spacing w:val="0"/>
          <w:position w:val="0"/>
          <w:sz w:val="22"/>
          <w:shd w:fill="auto" w:val="clear"/>
        </w:rPr>
        <w:t xml:space="preserve">Цветы. Какие они? Книга для воспитателей, гувернеров и родителей/Т.А.Шорыгина  - ООО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Издательство ГНОМ и Д</w:t>
      </w:r>
      <w:r>
        <w:rPr>
          <w:rFonts w:ascii="Times New Roman" w:hAnsi="Times New Roman" w:cs="Times New Roman" w:eastAsia="Times New Roman"/>
          <w:color w:val="auto"/>
          <w:spacing w:val="0"/>
          <w:position w:val="0"/>
          <w:sz w:val="22"/>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 </w:t>
      </w:r>
      <w:r>
        <w:rPr>
          <w:rFonts w:ascii="Times New Roman" w:hAnsi="Times New Roman" w:cs="Times New Roman" w:eastAsia="Times New Roman"/>
          <w:color w:val="auto"/>
          <w:spacing w:val="0"/>
          <w:position w:val="0"/>
          <w:sz w:val="22"/>
          <w:shd w:fill="auto" w:val="clear"/>
        </w:rPr>
        <w:t xml:space="preserve">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2014. — 368 с.</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   </w:t>
      </w:r>
      <w:r>
        <w:rPr>
          <w:rFonts w:ascii="Times New Roman" w:hAnsi="Times New Roman" w:cs="Times New Roman" w:eastAsia="Times New Roman"/>
          <w:color w:val="auto"/>
          <w:spacing w:val="0"/>
          <w:position w:val="0"/>
          <w:sz w:val="22"/>
          <w:shd w:fill="auto" w:val="clear"/>
        </w:rPr>
        <w:t xml:space="preserve">Изобразительная деятельность в детском саду/ Т.С.Комарова</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  </w:t>
      </w:r>
      <w:r>
        <w:rPr>
          <w:rFonts w:ascii="Times New Roman" w:hAnsi="Times New Roman" w:cs="Times New Roman" w:eastAsia="Times New Roman"/>
          <w:color w:val="auto"/>
          <w:spacing w:val="0"/>
          <w:position w:val="0"/>
          <w:sz w:val="22"/>
          <w:shd w:fill="auto" w:val="clear"/>
        </w:rPr>
        <w:t xml:space="preserve">Занятия по изобразительной деятельности в д/саду/ Г.С.Швайко.</w:t>
      </w:r>
    </w:p>
    <w:p>
      <w:pPr>
        <w:spacing w:before="0" w:after="0" w:line="36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w:t>
      </w:r>
      <w:hyperlink xmlns:r="http://schemas.openxmlformats.org/officeDocument/2006/relationships" r:id="docRId2">
        <w:r>
          <w:rPr>
            <w:rFonts w:ascii="Times New Roman" w:hAnsi="Times New Roman" w:cs="Times New Roman" w:eastAsia="Times New Roman"/>
            <w:color w:val="0000FF"/>
            <w:spacing w:val="0"/>
            <w:position w:val="0"/>
            <w:sz w:val="22"/>
            <w:u w:val="single"/>
            <w:shd w:fill="auto" w:val="clear"/>
          </w:rPr>
          <w:t xml:space="preserve">http://nmcsova.ru/sites/default/files/kopilka2014.pdf</w:t>
        </w:r>
      </w:hyperlink>
    </w:p>
    <w:p>
      <w:pPr>
        <w:spacing w:before="0" w:after="0" w:line="360"/>
        <w:ind w:right="0" w:left="0" w:firstLine="0"/>
        <w:jc w:val="both"/>
        <w:rPr>
          <w:rFonts w:ascii="Times New Roman" w:hAnsi="Times New Roman" w:cs="Times New Roman" w:eastAsia="Times New Roman"/>
          <w:color w:val="333333"/>
          <w:spacing w:val="0"/>
          <w:position w:val="0"/>
          <w:sz w:val="28"/>
          <w:shd w:fill="auto" w:val="clear"/>
        </w:rPr>
      </w:pPr>
      <w:r>
        <w:rPr>
          <w:rFonts w:ascii="Times New Roman" w:hAnsi="Times New Roman" w:cs="Times New Roman" w:eastAsia="Times New Roman"/>
          <w:color w:val="333333"/>
          <w:spacing w:val="0"/>
          <w:position w:val="0"/>
          <w:sz w:val="28"/>
          <w:shd w:fill="auto" w:val="clear"/>
        </w:rPr>
        <w:t xml:space="preserve">ПРИЛОЖЕНИЯ.</w:t>
      </w:r>
    </w:p>
    <w:p>
      <w:pPr>
        <w:spacing w:before="0" w:after="0" w:line="24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 1.</w:t>
      </w:r>
    </w:p>
    <w:p>
      <w:pPr>
        <w:spacing w:before="0" w:after="0" w:line="240"/>
        <w:ind w:right="0" w:left="0" w:firstLine="0"/>
        <w:jc w:val="both"/>
        <w:rPr>
          <w:rFonts w:ascii="Times New Roman" w:hAnsi="Times New Roman" w:cs="Times New Roman" w:eastAsia="Times New Roman"/>
          <w:b/>
          <w:i/>
          <w:color w:val="333333"/>
          <w:spacing w:val="0"/>
          <w:position w:val="0"/>
          <w:sz w:val="26"/>
          <w:shd w:fill="auto" w:val="clear"/>
        </w:rPr>
      </w:pPr>
      <w:r>
        <w:rPr>
          <w:rFonts w:ascii="Times New Roman" w:hAnsi="Times New Roman" w:cs="Times New Roman" w:eastAsia="Times New Roman"/>
          <w:b/>
          <w:i/>
          <w:color w:val="333333"/>
          <w:spacing w:val="0"/>
          <w:position w:val="0"/>
          <w:sz w:val="26"/>
          <w:shd w:fill="auto" w:val="clear"/>
        </w:rPr>
        <w:t xml:space="preserve">Тема занятия. </w:t>
      </w:r>
      <w:r>
        <w:rPr>
          <w:rFonts w:ascii="Times New Roman" w:hAnsi="Times New Roman" w:cs="Times New Roman" w:eastAsia="Times New Roman"/>
          <w:b/>
          <w:i/>
          <w:color w:val="333333"/>
          <w:spacing w:val="0"/>
          <w:position w:val="0"/>
          <w:sz w:val="26"/>
          <w:shd w:fill="auto" w:val="clear"/>
        </w:rPr>
        <w:t xml:space="preserve">«</w:t>
      </w:r>
      <w:r>
        <w:rPr>
          <w:rFonts w:ascii="Times New Roman" w:hAnsi="Times New Roman" w:cs="Times New Roman" w:eastAsia="Times New Roman"/>
          <w:b/>
          <w:i/>
          <w:color w:val="333333"/>
          <w:spacing w:val="0"/>
          <w:position w:val="0"/>
          <w:sz w:val="26"/>
          <w:shd w:fill="auto" w:val="clear"/>
        </w:rPr>
        <w:t xml:space="preserve">Листопад</w:t>
      </w:r>
      <w:r>
        <w:rPr>
          <w:rFonts w:ascii="Times New Roman" w:hAnsi="Times New Roman" w:cs="Times New Roman" w:eastAsia="Times New Roman"/>
          <w:b/>
          <w:i/>
          <w:color w:val="333333"/>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Конспект занятия с детьми средней группы по экологическому воспитанию по направлению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Речевое развитие</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Познавательное развитие</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на тему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Осень. Деревья родного края осенью</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Интеграция образовательных областей: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Коммуникация</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Здоровье</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Познание</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Цель: Активизировать и пополнить у детей словарь по теме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Осень. Деревья родного края осенью</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Задачи: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Упражнять детей в подборе признаков и действий к предмету. Уточнять и закреплять правильную артикуляцию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Ш</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в изолированном виде, слогах, словах, предложениях. Развивать зрительное, слуховое внимание, память, воображение, мышление. Развивать общую и мелкую моторику рук, закрепление знаний цвета. Укреплять и сохранять здоровье детей на занятии с помощью здоровьесберегающих технологий: физкультминутки с элементом логоритмики, элементов психогимнастики. Воспитывать контроль над своим произношением. Воспитывать чувство любви к природе, развивать наблюдательность.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Оборудование: листья разных деревьев (березы, рябины, осины, тополя, и т.д.); картинки: деревьев, листопада;  осенних пейзажей; фонограммы: детской песни об осени, звуков дождя и ветра; бубен.</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Ход занятия:</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входит с букетом листьев и напевает: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Листья жёлтые над городом кружатся,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Тихим шорохом мне под ноги ложатся...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Как вы думаете, о каком времени года я пела? (Об осени)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Какие признаки осени вы знаете? (Дети перечисляют признаки)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Ребята, сегодня пока я шла в детский сад, собрала букет из опавших листьев и принесла его вам.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Тема занятия.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Листопад</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Сегодня мы с вами поговорим об осени, её красках и о деревьях в это время года. Будем слушать, смотреть и красиво говорить.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Посмотрите на букет и скажите эти листья, каких деревьев? (Педагог показывает лист, а дети угадывают дерево)</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Игра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Какой лист?</w:t>
      </w:r>
      <w:r>
        <w:rPr>
          <w:rFonts w:ascii="Times New Roman" w:hAnsi="Times New Roman" w:cs="Times New Roman" w:eastAsia="Times New Roman"/>
          <w:color w:val="auto"/>
          <w:spacing w:val="0"/>
          <w:position w:val="0"/>
          <w:sz w:val="26"/>
          <w:shd w:fill="auto" w:val="clear"/>
        </w:rPr>
        <w:t xml:space="preserve">»    </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Лист березы (какой лист?) - березовый; рябины - рябиновый; осины - осиновый.</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У березы листочки осенью –желтеют, у рябины-краснеют, у тополя- тоже желтеют, у осины –могут быть и желтые и красные листья.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Жёлтый цвет - это цвет, какого дорогого металла –Золота!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Значит, осень, можно назвать какой? (Золотой)</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Детям показывается картинка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Золотая осень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Затем показываются картинки с разными проявлениями осени в природе.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А ещё, осень называют - багряная, поздняя, ранняя и т. д.</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Как вы думаете, что произошло с листьями, перед тем как они попали в мой букет? (Листья оторвались и упали с дерева)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Почему? Кто им помог? (Ветер)</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Это  явление в природе называется –Листопад!   (Выставляется картинка с изображением листопада.)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Проговорите слово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листопад</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и внимательно подумайте, какие два слова спрятались в нём?  (Лист, падать)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Игра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Подбери действие</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Ветер что делает? (Дует, срывает, гонит (тучи), открывает (двери)).</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Листья что делают? (Отрываются, летят, падают, лежат, шуршат)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Физкультминутка (с элементами логоритмики под бубен)</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Дует, дует ветер,  Дует, задувает,</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Жёлтые листочки. С дерева срывает.</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И летят листочки,  Кружат по дорожке,</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Падают листочки. Прямо нам под ножки.</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стоят и машут руками. (Ритм бубна умеренный)</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Трясут кистями рук. (Ритм бубна учащается)</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семенят на месте и делают махательные движения руками. (Ритм замедляется). Приседают.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Какой звук листья издают под ногами?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Ш-ш-шшш</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Как мы произносим этот звук? Уточнение артикуляции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Ш</w:t>
      </w:r>
      <w:r>
        <w:rPr>
          <w:rFonts w:ascii="Times New Roman" w:hAnsi="Times New Roman" w:cs="Times New Roman" w:eastAsia="Times New Roman"/>
          <w:color w:val="auto"/>
          <w:spacing w:val="0"/>
          <w:position w:val="0"/>
          <w:sz w:val="26"/>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Развитие мимических мышц (с элементом психогимнастики)</w:t>
      </w: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Листья опали.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Мы огорчились,   Удивились, Рассердились, и Улыбнулись.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Сегодня мы с вами тоже будем художниками, но художниками не простыми, а волшебными. И рисовать мы будем без помощи кисточек. В этом нам помогут волшебные краски осени. Нужно будет ладошку опустить в ванночку с краской и затем приложить её к бумаге. Ладошка оставит след - листик. Если хотим получить листик берёзы или осины, то пальчики нужно сомкнуть; ну, а если клёна - разомкнуть. (Воспитателем  демонстрируются образцы отпечатков). Мы можем колдовать опавшие листья, пока звучит мелодия. Будьте внимательны! Мелодия закончится, быстро моем руки и наслаждаемся запахами природы. Желающие могут подпевать!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Звучит фонограмма детской песенки об осени, дети рисуют: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Падают, падают листья,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 нашем саду листопад.</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Красные, жёлтые листья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По небу вьются, летят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Птицы давно улетели,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Гуси, грачи, журавли.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Вот уж последняя стая,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Крыльями машет в дали.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Ивенсен 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Какие у вас по цвету, листья получились? (Жёлтые, красные, коричневые, могут быть зелёные)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Ну, вот листочки мы нарисовали. И наше занятие  подходит к концу.</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Итог занятия, оценка работы детей. О чём говорили? Чем занимались? Что нового узнали? Что понравилось?</w:t>
      </w:r>
    </w:p>
    <w:p>
      <w:pPr>
        <w:spacing w:before="120" w:after="120" w:line="240"/>
        <w:ind w:right="0" w:left="0" w:firstLine="0"/>
        <w:jc w:val="left"/>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2.</w:t>
      </w:r>
    </w:p>
    <w:p>
      <w:pPr>
        <w:spacing w:before="120" w:after="12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Конспект на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тему "Осеннее дерево"  ООД ОО Художественное творчество</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Интеграция областей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Физическая культура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Безопасность</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Познание</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Коммуникация</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Труд</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Социализация</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Чтении художественной литературы</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Художественное творчество</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Задачи.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Воспитательные. Воспитывать интерес к изобразительной деятельности. Развивать умение соблюдать в ходе игры элементарные правила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Развивающие. Расширять представления детей о природе знакомить с характерными особенностями. Поощрять исследовательский интерес, проведение простейших наблюдений за деревьями Развитие всех компонентов устной речи детей. На основе обогащения представлений о предметах продолжать расширять и активизировать словарный запас детей</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Обучающие. Овладение действием замещения реальных объектов и явлений. Дать представления о свойствах пластилина, техники работы с ним, вызвать желание лепить. Упражнять в лепке приемом раскатывания прямыми движениями ладони. Знакомить с сезонными изменениями (осень, прививать любовь к природе, учить замечать изменения в природе осенью., знакомить с деревьями.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Материал. пластилин, доски, салфетки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Ход </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вместе с детьми рассматривает иллюстрации с изображение деревьев</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Ребята, кто знает какое сейчас время года? (Осень)</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Правильно! А теперь посмотрите на картинки, на них вы видите деревья, которые изображены в осенний период.</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Послушайте как в своем стихотворении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Осень</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 Ходякова рассказывает о осени.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Стихотворение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Осень</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Если на деревьях</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листья пожелтели,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Если в край далекий</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птицы улетели,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Если небо хмурое,</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если дождик льется,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Это время года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осенью зовется.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Дидактическая игра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Найди осеннее дерево</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раздает детям картинки с изображением деревьев в разное время года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Ребята, у вас на столе картинки с изображением деревьев в разное время года .Покажите мне, пожалуйста, картинку с осенним деревом.</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Дети находят и показывают картинку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Правильно!</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А почему вы так думаете? (Разноцветные листочки, листья опадают.)</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Да. Осенью листья на деревьях становятся желтыми, красными, оранжевыми. Деревья осенью очень красивые, но как только подует сильный ветер, листья с деревьев падают на землю .</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Ребята, давайте покажем как облетают листья с деревьев.</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Физкультминутка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показывает как облетают листья с деревьев. Дети имитируют движение листьев под чтение стихотворения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Мы листики осенние, На ветках мы сидим.</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Дунул ветер- полетели. И на землю тихо сели.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Ветер снова набежал. И листочки все поднял.</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Закружились, завертелись. И на землю снова сели.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Знакомство с особенностями строения дерева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Ребята, а вы знаете из чего состоит дерево? (Ствол, ветки, листья, корень)</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демонстрирует картинку с изображением строения дерева: показывает ствол, корень,, ветки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Правильно. Дерево состоит из корней, которые находятся под землей, а на земле мы видим ствол и ветки, на которых растут листья. Деревья играют большую роль в жизни человека: они делают воздух чище, выделяют кислород, которым мы дышим, поэтому к ним следует относиться бережно и проявлять заботу: не ломать ветки, не рвать листья, не вредить ствол.</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Стихотворение</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Если я сорву листок, если ты сорвешь листок.</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Если все и я и ты, если мы сорвем листки,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То окажутся пусты и деревья и кусты</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И не будет красоты.</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Ребята, давайте мы с вами соберем осеннее дерево (ДА. Давайте)</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Лепка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Осеннее дерево</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Нам для работы потребуется пластилин, из которого мы будем лепить веточки для дерева Ребята, пластилин мягкий материал, легко раскатывается, сминается, разноцветный. Для того чтобы нам собрать осеннее дерево, нам понадобятся ветки, которые мы будем лепить из пластилина коричневого цвета. Я отщипну небольшой кусочек пластилина, сомну его в ладони и раскатаю его прямыми продольными движениями туда -обратно, а еще пластилин можно раскатать одной ладонью на твёрдой поверхности доски прямыми движениями. У вас на столе лежат доски и пластилин. Теперь вы можете приступать к работе и самостоятельно изготовить палочки - ветки из пластилина, путем раскатывания продольными движениями туда – обратно</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Примечание: Воспитатель в процессе индивидуальной работы дает детям советы по поводу использования художественных материалов.</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При затруднении воспитатель помогает ребенку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Ребята, вы должны помнить, чтобы пластилин вам долго служил его нужно убирать в коробку, не смешивать и не разбрасывать. После лепки т стол и дощечку следует протереть влажной тканью. Необходимо сначала вытереть руки сухой тряпочкой или салфеткой и только после этого вымыть руки горячей водой.</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Молодцы! Все старались лепить палочки-ветки для нашего дерева, наши ручки устали и пусть немного отдохнут</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Пальчиковая гимнастика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Долго, долго мы лепили.  Встряхиваем кистями перед собой</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Наши пальцы утомились. Пусть немного отдохнут</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Дружно руки разведем. Отвести руки назад –вперед отклоняясь на спинку стула.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И опять лепить начнем!</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Коллективная работа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Соберем осеннее дерево</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Ребята, а теперь мы соберем из ваших палочек –веток осеннее дерево. Посмотрите, вы сделали маленькие палочки- ветки, а я большую палку- это будет ствол нашего дерева. Я беру ствол и прикрепляю путем прижатия к нему ваши палочки- ветки от большой к маленькой. Еще я покажу вам как можно сделать маленькие веточки к нашему дереву. Нужно раскатать кусочек пластилина кончиками двух пальцев (большим и указательным) ; получаются очень маленькие тоненькие палочки –веточки, я их прикреплю к нашему осеннему дереву. Посмотрите что получилось, .(Дерево)</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Но мне кажется, что тут чего не хватает. Как вы думаете чего? (Листьев)</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Верно. Посмотрите я заранее приготовила листья для нашего дерева, они разноцветные : желтые, зеленые красные и мы сейчас украсим ими наше осеннее дерево</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прикрепляет листья к дереву.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Примечание: .Дети по желанию помогают воспитателю прикреплять ветки и листья к дереву.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Рефлексия.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Посмотрите, какое красивое осеннее дерево получилось из тех палочек – веток, которые вы сделали. Мы его поставим в уголке природы, вы в любое время сможете полюбоваться им и показать родителям.</w:t>
      </w:r>
    </w:p>
    <w:p>
      <w:pPr>
        <w:spacing w:before="0" w:after="120" w:line="240"/>
        <w:ind w:right="0" w:left="0" w:firstLine="0"/>
        <w:jc w:val="left"/>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3.</w:t>
      </w:r>
    </w:p>
    <w:p>
      <w:pPr>
        <w:spacing w:before="0" w:after="120" w:line="240"/>
        <w:ind w:right="0" w:left="0" w:firstLine="0"/>
        <w:jc w:val="left"/>
        <w:rPr>
          <w:rFonts w:ascii="Times New Roman" w:hAnsi="Times New Roman" w:cs="Times New Roman" w:eastAsia="Times New Roman"/>
          <w:b/>
          <w:i/>
          <w:color w:val="000000"/>
          <w:spacing w:val="0"/>
          <w:position w:val="0"/>
          <w:sz w:val="26"/>
          <w:shd w:fill="auto" w:val="clear"/>
        </w:rPr>
      </w:pPr>
      <w:r>
        <w:rPr>
          <w:rFonts w:ascii="Times New Roman" w:hAnsi="Times New Roman" w:cs="Times New Roman" w:eastAsia="Times New Roman"/>
          <w:b/>
          <w:i/>
          <w:color w:val="000000"/>
          <w:spacing w:val="0"/>
          <w:position w:val="0"/>
          <w:sz w:val="26"/>
          <w:shd w:fill="auto" w:val="clear"/>
        </w:rPr>
        <w:t xml:space="preserve">Конспект занятия по аппликации </w:t>
      </w:r>
      <w:r>
        <w:rPr>
          <w:rFonts w:ascii="Times New Roman" w:hAnsi="Times New Roman" w:cs="Times New Roman" w:eastAsia="Times New Roman"/>
          <w:b/>
          <w:i/>
          <w:color w:val="000000"/>
          <w:spacing w:val="0"/>
          <w:position w:val="0"/>
          <w:sz w:val="26"/>
          <w:shd w:fill="auto" w:val="clear"/>
        </w:rPr>
        <w:t xml:space="preserve">«</w:t>
      </w:r>
      <w:r>
        <w:rPr>
          <w:rFonts w:ascii="Times New Roman" w:hAnsi="Times New Roman" w:cs="Times New Roman" w:eastAsia="Times New Roman"/>
          <w:b/>
          <w:i/>
          <w:color w:val="000000"/>
          <w:spacing w:val="0"/>
          <w:position w:val="0"/>
          <w:sz w:val="26"/>
          <w:shd w:fill="auto" w:val="clear"/>
        </w:rPr>
        <w:t xml:space="preserve">Осенняя березка</w:t>
      </w:r>
      <w:r>
        <w:rPr>
          <w:rFonts w:ascii="Times New Roman" w:hAnsi="Times New Roman" w:cs="Times New Roman" w:eastAsia="Times New Roman"/>
          <w:b/>
          <w:i/>
          <w:color w:val="000000"/>
          <w:spacing w:val="0"/>
          <w:position w:val="0"/>
          <w:sz w:val="26"/>
          <w:shd w:fill="auto" w:val="clear"/>
        </w:rPr>
        <w:t xml:space="preserve">» (</w:t>
      </w:r>
      <w:r>
        <w:rPr>
          <w:rFonts w:ascii="Times New Roman" w:hAnsi="Times New Roman" w:cs="Times New Roman" w:eastAsia="Times New Roman"/>
          <w:b/>
          <w:i/>
          <w:color w:val="000000"/>
          <w:spacing w:val="0"/>
          <w:position w:val="0"/>
          <w:sz w:val="26"/>
          <w:shd w:fill="auto" w:val="clear"/>
        </w:rPr>
        <w:t xml:space="preserve">нетрадиционная техника).</w:t>
      </w:r>
    </w:p>
    <w:p>
      <w:pPr>
        <w:spacing w:before="0" w:after="0" w:line="240"/>
        <w:ind w:right="0" w:left="0" w:firstLine="15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Тема: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Осенняя березка.</w:t>
      </w:r>
    </w:p>
    <w:p>
      <w:pPr>
        <w:spacing w:before="0" w:after="0" w:line="240"/>
        <w:ind w:right="0" w:left="0" w:firstLine="15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Техника: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Обрывная мозаика.</w:t>
      </w:r>
    </w:p>
    <w:p>
      <w:pPr>
        <w:spacing w:before="0" w:after="0" w:line="240"/>
        <w:ind w:right="0" w:left="0" w:firstLine="15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Цели:</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Закрепить название времени года и сезонных изменений в природе; закрепить названия деревьев и уметь соотносить лист с деревом; продолжить знакомство детей с техникой обрывной мозаики; вызывать радость от результата.</w:t>
      </w:r>
    </w:p>
    <w:p>
      <w:pPr>
        <w:spacing w:before="0" w:after="0" w:line="240"/>
        <w:ind w:right="0" w:left="0" w:firstLine="15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Материалы и оборудование:</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Иллюстрации осенних деревьев; полоски белой,    квадраты желтого цвета из бумаги; черные карандаши; цветной фон; клей.</w:t>
      </w:r>
    </w:p>
    <w:p>
      <w:pPr>
        <w:spacing w:before="0" w:after="0" w:line="240"/>
        <w:ind w:right="0" w:left="0" w:firstLine="150"/>
        <w:jc w:val="both"/>
        <w:rPr>
          <w:rFonts w:ascii="Times New Roman" w:hAnsi="Times New Roman" w:cs="Times New Roman" w:eastAsia="Times New Roman"/>
          <w:b/>
          <w:color w:val="auto"/>
          <w:spacing w:val="0"/>
          <w:position w:val="0"/>
          <w:sz w:val="26"/>
          <w:u w:val="single"/>
          <w:shd w:fill="auto" w:val="clear"/>
        </w:rPr>
      </w:pPr>
      <w:r>
        <w:rPr>
          <w:rFonts w:ascii="Times New Roman" w:hAnsi="Times New Roman" w:cs="Times New Roman" w:eastAsia="Times New Roman"/>
          <w:color w:val="auto"/>
          <w:spacing w:val="0"/>
          <w:position w:val="0"/>
          <w:sz w:val="26"/>
          <w:u w:val="single"/>
          <w:shd w:fill="auto" w:val="clear"/>
        </w:rPr>
        <w:t xml:space="preserve">Основная часть</w:t>
      </w:r>
      <w:r>
        <w:rPr>
          <w:rFonts w:ascii="Times New Roman" w:hAnsi="Times New Roman" w:cs="Times New Roman" w:eastAsia="Times New Roman"/>
          <w:b/>
          <w:color w:val="auto"/>
          <w:spacing w:val="0"/>
          <w:position w:val="0"/>
          <w:sz w:val="26"/>
          <w:u w:val="single"/>
          <w:shd w:fill="auto" w:val="clear"/>
        </w:rPr>
        <w:t xml:space="preserve">:</w:t>
      </w:r>
    </w:p>
    <w:p>
      <w:pPr>
        <w:spacing w:before="0" w:after="0" w:line="240"/>
        <w:ind w:right="0" w:left="0" w:firstLine="150"/>
        <w:jc w:val="both"/>
        <w:rPr>
          <w:rFonts w:ascii="Times New Roman" w:hAnsi="Times New Roman" w:cs="Times New Roman" w:eastAsia="Times New Roman"/>
          <w:i/>
          <w:color w:val="auto"/>
          <w:spacing w:val="0"/>
          <w:position w:val="0"/>
          <w:sz w:val="26"/>
          <w:shd w:fill="auto" w:val="clear"/>
        </w:rPr>
      </w:pPr>
      <w:r>
        <w:rPr>
          <w:rFonts w:ascii="Times New Roman" w:hAnsi="Times New Roman" w:cs="Times New Roman" w:eastAsia="Times New Roman"/>
          <w:color w:val="auto"/>
          <w:spacing w:val="0"/>
          <w:position w:val="0"/>
          <w:sz w:val="26"/>
          <w:u w:val="single"/>
          <w:shd w:fill="auto" w:val="clear"/>
        </w:rPr>
        <w:t xml:space="preserve">Воспитатель: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Дети, какое время года сейчас за окном? Как вы догадались, что осень? Что происходит в природе в это время года?</w:t>
      </w:r>
      <w:r>
        <w:rPr>
          <w:rFonts w:ascii="Times New Roman" w:hAnsi="Times New Roman" w:cs="Times New Roman" w:eastAsia="Times New Roman"/>
          <w:i/>
          <w:color w:val="auto"/>
          <w:spacing w:val="0"/>
          <w:position w:val="0"/>
          <w:sz w:val="26"/>
          <w:shd w:fill="auto" w:val="clear"/>
        </w:rPr>
        <w:t xml:space="preserve">(Ответы детей)</w:t>
      </w:r>
    </w:p>
    <w:p>
      <w:pPr>
        <w:spacing w:before="0" w:after="0" w:line="240"/>
        <w:ind w:right="0" w:left="0" w:firstLine="15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u w:val="single"/>
          <w:shd w:fill="auto" w:val="clear"/>
        </w:rPr>
        <w:t xml:space="preserve">Воспитатель: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Правильно, а как меняются деревья осенью?</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i/>
          <w:color w:val="auto"/>
          <w:spacing w:val="0"/>
          <w:position w:val="0"/>
          <w:sz w:val="26"/>
          <w:shd w:fill="auto" w:val="clear"/>
        </w:rPr>
        <w:t xml:space="preserve">(</w:t>
      </w:r>
      <w:r>
        <w:rPr>
          <w:rFonts w:ascii="Times New Roman" w:hAnsi="Times New Roman" w:cs="Times New Roman" w:eastAsia="Times New Roman"/>
          <w:i/>
          <w:color w:val="auto"/>
          <w:spacing w:val="0"/>
          <w:position w:val="0"/>
          <w:sz w:val="26"/>
          <w:shd w:fill="auto" w:val="clear"/>
        </w:rPr>
        <w:t xml:space="preserve">ответы детей)</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Посмотрите на доску, перед вами иллюстрации осенних деревьев, а у меня на тарелочке лежат листочки. Надо назвать дерево, показать его на картинке и прикрепить к нему соответствующий листок.</w:t>
      </w:r>
    </w:p>
    <w:p>
      <w:pPr>
        <w:spacing w:before="0" w:after="0" w:line="240"/>
        <w:ind w:right="0" w:left="0" w:firstLine="15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Д/и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С какого дерева листок?</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15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u w:val="single"/>
          <w:shd w:fill="auto" w:val="clear"/>
        </w:rPr>
        <w:t xml:space="preserve">Воспитатель: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Вы сказали, что осенью часто дует холодный ветер. А что происходит с деревьями, когда дует сильный ветер? Правильно, они качаются из стороны в сторону. Давайте и мы с вами превратимся в деревья.</w:t>
      </w:r>
    </w:p>
    <w:p>
      <w:pPr>
        <w:spacing w:before="0" w:after="0" w:line="240"/>
        <w:ind w:right="0" w:left="0" w:firstLine="150"/>
        <w:jc w:val="both"/>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Физкультминутка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b/>
          <w:color w:val="auto"/>
          <w:spacing w:val="0"/>
          <w:position w:val="0"/>
          <w:sz w:val="26"/>
          <w:shd w:fill="auto" w:val="clear"/>
        </w:rPr>
        <w:t xml:space="preserve">«</w:t>
      </w:r>
      <w:r>
        <w:rPr>
          <w:rFonts w:ascii="Times New Roman" w:hAnsi="Times New Roman" w:cs="Times New Roman" w:eastAsia="Times New Roman"/>
          <w:b/>
          <w:color w:val="auto"/>
          <w:spacing w:val="0"/>
          <w:position w:val="0"/>
          <w:sz w:val="26"/>
          <w:shd w:fill="auto" w:val="clear"/>
        </w:rPr>
        <w:t xml:space="preserve">Ветер тихо клен качает</w:t>
      </w:r>
      <w:r>
        <w:rPr>
          <w:rFonts w:ascii="Times New Roman" w:hAnsi="Times New Roman" w:cs="Times New Roman" w:eastAsia="Times New Roman"/>
          <w:b/>
          <w:color w:val="auto"/>
          <w:spacing w:val="0"/>
          <w:position w:val="0"/>
          <w:sz w:val="26"/>
          <w:shd w:fill="auto" w:val="clear"/>
        </w:rPr>
        <w:t xml:space="preserve">»</w:t>
      </w:r>
    </w:p>
    <w:p>
      <w:pPr>
        <w:spacing w:before="0" w:after="0" w:line="240"/>
        <w:ind w:right="600" w:left="60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Ветер тихо клен качает,</w:t>
      </w:r>
    </w:p>
    <w:p>
      <w:pPr>
        <w:spacing w:before="0" w:after="0" w:line="240"/>
        <w:ind w:right="600" w:left="60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Вправо, влево наклоняет:</w:t>
      </w:r>
    </w:p>
    <w:p>
      <w:pPr>
        <w:spacing w:before="0" w:after="0" w:line="240"/>
        <w:ind w:right="600" w:left="60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Раз - наклон и два -наклон,</w:t>
      </w:r>
    </w:p>
    <w:p>
      <w:pPr>
        <w:spacing w:before="0" w:after="0" w:line="240"/>
        <w:ind w:right="0" w:left="0" w:firstLine="150"/>
        <w:jc w:val="both"/>
        <w:rPr>
          <w:rFonts w:ascii="Times New Roman" w:hAnsi="Times New Roman" w:cs="Times New Roman" w:eastAsia="Times New Roman"/>
          <w:i/>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Зашумел листвою клен.</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i/>
          <w:color w:val="auto"/>
          <w:spacing w:val="0"/>
          <w:position w:val="0"/>
          <w:sz w:val="26"/>
          <w:shd w:fill="auto" w:val="clear"/>
        </w:rPr>
        <w:t xml:space="preserve">(</w:t>
      </w:r>
      <w:r>
        <w:rPr>
          <w:rFonts w:ascii="Times New Roman" w:hAnsi="Times New Roman" w:cs="Times New Roman" w:eastAsia="Times New Roman"/>
          <w:i/>
          <w:color w:val="auto"/>
          <w:spacing w:val="0"/>
          <w:position w:val="0"/>
          <w:sz w:val="26"/>
          <w:shd w:fill="auto" w:val="clear"/>
        </w:rPr>
        <w:t xml:space="preserve">Ноги на ширине плеч, руки за голову. Наклоны туловища вправо и влево.)</w:t>
      </w:r>
    </w:p>
    <w:p>
      <w:pPr>
        <w:spacing w:before="0" w:after="0" w:line="240"/>
        <w:ind w:right="0" w:left="0" w:firstLine="15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u w:val="single"/>
          <w:shd w:fill="auto" w:val="clear"/>
        </w:rPr>
        <w:t xml:space="preserve">Воспитатель: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Сегодня мы с вами сделаем осеннюю березку. Давайте повторим ее строение</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i/>
          <w:color w:val="auto"/>
          <w:spacing w:val="0"/>
          <w:position w:val="0"/>
          <w:sz w:val="26"/>
          <w:shd w:fill="auto" w:val="clear"/>
        </w:rPr>
        <w:t xml:space="preserve">(</w:t>
      </w:r>
      <w:r>
        <w:rPr>
          <w:rFonts w:ascii="Times New Roman" w:hAnsi="Times New Roman" w:cs="Times New Roman" w:eastAsia="Times New Roman"/>
          <w:i/>
          <w:color w:val="auto"/>
          <w:spacing w:val="0"/>
          <w:position w:val="0"/>
          <w:sz w:val="26"/>
          <w:shd w:fill="auto" w:val="clear"/>
        </w:rPr>
        <w:t xml:space="preserve">ствол, ветки, листья)</w:t>
      </w:r>
      <w:r>
        <w:rPr>
          <w:rFonts w:ascii="Times New Roman" w:hAnsi="Times New Roman" w:cs="Times New Roman" w:eastAsia="Times New Roman"/>
          <w:color w:val="auto"/>
          <w:spacing w:val="0"/>
          <w:position w:val="0"/>
          <w:sz w:val="26"/>
          <w:shd w:fill="auto" w:val="clear"/>
        </w:rPr>
        <w:t xml:space="preserve">. Ствол будем делать из большого бумажного прямоугольника, обрываем его с обеих сторон, придавая форму треугольника. Также поступаем и с бумажными прямоугольниками меньшей длины - это ветки</w:t>
      </w:r>
      <w:r>
        <w:rPr>
          <w:rFonts w:ascii="Times New Roman" w:hAnsi="Times New Roman" w:cs="Times New Roman" w:eastAsia="Times New Roman"/>
          <w:i/>
          <w:color w:val="auto"/>
          <w:spacing w:val="0"/>
          <w:position w:val="0"/>
          <w:sz w:val="26"/>
          <w:shd w:fill="auto" w:val="clear"/>
        </w:rPr>
        <w:t xml:space="preserve">(воспитатель показывает приемы обрывания)</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150"/>
        <w:jc w:val="both"/>
        <w:rPr>
          <w:rFonts w:ascii="Times New Roman" w:hAnsi="Times New Roman" w:cs="Times New Roman" w:eastAsia="Times New Roman"/>
          <w:i/>
          <w:color w:val="auto"/>
          <w:spacing w:val="0"/>
          <w:position w:val="0"/>
          <w:sz w:val="26"/>
          <w:shd w:fill="auto" w:val="clear"/>
        </w:rPr>
      </w:pPr>
      <w:r>
        <w:rPr>
          <w:rFonts w:ascii="Times New Roman" w:hAnsi="Times New Roman" w:cs="Times New Roman" w:eastAsia="Times New Roman"/>
          <w:i/>
          <w:color w:val="auto"/>
          <w:spacing w:val="0"/>
          <w:position w:val="0"/>
          <w:sz w:val="26"/>
          <w:shd w:fill="auto" w:val="clear"/>
        </w:rPr>
        <w:t xml:space="preserve">(</w:t>
      </w:r>
      <w:r>
        <w:rPr>
          <w:rFonts w:ascii="Times New Roman" w:hAnsi="Times New Roman" w:cs="Times New Roman" w:eastAsia="Times New Roman"/>
          <w:i/>
          <w:color w:val="auto"/>
          <w:spacing w:val="0"/>
          <w:position w:val="0"/>
          <w:sz w:val="26"/>
          <w:shd w:fill="auto" w:val="clear"/>
        </w:rPr>
        <w:t xml:space="preserve">Дети моделируют ствол, ветки и наклеивают их на цветную основу)</w:t>
      </w:r>
    </w:p>
    <w:p>
      <w:pPr>
        <w:spacing w:before="0" w:after="0" w:line="240"/>
        <w:ind w:right="0" w:left="0" w:firstLine="15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u w:val="single"/>
          <w:shd w:fill="auto" w:val="clear"/>
        </w:rPr>
        <w:t xml:space="preserve">Воспитатель: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А теперь приклеиваем  листочки, которые сделаем из бумажных квадратов, придав форму листьев, к березовым веткам.</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i/>
          <w:color w:val="auto"/>
          <w:spacing w:val="0"/>
          <w:position w:val="0"/>
          <w:sz w:val="26"/>
          <w:shd w:fill="auto" w:val="clear"/>
        </w:rPr>
        <w:t xml:space="preserve">(</w:t>
      </w:r>
      <w:r>
        <w:rPr>
          <w:rFonts w:ascii="Times New Roman" w:hAnsi="Times New Roman" w:cs="Times New Roman" w:eastAsia="Times New Roman"/>
          <w:i/>
          <w:color w:val="auto"/>
          <w:spacing w:val="0"/>
          <w:position w:val="0"/>
          <w:sz w:val="26"/>
          <w:shd w:fill="auto" w:val="clear"/>
        </w:rPr>
        <w:t xml:space="preserve">далее дети рисуют карандашом черточки на стволе березы)</w:t>
      </w:r>
      <w:r>
        <w:rPr>
          <w:rFonts w:ascii="Times New Roman" w:hAnsi="Times New Roman" w:cs="Times New Roman" w:eastAsia="Times New Roman"/>
          <w:color w:val="auto"/>
          <w:spacing w:val="0"/>
          <w:position w:val="0"/>
          <w:sz w:val="26"/>
          <w:shd w:fill="auto" w:val="clear"/>
        </w:rPr>
        <w:t xml:space="preserve">. Вот наши березки и готовы, посмотрите, какие они красивые, совсем, как настоящие!</w: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4</w:t>
      </w:r>
    </w:p>
    <w:p>
      <w:pPr>
        <w:spacing w:before="0" w:after="0" w:line="240"/>
        <w:ind w:right="0" w:left="0" w:firstLine="0"/>
        <w:jc w:val="both"/>
        <w:rPr>
          <w:rFonts w:ascii="Times New Roman" w:hAnsi="Times New Roman" w:cs="Times New Roman" w:eastAsia="Times New Roman"/>
          <w:b/>
          <w:color w:val="333333"/>
          <w:spacing w:val="0"/>
          <w:position w:val="0"/>
          <w:sz w:val="26"/>
          <w:shd w:fill="auto" w:val="clear"/>
        </w:rPr>
      </w:pPr>
      <w:r>
        <w:rPr>
          <w:rFonts w:ascii="Times New Roman" w:hAnsi="Times New Roman" w:cs="Times New Roman" w:eastAsia="Times New Roman"/>
          <w:b/>
          <w:color w:val="333333"/>
          <w:spacing w:val="0"/>
          <w:position w:val="0"/>
          <w:sz w:val="26"/>
          <w:shd w:fill="auto" w:val="clear"/>
        </w:rPr>
        <w:t xml:space="preserve">Занятие по рисованию в средней группе. Тема: </w:t>
      </w:r>
      <w:r>
        <w:rPr>
          <w:rFonts w:ascii="Times New Roman" w:hAnsi="Times New Roman" w:cs="Times New Roman" w:eastAsia="Times New Roman"/>
          <w:b/>
          <w:color w:val="333333"/>
          <w:spacing w:val="0"/>
          <w:position w:val="0"/>
          <w:sz w:val="26"/>
          <w:shd w:fill="auto" w:val="clear"/>
        </w:rPr>
        <w:t xml:space="preserve">«</w:t>
      </w:r>
      <w:r>
        <w:rPr>
          <w:rFonts w:ascii="Times New Roman" w:hAnsi="Times New Roman" w:cs="Times New Roman" w:eastAsia="Times New Roman"/>
          <w:b/>
          <w:color w:val="333333"/>
          <w:spacing w:val="0"/>
          <w:position w:val="0"/>
          <w:sz w:val="26"/>
          <w:shd w:fill="auto" w:val="clear"/>
        </w:rPr>
        <w:t xml:space="preserve">В осеннем лесу много грибов</w:t>
      </w:r>
      <w:r>
        <w:rPr>
          <w:rFonts w:ascii="Times New Roman" w:hAnsi="Times New Roman" w:cs="Times New Roman" w:eastAsia="Times New Roman"/>
          <w:b/>
          <w:color w:val="333333"/>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Образовательная область: </w:t>
      </w: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Художественное творчество</w:t>
      </w:r>
      <w:r>
        <w:rPr>
          <w:rFonts w:ascii="Times New Roman" w:hAnsi="Times New Roman" w:cs="Times New Roman" w:eastAsia="Times New Roman"/>
          <w:color w:val="333333"/>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Задачи: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Образовательные: Научить изображать грибы способом </w:t>
      </w: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примакивание</w:t>
      </w: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Художественно-эстетическое развитие).Закреплять знания детей о строении гриба (ножка, шляпка), их формах и цветовых оттенках (Познание). Упражнять в умении располагать несколько предметов на одной линии (Художественно-эстетическое развитие)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Развивающие: Расширять представления детей о явлениях природы осенью (Познание). Развивать творческий подход детей к своей работе (Художественно-эстетическое развитие)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Воспитательные. Воспитывать бережное отношение к природе (Социализация)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Словарная работа: Обогащать и активизировать словарь детей по теме </w:t>
      </w: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Осень</w:t>
      </w: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Деревья, грибы</w:t>
      </w: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побуждать понимать участие в беседе (Коммуникативно-личностное развитие)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Методические приёмы: Проблемная ситуация, ситуативный разговор, дидактические игры и упражнения, игровые ситуации, беседа, рассказ, стихотворении на тему " Осень", объяснение воспитателя, просмотр презентации, физическая минутка, показ приема примакивание.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Интеграция образовательных областей: </w:t>
      </w: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Художественное творчество</w:t>
      </w: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Социализация</w:t>
      </w: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Познание</w:t>
      </w: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Коммуникация</w:t>
      </w:r>
      <w:r>
        <w:rPr>
          <w:rFonts w:ascii="Times New Roman" w:hAnsi="Times New Roman" w:cs="Times New Roman" w:eastAsia="Times New Roman"/>
          <w:color w:val="333333"/>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Предварительная работа: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Рассматривание осеннего леса и изображение различных грибов в книжных иллюстрациях, на картинках, в календарях.</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Рисование деревьев на предыдущих занятиях и в самостоятельной деятельности.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Виды детской деятельности: коммуникативная, игровая, продуктивная.</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Материалы и оборудование: Мультимедийное оборудование, кисточки, бумага, элементы дидактической игры, иллюстрации деревьев, грибов.</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Планируемые результаты:</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с интересом участвует в беседе о явлениях природы осенью, понимает и проявляет познавательный интерес, использует в беседе знания, полученные ранее о строении гриба;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активно вступает в общение с воспитателем, правильно отвечая на поставленные вопросы;</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активен в процессе творческой работы, использует прием примакивания, располагает предметы на одной линии.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Содержание непосредственно-образовательной деятельности детей:</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чтение стихотворений про осень;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беседа с детьми о лесной жизни;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показ способа изображения;</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самостоятельная деятельность детей;</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анализ детских работ.</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Ход организованной образовательной деятельности: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Образовательная ситуация проводится в игровой форме.)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Воспитатель:(читает стихотворение)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Осень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Падают, падают листья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 нашем саду листопад.</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Желтые, красные листья. По ветру вьются, летят.</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Птицы на юг улетают - Гуси, грачи, журавли.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Вот уж последняя стая. Крыльями машет вдали.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 руки возьмем по корзинке, В лес за грибами пойдем,</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Пахнут пеньки и тропинки. Вкусным осенним грибом.  М. Ивенсен</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Дети, сегодня мы с вами отправимся на прогулку в осенний лес, чтобы ещё раз полюбоваться его красотой.</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Звучит тихая музыка </w:t>
      </w: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Времена года</w:t>
      </w: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А. Вивальди (музыка утихает)</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Ребята закрываем глазки: и тихонько проговариваем. Покружись, покружись и в осеннем лесу окажись. Вот мы в осеннем лесу.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Скажите, какой лес осенью? (красивый, разноцветный, нарядный, расписной, и т. д.)</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Ребята а посмотрите как красиво в нашем лесу (группа украшена в осенний лес).</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Ребята смотрите какие красивые листики лежат. Наверно они для нас приготовлены. Мы тихонько сядем каждый около своего листочка. Листики разноцветные осенние красивые (листья разных цветов красные, жёлтые, зелёные)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Ребята, давайте полюбуемся красотой осеннего леса! (психогимнастика, осенний этюд) Заканчивается осенний этюд. Из-за ширмы появляется белочка с корзинкой ( игрушка белочки)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Белочка: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Здравствуйте, ребята! А что вы делаете в осеннем лесу?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Ребята, кто это?</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Белочка.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Ребята а расскажите, где живут белочки? (рассматриваем дерево с дуплом)</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В дупле.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А чем питается белочка? (грибами, ягодами). Рассматриваем как у белок на веточках грибы висят.</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Грибами, ягодами.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Ребята, давайте расскажем Белочке, что мы знаем о грибах.</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На какие две группы делятся все грибы?</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Съедобные и не съедобные.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Ребята молодцы. Знают про грибы многое.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Ребята а давайте послушаем историю белочки. Она что то хочет нам рассказать.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Белочка: Рассказала ребятам, что в их лесу выросли одни ядовитые грибы – мухоморы - несъедобные. А скоро наступит зима, и если она не запасёт на зиму хороших грибов, то будут голодать.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Белочка а какие грибы нужно собрать тебе?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Белочка: Самые лучшие грибы - белые. У них коричневые шляпки и белые ножки.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Ребята давайте посмотрим на большом экране грибы. (слайдовая презентация)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Ребята давайте поможем белочке запастись на зиму.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Очень рады помочь белочке (соглашаются).</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Ребята, а как мы можем помочь белочке?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Собрать грибы, сходить в лес, нарисовать. (если нет предложения нарисовать грибочки, то воспитатель предлагает сам.)</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"Не горюй, белочка, мы с ребятами тебе поможем. Нарисуем тебе много грибочков". А для этого нам надо вернуться в детский сад. Отправляемся в детский сад. А белочка пойдёт вместе с нами.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Физическая минутка: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По маленькой дорожке, по маленькой дорожке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Шагают наши ножки.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Через яму прыг, через яму прыг.</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Через лужу скок, через лужу скок.</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Шли мы, шли и до группы нашей дошли. (пришли в группу, садимся за столы)</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Давайте нарисуем грибочки для белочки. Садимся за столы: А я сейчас покажу вам, как нарисовать белые грибы.</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Я возьму кисточку и окуну её в белую краску и сразу примакиванием нарисую много ножек грибов.</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Ножки получились прямыми (показываю и проговариваю приемы изображения, прикладывая кисть всем ворсом к бумаге).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А теперь я хорошо промою кисточку, (показываю как) окуну её в коричневую краску и пририсую к ножкам шляпки.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Ножки стоят, а шляпки лежат на них (показываю горизонтальный мазок).</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Ребята приступаем к работе. А белочка будет нам помогать.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Рисуют (воспитатель помогает)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Белочка: хвалит грибы на рисунках, благодарит за помощь ребят.</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Белочка вместе с детьми рассматривает рисунки детей (обсуждения рисунков).</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Рефлексия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Ребята как мы помогли белочке? Что рисовали? Куда ходили? Что понравилось больше всего?</w:t>
      </w:r>
    </w:p>
    <w:p>
      <w:pPr>
        <w:spacing w:before="0" w:after="0" w:line="24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5.</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Конспект  по лепке в средней группе.  </w:t>
      </w:r>
      <w:r>
        <w:rPr>
          <w:rFonts w:ascii="Times New Roman" w:hAnsi="Times New Roman" w:cs="Times New Roman" w:eastAsia="Times New Roman"/>
          <w:b/>
          <w:color w:val="000000"/>
          <w:spacing w:val="0"/>
          <w:position w:val="0"/>
          <w:sz w:val="26"/>
          <w:shd w:fill="auto" w:val="clear"/>
        </w:rPr>
        <w:t xml:space="preserve">Тема: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Гриб</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Тема: Ядовитые грибы.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Мухоморы</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Задачи: Учить детей лепить мухоморы из четырех частей (шляпка, ножка,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юбочка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полянка). Показать рациональный способ изготовления крапинок (украшение) для шляпки: раскатывание жгутика и разрезание стекой на мелкие кусочки. Уточнить представление о строении мухомора для более точной передачи формы и пропорций частей. Воспитывать интерес к познанию природы и отражению впечатлений в разных видах изодеятельности.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Развивать: любознательность, творческий вкус, желание лепить.</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Материалы: доски для лепки, стеки, пластилин, салфетки, изображения мухомора в природе, схема лепки.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 </w:t>
      </w:r>
      <w:r>
        <w:rPr>
          <w:rFonts w:ascii="Times New Roman" w:hAnsi="Times New Roman" w:cs="Times New Roman" w:eastAsia="Times New Roman"/>
          <w:color w:val="000000"/>
          <w:spacing w:val="0"/>
          <w:position w:val="0"/>
          <w:sz w:val="26"/>
          <w:shd w:fill="auto" w:val="clear"/>
        </w:rPr>
        <w:t xml:space="preserve">Часть. Вводная.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Этот гриб украсил бор. Знают все: он му-хо-мор! Хоть красив собой, прекрасен,  Не съедобен он. Опасен. </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Посмотрите ребята это гриб мухомор (показ картинок или фотографий). Давайте рассмотрим его, из каких частей состоит мухомор? На какую геометрическую фигуру похожа шляпка? Пятнышки? А ножка? (ответы детей). Посмотрите и скажите мне, какого цвета у него шляпка? А пятнышки? Подскажите мне, почему его назвали мухо-мор? (ответы детей) Потому, что он морит мух.</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Сегодня я вам предлагаю слепить мухоморы. Для начала, давайте, слепим полянку для наших грибов, а потом уже и сам гриб-мухомор.</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 </w:t>
      </w:r>
      <w:r>
        <w:rPr>
          <w:rFonts w:ascii="Times New Roman" w:hAnsi="Times New Roman" w:cs="Times New Roman" w:eastAsia="Times New Roman"/>
          <w:color w:val="000000"/>
          <w:spacing w:val="0"/>
          <w:position w:val="0"/>
          <w:sz w:val="26"/>
          <w:shd w:fill="auto" w:val="clear"/>
        </w:rPr>
        <w:t xml:space="preserve">Часть. Основная. Показ воспитателя.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Берем кусочек пластилина белого цвета в правую руку и делаем ножку мухомора. Раскатываем цилиндр, затем лепим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юбочку</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для ножки мухомора. Раскатываем столбик, сплющиваем его в ленту, прищипываем оборочку и оборачиваем вокруг ножки.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Берем кусочек пластилина красного цвета и будем лепить шляпку – скатываем шар, сплющиваем и выгибаем, что бы получилась чаша. Украшаем шляпку белыми крапинками. Сначала раскатываем из пластилина белого цвета, жгутик. Разрезаем его стекой на много-много мелких кусочков, и прикрепляем их на красную шляпку.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Теперь соединим шляпку и ножку; сам гриб и полянку.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Вопросы для закрепления: - Ребята, что сначала мы будем лепить? Что потом? Как сделать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чашку-шляпку</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мухомора? А когда мы слепим шляпку, что потом? (подробные ответы детей)</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Самостоятельная деятельность:</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Дети лепят мухоморы по представлению. Если требуется помощь, воспитатель подсказывает, помогает.</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III. </w:t>
      </w:r>
      <w:r>
        <w:rPr>
          <w:rFonts w:ascii="Times New Roman" w:hAnsi="Times New Roman" w:cs="Times New Roman" w:eastAsia="Times New Roman"/>
          <w:color w:val="000000"/>
          <w:spacing w:val="0"/>
          <w:position w:val="0"/>
          <w:sz w:val="26"/>
          <w:shd w:fill="auto" w:val="clear"/>
        </w:rPr>
        <w:t xml:space="preserve">Часть. Заключительная.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Оформление выставки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Опасная полянка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с мухоморами. Украшаем веточками для ограждения полянки или ставим предупредительные знаки. Хвалим детей, предлагаем полюбоваться на свои труды, закрепляем новые знания, беседуем почему нельзя собирать мухоморы. Просим о помощи в уборке рабочего места, переключаем внимание детей с одного вида деятельности на другой.</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Вот такие мухоморчики у нас получились!</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6</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Конспект по ИЗО в средней группе на тему: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Рябиновые ягоды</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Интеграция образовательных областей:</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Познание</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формирование целостной картины мира),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Художественное творчество</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рисование), ФЭМП.</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Виды детской деятельности:</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игровая, коммуникативная, трудовая, познавательно- исследовательская, продуктивная, музыкально-художественная, чтение.</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Цели.</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Образовательные:</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Учить детей изображать гроздь рябины, рисовать ягоды и листья отпечатками пальцев, вызвать эмоционально - эстетический отклик на тему занятия.</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Развивающие: Развивать чувство композиции и колорита в процессе использования различных техник, для создания выразительного образа грозди рябины, развивать культурно-гигиенические навыки.</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Воспитательные: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Воспитывать в детях интерес к изобразительной деятельности, любовь к природе, учить рисовать ягоды рябины используя пальцевую живопись (рисование одним пальцем).</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Предварительная работа: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рассматривание рябины, чтение стихов, рассказов, рассматривание иллюстраций, картин; дидактические и словесные игры.</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Материалы и оборудование: гроздь рябины, гуашь красного и зеленого цветов, влажная салфетка на каждого ребенка, альбомные листы, заготовленные заранее иллюстрация дерева рябины,  аудиозапись (Чайковский. Времена года.)</w:t>
      </w:r>
    </w:p>
    <w:p>
      <w:pPr>
        <w:spacing w:before="150" w:after="30" w:line="288"/>
        <w:ind w:right="0" w:left="0" w:firstLine="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Содержание организованной деятельности детей</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1.  </w:t>
      </w:r>
      <w:r>
        <w:rPr>
          <w:rFonts w:ascii="Times New Roman" w:hAnsi="Times New Roman" w:cs="Times New Roman" w:eastAsia="Times New Roman"/>
          <w:color w:val="000000"/>
          <w:spacing w:val="0"/>
          <w:position w:val="0"/>
          <w:sz w:val="26"/>
          <w:shd w:fill="auto" w:val="clear"/>
        </w:rPr>
        <w:t xml:space="preserve">Организационный момент.</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Поспевает брусника,</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Стали дни холоднее,</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И от птичьего крика</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 сердце стало грустнее. Стаи птиц улетают</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Прочь, за синее море. Все деревья блистают</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 разноцветном уборе.</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О каком времени года говорится в этом стихотворении.</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Дети: об осени.</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Как вы догадались? Что происходит осенью?</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Дети: листья на деревьях пожелтели, листья опадают с деревьев.</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Ребята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посмотрите, какой сказочный букет из листьев приготовила нам Осень. Ребята давайте с вами вспомним как называются наши листочки…</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У березы лист какой?- березовый</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У рябины лист какой?-……</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У клена лист какой-........</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У дуба лист какой?-…….</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Вот сейчас мы с ними и поиграем. Мальчики должны собрать листья желтого цвета , а девочки красного- будьте внимательны.</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2. </w:t>
      </w:r>
      <w:r>
        <w:rPr>
          <w:rFonts w:ascii="Times New Roman" w:hAnsi="Times New Roman" w:cs="Times New Roman" w:eastAsia="Times New Roman"/>
          <w:color w:val="000000"/>
          <w:spacing w:val="0"/>
          <w:position w:val="0"/>
          <w:sz w:val="26"/>
          <w:shd w:fill="auto" w:val="clear"/>
        </w:rPr>
        <w:t xml:space="preserve">Подвижная игра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Осенние листочки</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Дети становятся в круг. На полу разбросаны листья. Воспитанники вместе с воспитателем проговаривают слова и выполняют движения:</w:t>
      </w:r>
    </w:p>
    <w:tbl>
      <w:tblPr/>
      <w:tblGrid>
        <w:gridCol w:w="2734"/>
        <w:gridCol w:w="7044"/>
      </w:tblGrid>
      <w:tr>
        <w:trPr>
          <w:trHeight w:val="1" w:hRule="atLeast"/>
          <w:jc w:val="left"/>
        </w:trPr>
        <w:tc>
          <w:tcPr>
            <w:tcW w:w="2734" w:type="dxa"/>
            <w:tcBorders>
              <w:top w:val="single" w:color="601802" w:sz="2"/>
              <w:left w:val="single" w:color="601802" w:sz="2"/>
              <w:bottom w:val="single" w:color="601802" w:sz="2"/>
              <w:right w:val="single" w:color="601802" w:sz="2"/>
            </w:tcBorders>
            <w:shd w:color="000000" w:fill="ffffff" w:val="clear"/>
            <w:tcMar>
              <w:left w:w="28" w:type="dxa"/>
              <w:right w:w="28" w:type="dxa"/>
            </w:tcMar>
            <w:vAlign w:val="center"/>
          </w:tcPr>
          <w:p>
            <w:pPr>
              <w:spacing w:before="0" w:after="0" w:line="240"/>
              <w:ind w:right="75" w:left="75"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Дует, дует ветер,</w:t>
            </w:r>
          </w:p>
          <w:p>
            <w:pPr>
              <w:spacing w:before="0" w:after="0" w:line="240"/>
              <w:ind w:right="75" w:left="75" w:firstLine="0"/>
              <w:jc w:val="left"/>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Дует-задувает.</w:t>
            </w:r>
            <w:r>
              <w:rPr>
                <w:rFonts w:ascii="Times New Roman" w:hAnsi="Times New Roman" w:cs="Times New Roman" w:eastAsia="Times New Roman"/>
                <w:color w:val="auto"/>
                <w:spacing w:val="0"/>
                <w:position w:val="0"/>
                <w:sz w:val="26"/>
                <w:shd w:fill="auto" w:val="clear"/>
              </w:rPr>
              <w:t xml:space="preserve">   </w:t>
            </w:r>
          </w:p>
        </w:tc>
        <w:tc>
          <w:tcPr>
            <w:tcW w:w="7044" w:type="dxa"/>
            <w:tcBorders>
              <w:top w:val="single" w:color="601802" w:sz="2"/>
              <w:left w:val="single" w:color="601802" w:sz="2"/>
              <w:bottom w:val="single" w:color="601802" w:sz="2"/>
              <w:right w:val="single" w:color="601802" w:sz="2"/>
            </w:tcBorders>
            <w:shd w:color="000000" w:fill="ffffff" w:val="clear"/>
            <w:tcMar>
              <w:left w:w="28" w:type="dxa"/>
              <w:right w:w="28" w:type="dxa"/>
            </w:tcMar>
            <w:vAlign w:val="center"/>
          </w:tcPr>
          <w:p>
            <w:pPr>
              <w:spacing w:before="0" w:after="0" w:line="240"/>
              <w:ind w:right="75" w:left="75" w:firstLine="0"/>
              <w:jc w:val="left"/>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Качаются вправо-влево, руки перед собой.</w:t>
            </w:r>
          </w:p>
        </w:tc>
      </w:tr>
      <w:tr>
        <w:trPr>
          <w:trHeight w:val="1" w:hRule="atLeast"/>
          <w:jc w:val="left"/>
        </w:trPr>
        <w:tc>
          <w:tcPr>
            <w:tcW w:w="2734" w:type="dxa"/>
            <w:tcBorders>
              <w:top w:val="single" w:color="601802" w:sz="2"/>
              <w:left w:val="single" w:color="601802" w:sz="2"/>
              <w:bottom w:val="single" w:color="601802" w:sz="2"/>
              <w:right w:val="single" w:color="601802" w:sz="2"/>
            </w:tcBorders>
            <w:shd w:color="000000" w:fill="ffffff" w:val="clear"/>
            <w:tcMar>
              <w:left w:w="28" w:type="dxa"/>
              <w:right w:w="28" w:type="dxa"/>
            </w:tcMar>
            <w:vAlign w:val="center"/>
          </w:tcPr>
          <w:p>
            <w:pPr>
              <w:spacing w:before="0" w:after="0" w:line="240"/>
              <w:ind w:right="75" w:left="75"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Желтые листочки</w:t>
            </w:r>
          </w:p>
          <w:p>
            <w:pPr>
              <w:spacing w:before="0" w:after="0" w:line="240"/>
              <w:ind w:right="75" w:left="75" w:firstLine="0"/>
              <w:jc w:val="left"/>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С дерева сдувает!</w:t>
            </w:r>
          </w:p>
        </w:tc>
        <w:tc>
          <w:tcPr>
            <w:tcW w:w="7044" w:type="dxa"/>
            <w:tcBorders>
              <w:top w:val="single" w:color="601802" w:sz="2"/>
              <w:left w:val="single" w:color="601802" w:sz="2"/>
              <w:bottom w:val="single" w:color="601802" w:sz="2"/>
              <w:right w:val="single" w:color="601802" w:sz="2"/>
            </w:tcBorders>
            <w:shd w:color="000000" w:fill="ffffff" w:val="clear"/>
            <w:tcMar>
              <w:left w:w="28" w:type="dxa"/>
              <w:right w:w="28" w:type="dxa"/>
            </w:tcMar>
            <w:vAlign w:val="center"/>
          </w:tcPr>
          <w:p>
            <w:pPr>
              <w:spacing w:before="0" w:after="0" w:line="240"/>
              <w:ind w:right="75" w:left="75" w:firstLine="0"/>
              <w:jc w:val="left"/>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Машут руками сверху вниз перед собой.</w:t>
            </w:r>
          </w:p>
        </w:tc>
      </w:tr>
      <w:tr>
        <w:trPr>
          <w:trHeight w:val="1" w:hRule="atLeast"/>
          <w:jc w:val="left"/>
        </w:trPr>
        <w:tc>
          <w:tcPr>
            <w:tcW w:w="2734" w:type="dxa"/>
            <w:tcBorders>
              <w:top w:val="single" w:color="601802" w:sz="2"/>
              <w:left w:val="single" w:color="601802" w:sz="2"/>
              <w:bottom w:val="single" w:color="601802" w:sz="2"/>
              <w:right w:val="single" w:color="601802" w:sz="2"/>
            </w:tcBorders>
            <w:shd w:color="000000" w:fill="ffffff" w:val="clear"/>
            <w:tcMar>
              <w:left w:w="28" w:type="dxa"/>
              <w:right w:w="28" w:type="dxa"/>
            </w:tcMar>
            <w:vAlign w:val="center"/>
          </w:tcPr>
          <w:p>
            <w:pPr>
              <w:spacing w:before="0" w:after="0" w:line="240"/>
              <w:ind w:right="75" w:left="75"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 летят листочки</w:t>
            </w:r>
          </w:p>
          <w:p>
            <w:pPr>
              <w:spacing w:before="0" w:after="0" w:line="240"/>
              <w:ind w:right="75" w:left="75" w:firstLine="0"/>
              <w:jc w:val="left"/>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Прямо по дорожке,</w:t>
            </w:r>
          </w:p>
        </w:tc>
        <w:tc>
          <w:tcPr>
            <w:tcW w:w="7044" w:type="dxa"/>
            <w:tcBorders>
              <w:top w:val="single" w:color="601802" w:sz="2"/>
              <w:left w:val="single" w:color="601802" w:sz="2"/>
              <w:bottom w:val="single" w:color="601802" w:sz="2"/>
              <w:right w:val="single" w:color="601802" w:sz="2"/>
            </w:tcBorders>
            <w:shd w:color="000000" w:fill="ffffff" w:val="clear"/>
            <w:tcMar>
              <w:left w:w="28" w:type="dxa"/>
              <w:right w:w="28" w:type="dxa"/>
            </w:tcMar>
            <w:vAlign w:val="center"/>
          </w:tcPr>
          <w:p>
            <w:pPr>
              <w:spacing w:before="0" w:after="0" w:line="240"/>
              <w:ind w:right="75" w:left="75" w:firstLine="0"/>
              <w:jc w:val="left"/>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Кружатся на месте.</w:t>
            </w:r>
          </w:p>
        </w:tc>
      </w:tr>
      <w:tr>
        <w:trPr>
          <w:trHeight w:val="1" w:hRule="atLeast"/>
          <w:jc w:val="left"/>
        </w:trPr>
        <w:tc>
          <w:tcPr>
            <w:tcW w:w="2734" w:type="dxa"/>
            <w:tcBorders>
              <w:top w:val="single" w:color="601802" w:sz="2"/>
              <w:left w:val="single" w:color="601802" w:sz="2"/>
              <w:bottom w:val="single" w:color="601802" w:sz="2"/>
              <w:right w:val="single" w:color="601802" w:sz="2"/>
            </w:tcBorders>
            <w:shd w:color="000000" w:fill="ffffff" w:val="clear"/>
            <w:tcMar>
              <w:left w:w="28" w:type="dxa"/>
              <w:right w:w="28" w:type="dxa"/>
            </w:tcMar>
            <w:vAlign w:val="center"/>
          </w:tcPr>
          <w:p>
            <w:pPr>
              <w:spacing w:before="0" w:after="0" w:line="240"/>
              <w:ind w:right="75" w:left="75"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Падают листочки </w:t>
            </w:r>
            <w:r>
              <w:rPr>
                <w:rFonts w:ascii="Times New Roman" w:hAnsi="Times New Roman" w:cs="Times New Roman" w:eastAsia="Times New Roman"/>
                <w:color w:val="auto"/>
                <w:spacing w:val="0"/>
                <w:position w:val="0"/>
                <w:sz w:val="26"/>
                <w:shd w:fill="auto" w:val="clear"/>
              </w:rPr>
              <w:t xml:space="preserve">       </w:t>
            </w:r>
          </w:p>
          <w:p>
            <w:pPr>
              <w:spacing w:before="0" w:after="0" w:line="240"/>
              <w:ind w:right="75" w:left="75" w:firstLine="0"/>
              <w:jc w:val="left"/>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Прямо нам под ножки!</w:t>
            </w:r>
            <w:r>
              <w:rPr>
                <w:rFonts w:ascii="Times New Roman" w:hAnsi="Times New Roman" w:cs="Times New Roman" w:eastAsia="Times New Roman"/>
                <w:color w:val="auto"/>
                <w:spacing w:val="0"/>
                <w:position w:val="0"/>
                <w:sz w:val="26"/>
                <w:shd w:fill="auto" w:val="clear"/>
              </w:rPr>
              <w:t xml:space="preserve">                 </w:t>
            </w:r>
          </w:p>
        </w:tc>
        <w:tc>
          <w:tcPr>
            <w:tcW w:w="7044" w:type="dxa"/>
            <w:tcBorders>
              <w:top w:val="single" w:color="601802" w:sz="2"/>
              <w:left w:val="single" w:color="601802" w:sz="2"/>
              <w:bottom w:val="single" w:color="601802" w:sz="2"/>
              <w:right w:val="single" w:color="601802" w:sz="2"/>
            </w:tcBorders>
            <w:shd w:color="000000" w:fill="ffffff" w:val="clear"/>
            <w:tcMar>
              <w:left w:w="28" w:type="dxa"/>
              <w:right w:w="28" w:type="dxa"/>
            </w:tcMar>
            <w:vAlign w:val="center"/>
          </w:tcPr>
          <w:p>
            <w:pPr>
              <w:spacing w:before="0" w:after="0" w:line="240"/>
              <w:ind w:right="75" w:left="75" w:firstLine="0"/>
              <w:jc w:val="left"/>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Останавливаются, присаживаются на корточки, руки вниз.</w:t>
            </w:r>
          </w:p>
        </w:tc>
      </w:tr>
    </w:tbl>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Воспитатель:</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Осенние листочки, летите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 кузовок.</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А теперь мы проверим правильно ли мальчики собрали листочки,ничего не перепутали.</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А девочки правильно собрали?</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Ребята, какие мы молодцы!</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Ребята возьмите себе в руку по одному листочку, который вам больше нравится. А теперь вспомним с вами где у нас право, а где лево, где верх, а где низ.</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Посмотрите на свои листочки внимательно, у кого листочки красного цвета пусть они прилетят на нижнюю часть стола/вправо, влево.</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А листочки желтого цвета прилетят на верхнюю часть стола/вправо, влево.</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Ребята, какие мы молодцы!</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А ещё осенью в лесу поспевают на рябине ягоды. Любимое лакомство снегирей. Зимой в лесу холодно, голодно, а у птичек еда на веточках.</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Я для вас из леса рябинку принесла. Посмотрите внимательно, какие у неё ягодки дружные, одна возле другой растёт. Ягодок много, они собраны в кисть или гроздь.</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Скажите, а какого цвета ягоды? (красного), а формы (круглой)</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Ребята, я совсем забыла, сегодня утром пролетала Сорока- белобока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и рассказала, что в лесу произошла беда. Поднялся сильный ветер и сорвал все ягоды на рябине.</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А скоро уже снегири прилетят, а лакомства любимого нет! Давайте поможем снегирям, нарисуем ягоды на рябине. Поможем?</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3. </w:t>
      </w:r>
      <w:r>
        <w:rPr>
          <w:rFonts w:ascii="Times New Roman" w:hAnsi="Times New Roman" w:cs="Times New Roman" w:eastAsia="Times New Roman"/>
          <w:color w:val="000000"/>
          <w:spacing w:val="0"/>
          <w:position w:val="0"/>
          <w:sz w:val="26"/>
          <w:shd w:fill="auto" w:val="clear"/>
        </w:rPr>
        <w:t xml:space="preserve">Рисование</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Тогда садитесь на стулья.</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Сегодня мы с вами будем волшебниками, ни кисточкой рисовать будем, а пальчиками.</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Я беру пальчик и обмакиваю его в краску ( не весь пальчик, а кончик) и прикладываю его к грозди. Посмотрите палец грязный, что нужно сделать?</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Да, вытереть мокрой салфеткой хорошо.</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Давайте с вами потренируемся, как будто краска стоит возле нас.)</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Обмакиваем палец в краске, прикладываем к ладошке, чуть-чуть вперед-назад. Еще раз попробуем (2-ой раз) обмакиваем в краску и прикладываем.</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Теперь можно и птичкам помочь. Вы дружные ребята? (да). Вот и птичкам мы будем помогать вместе.</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Можно приступить к работе. Рисуйте аккуратно, набирайте на палец краску хорошо (чтобы ягоды были сочные). Ягодок рисуйте побольше, чтобы всем птичкам хватило, одна ягодка возле другой.</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А какого цвета у нас краска (красного). Молодцы</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Помогаю в процессе работы.)</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Когда заканчиваете, вытирайте пальчики салфеткой.</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Ой, какие красивые ягоды на рябине у вас и сколько их много. А чего ещё не хватает у нашей грозди.(листьев). Точно так же рисуем листья, только используем мизинец. Опускаем ребро мизинца в зелёную краску и прикладываем на то место, где должны располагаться листья.</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Молодцы ребята, постарались очень красивые получились у вас гроздья!</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Ягодок много, сочные, красные одна возле другой, теперь снегирям не страшна зима.</w:t>
      </w:r>
    </w:p>
    <w:p>
      <w:pPr>
        <w:spacing w:before="0" w:after="0" w:line="240"/>
        <w:ind w:right="0" w:left="0" w:firstLine="30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Очень хороши ваши работы, молодцы постарались, спасли снегирей от голодной зимы. Вам понравилась наша работа?</w:t>
      </w:r>
    </w:p>
    <w:p>
      <w:pPr>
        <w:spacing w:before="120" w:after="60" w:line="240"/>
        <w:ind w:right="0" w:left="0" w:firstLine="0"/>
        <w:jc w:val="left"/>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 7.</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Аппликация средняя группа. Тема: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Ягодка брусничка для куклы Жени</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Цветная бумага. Аппликация из заготовленных силуэтов предметов)</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Программное содержание.</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Учить детей срезать уголки квадрата, закругляя их. Закрепить умение держать правильно ножницы, резать ими.</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Продолжать учить детей аккуратно наклеивать детали на лист в нужном месте. Продолжать знакомить с красным цветом, учить соотносить цвет с его наименованием.</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Подводить к образному решению, образному видению результатов работы и их оценки.</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Воспитывать отзывчивость и доброту.</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Демонстрационный материал.</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Кукла, предметная картинка, на которой изображен кустик с ягодами(брусника, клюква и т.д.)</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Раздаточный материал.</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Половинка альбомного листа, на котором нарисованы кустики без ягод и вырезанные из цветной бумаги красные ягоды; клей, кисть для клея, тряпочка, клеенка-подкладка.</w:t>
      </w:r>
    </w:p>
    <w:p>
      <w:pPr>
        <w:spacing w:before="0" w:after="0" w:line="240"/>
        <w:ind w:right="0" w:left="0" w:firstLine="0"/>
        <w:jc w:val="left"/>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Ход занятия</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Покажите детям куклу и скажите: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Это девочка Женя. Она пошла с мамой в лес за ягодами, но не нашла ни одной ягодки бруснички. Женя очень расстроена</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Предложите малышам посадить ягодки на кустики и угостить Женю.</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Положите перед каждым ребенком половинку альбомного листа, на котором нарисованы кустики  без ягод и вырезанные из цветной бумаги красные ягоды брусники. Рассмотрите с малышами кустики брусники, определите форму и цвет ягод.</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Напомните детям, как нужно наносить клей на каждую ягодку и наклеивать ее на кончик веточки.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 конце занятия предложите детям угостить Женю: отдать ей кустики  с ягодками.</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8</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Конспект занятия по лепке в средней  группе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Зимний еловый лес</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Цель: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учить детей технике барельефной лепки создавать изображение леса, работать стекой, нанося насечки для придания ощущения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колючести</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елок;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приемы прямого раскатывания,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размазывание из столбика</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развивать эстетическое восприятие.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Оборудование: образец, цветной картон синего цвета,пластилин четырех цветов: белый, коричневый, зеленый. Салфетки, стеки, магнитофон, доска для лепки, картина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Зимний пейзаж</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Ход занятия: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В лесу росли красивые елки. Однажды художник увидел этот лес и нарисовал. Посмотрите, ребята, как красив зимний еловый лес. Кругом белым бело, даже на елях лежит снег, как будто они оделись в белые шубки.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Давайте, все сейчас закроем глазки (включается музыка) и представим еловый лес. Как там красиво, высокие сугробы, под ногами скрепит снег, высокие ели покрыты белым снегом, а маленькие елочки выглядывают из-под сугробов. Снег идет, морозно. Какой прекрасный и загадочный зимний лес. А теперь потихоньку открываем глазки.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Сегодня мы будем лепить из пластилина. Вот такие ели как на этой картинке (показываю образец)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Скажите мне, из каких цветов пластилина сделан этот лес?</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белый цвет – снег, синий цвет – небо, зеленый цвет – ели и коричневый цвет – ствол.</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Как вы сказали, белый – это снег, синий – это небо, коричневый цвет – это цвет нашей будущей елки. А сегодня мы с вами будем лепить ели. Как лепить ели я вас сейчас научу:</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Чтобы получилась пушистая елочка, я буду делать так: сначала я раскатаю столбик (показываю). Что я скатала?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столбик.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теперь прикладываю столбик к стволу елочки, слегка его прижимаю. Куда я приложила столбик?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к стволу.</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что с ним надо сделать?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надо прижать.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а теперь я указательным пальцем размажу столбик вниз по всей длине (показываю). Что я сделала со столбиком?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столбик размазали.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что у нас получилось?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веточка ели.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и так мы будем лепить все веточки ели, а когда закончим, будем наносить насечки при помощи стеки. Кто мне скажет, для чего мы это делаем? (ответы детей)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Если дети затрудняются с ответом, то говорю сама. Ведь у елочки колючие иголочки и чтобы наши елочки были похожи на настоящие ели, вот именно для этого мы будем делать насечки. Все ребята поняли, как надо делать? А перед тем как начнем работать, давайте немножко отдохнем.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Физкультминутка.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дети сидят на месте)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Пошли пальчики гулять,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А вторые догонять,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Третьи пальчики – бегом,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А четвертые – пешком.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Пятый пальчик поскакал</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 в конце пути упал.</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начинают работать на цветном картоне. Если ребенок не может или затрудняется самостоятельно выполнить тот или иной прием, то я помогаю ему советами или беру его пальчик в свою руку и вместе с ним выполняю этот прием (например, размазывание). Детям, быстрее других выполнивших всю работу можно предложить изобразить падающий снег.</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из маленьких кусочков белого пластилина делаем снежинки. Снежинки не следует прикреплять близко друг к другу. Можно прикрепить снежинки и на елочки. В природе во время снегопада все покрывается белыми снежинками.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После того как дети закончили работу на местах, предложить им рассмотреть работы.</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дети, посмотрите на эти замечательные композиции. Посмотрев на них, пробуждается ощущение как будто бы мы в большом красивом зимнем еловом лесу. Какой великолепный пейзаж у нас получился.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Все вместе любуемся заснеженным еловым лесом.</w:t>
      </w:r>
    </w:p>
    <w:p>
      <w:pPr>
        <w:spacing w:before="0" w:after="0" w:line="24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9</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Конспект занятия по лепке в средней группе </w:t>
      </w: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Елочка, елка колкая иголка</w:t>
      </w:r>
      <w:r>
        <w:rPr>
          <w:rFonts w:ascii="Times New Roman" w:hAnsi="Times New Roman" w:cs="Times New Roman" w:eastAsia="Times New Roman"/>
          <w:color w:val="333333"/>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Задачи: формировать у детей интерес к лепке, продолжать развивать умение раскатывать комок пластилина между ладонями прямыми движениями – колбаску между ладонями, учить соблюдать порядок на своем рабочем месте, развивать внимание, творческий интерес, мелкую моторику; воспитывать аккуратность.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Оборудование: картинки с елочкой, пластилин, гофрированная бумага, доски для лепки Интеграция образовательных областей: Труд, Художественное творчество, Коммуникация, Познание, Физическая культура.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Ход занятия</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Под музыку дети входят в группу.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Ой, ребята, кажется мы с вами попали в сказку. Посмотрите, а это кто? Воспитатель обращает внимание детей на искусственную елку.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Вы бы дружно мне сказали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Что за гостья в нашем зале?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 Елочка!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Молодцы! Теперь идите. Да на елку поглядите.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рассматривают елку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Посмотрите, какая елка стройная, у нее прямой ствол. А сколько у нее веточек?</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 Много.</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Какие они?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 Длинные, пушистые.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А на каждой веточке колкие иголочки, потрогайте их, только осторожно, ведь про елку даже такая загадка есть:</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Что за стройная девица, Не швея, не мастерица,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Ничего сама не шьет, А в иголках круглый год.</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Что это?</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 Это елочка.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А какого цвета у нее иголочки?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 Зеленого.</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Мороз снежком елочку укутывал, чтобы она не замерзла. Какого цвета снег?</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Потрогайте его.</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Ответы детей.</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Я сегодня - волшебница и могу творить чудеса. А вы хотите стать моими помощниками - маленькими волшебниками?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 Да.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Звучит музыка, воспитатель достает из-под елочки волшебный сундучок.</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Вот и волшебный сундучок. Открывает сундучок и достает пластилин.</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Наш волшебный пластилин. Вот из него мы и будем делать нашу елочку. Ствол у елочки какого цвета?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Коричневый</w:t>
      </w:r>
    </w:p>
    <w:p>
      <w:pPr>
        <w:spacing w:before="0" w:after="12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А теперь вы, мои помощники, возьмите волшебный пластилин и сделайте ствол для елочки. Какого цвета будут ветки?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 Зеленой.</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Да коричневый, стройный ствол, но чего-то нашему дереву не хватает?</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Веточек, иголочек.</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берет гофрированную бумагу.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По бокам ствола с помощью карандаша соединяем кусочки зеленой бумаги, получается вот такая пушистая елочка - сначала вверху, потом ниже и ниже.</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Вот наша елочка и повеселела, и похорошела! Нравится вам, дети, елка?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Дети: - Да!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 Давайте отойдем и полюбуемся нашим лесом!</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Елочка, елка, Колкая иголка!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Где ты выросла?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В лесу.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Что ты видела?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Лису.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Что в лесу?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Морозы,</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Голые березы,</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Волки да медведи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Вот и все соседи.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Физкультминутка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w:t>
      </w:r>
      <w:r>
        <w:rPr>
          <w:rFonts w:ascii="Times New Roman" w:hAnsi="Times New Roman" w:cs="Times New Roman" w:eastAsia="Times New Roman"/>
          <w:color w:val="333333"/>
          <w:spacing w:val="0"/>
          <w:position w:val="0"/>
          <w:sz w:val="26"/>
          <w:shd w:fill="auto" w:val="clear"/>
        </w:rPr>
        <w:t xml:space="preserve">Елочка стояла</w:t>
      </w:r>
      <w:r>
        <w:rPr>
          <w:rFonts w:ascii="Times New Roman" w:hAnsi="Times New Roman" w:cs="Times New Roman" w:eastAsia="Times New Roman"/>
          <w:color w:val="333333"/>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Елочка стояла (Дети поднимают руки вверх, встают на носочки)</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Стройной вырастала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Вот такой, вот такой (Качают руками вправо - влево)</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Стройной вырастала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Жил под елкой Зайка, (Прыгают на двух ногах руки перед грудью)</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Зайка - побегай-ка.</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Как увидел Волка, (Приседают)</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Спрятался за елку.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Там сидит и дрожит, (Закрывают глаза руками) .</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Спрятался за елку.</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333333"/>
          <w:spacing w:val="0"/>
          <w:position w:val="0"/>
          <w:sz w:val="26"/>
          <w:shd w:fill="auto" w:val="clear"/>
        </w:rPr>
        <w:t xml:space="preserve">Воспитатель: Нам пришла пора возвращаться в детский сад.</w:t>
      </w:r>
    </w:p>
    <w:p>
      <w:pPr>
        <w:spacing w:before="0" w:after="0" w:line="24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10</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Конспект интегрированного занятия в средней группе.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Рассматривание картины И. Шишкина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Аппликация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Зимний лес</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Коллективная аппликация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Зимний лес</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Цель: обобщение знаний детей о зиме через организацию различных видов деятельности.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Задачи: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Обучающие: познакомить детей с картиной И. Шишкина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подводить детей к созданию выразительного образа в аппликации.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Развивающие: приобщение детей к познанию через игровую и двигательную деятельность; приобщать детей к развитию художественного восприятия и эстетического вкуса; расширение словарного объёма детей (вернисаж, пейзаж);  развивать логическое мышление; развивать моторику рук и пальцев; развивать композиционные умения.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Воспитывающие: воспитывать любознательность, наблюдательность; воспитывать интерес и способность работать в коллективе;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Материал к занятию:</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Демонстрационный: Репродукции картин с зимним пейзажем, в том числе и И. Шишкина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коробка-посылка, мягкая игрушка зайца, лист формата А3 синего цвета, с несколько наклеенными деревьями.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Раздаточный материал: Заготовки деревьев, елочек, бумага белого и серого цвета, клей.</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Ход занятия: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Проходите ребята, занимайте стульчики, садитесь поудобнее.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Явилась вслед за осенью</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Я по календарю.</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Я самый лучший праздник вам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На радость подарю!</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 землю белым снегом 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Укутала сама.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Ребята, отгадайте-ка,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Ну, кто же я? (Зима)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Какая она? (холодная, снежная, морозная). Как называют зиму поэты, писатели? (волшебница, матушка, хозяйка). Давайте сравним зиму с летом.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 /и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Летом – зимой</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летом тепло – зимой холодно;</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летом солнце греет – зимой только светит;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летом кругом трава – зимой кругом снег;</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летом на деревьях листья – зимой деревья укрыты снегом;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летом небо голубое – зимой серое, пасмурное;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зимой некоторые птицы улетают на юг;</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зимой люди тепло одеваются.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Вам нравится зима? Чем же? Ведь на улице мороз, дуют холодные ветры, идет снег (ответы детей)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Молодцы! Вы много знаете о зиме.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Стук в дверь) – К нам, наверное, еще кто-то в гости пришел.</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Передают коробку) – Вам посылка.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Откуда? От кого?</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Гр.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Ромашка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Это мы? Из зимнего леса. Ребятам от зверят. Ой, а в посылке сюрприз! (заглядываю). Отгадайте загадку и узнаете, кто здесь.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Комочек пуха,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Длинное ухо, Прыгает ловко, Любит морковку (заяц)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Не шумите, не пугайте зайчишку-трусишку. Он мне на ушко будет тихо-тихо говорить (обыгрываю, поддакиваю). Сейчас мы у ребят спросим. Ребята, тут такая история. У зайчика в лесу есть друзья. Может вы догадались кто они? Правильно. Но вот только медвежонок зимой спит и зиму никогда не видел. Вот зверята и решили спросить у вас, как мишке рассказать о зиме. Поможем?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Зайка долго в коробке сидел, у него лапки замерзли, ножки устали. Давайте поиграем.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 /и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Зайка беленький сидит… </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Зайка беленький сидит и ушами шевелит.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Вот так, вот так он ушами шевелит.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Зайке холодно сидеть, надо лапочки погреть.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Вот так, вот так надо лапочки погреть.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Зайке холодно стоять, надо зайке поскакать.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Вот так, вот так надо зайке поскакать.</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Волк зайчишку напугал,</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Зайка – прыг, и убежал.</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Дети прячутся за стульчики)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А теперь я приглашаю рассматривать картины, на которых изображена природа, называются – пейзаж. Какое время года на картинах? Что на них изображено? Как называются картины, на которых нарисована природа?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Рассматривание картины И. Шишкина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Зима</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А сейчас я познакомлю вас с еще одной картиной – пейзажем. Называется она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Зима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Написал ее великий русский художник И. Шишкин.</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Перед нами уголок дремучего зимнего леса, густой ельник, покрытый снегом. Прошел, видимо, не один снегопад и лес хорошенько завалило снегом. Снег лежит и на земле,  и на поваленных деревьях, на старых елях и на молодых елочках. Снег белый, чистый, пушистый. На снегу нет ни человеческого, ни звериного следа - это тихий, скованный морозом лес. Да и не такой пустынный этот лес. На ветке старой ели сидит птица. В глубине леса – светлая поляна. Над ней высокое, морозное небо. Воздух в лесу чистый и холодный.</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Есть в этой картине какая-то таинственность, загадка. Так и хочется сказать о лесе: "сказочный". Может быть в чаще этого леса стоит избушка Бабы Яги, и если вдруг из-за деревьев выйдет сказочный Морозко - не удивишься. Именно в этом лесу, кажется, и происходили все народные зимние сказки.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Как называется картина? Кто ее написал? Молодцы!</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Ребята, зайка просит подарить ему картину. Как же быть? Что делать? У нас второй такой нет.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Дети предлагают нарисовать картину и подарить)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Какие вы сообразительные! У меня есть картина-пейзаж, но на заснеженный лес она совсем не похожа. Чего-то не хватает.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Дети предлагают добавить деревьев, елочек и снега)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Отлично! Так приступим.</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Коллективная аппликация.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 подходят к столам, находят там все, что нужно для работы.</w:t>
      </w:r>
    </w:p>
    <w:p>
      <w:pPr>
        <w:spacing w:before="0" w:after="0" w:line="240"/>
        <w:ind w:right="0" w:left="0" w:firstLine="0"/>
        <w:jc w:val="both"/>
        <w:rPr>
          <w:rFonts w:ascii="Times New Roman" w:hAnsi="Times New Roman" w:cs="Times New Roman" w:eastAsia="Times New Roman"/>
          <w:color w:val="333333"/>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Я предлагаю сначала приклеить остальные деревья и елочки, а затем уже приклеивать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снег</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333333"/>
          <w:spacing w:val="0"/>
          <w:position w:val="0"/>
          <w:sz w:val="26"/>
          <w:shd w:fill="auto" w:val="clear"/>
        </w:rPr>
        <w:t xml:space="preserve">А знаете,  как сделать снежинки, снег приемом обрывания, тогда получатся “снежные хлопья”.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Дети “делают” снег, в это время педагог подготавливает картину, которую они делали на предыдущем занятии).</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i/>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Дети, “снежные хлопья” могут “летать” по воздуху.</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Белый снег пушистый. По небу кружится,</w:t>
      </w:r>
      <w:r>
        <w:rPr>
          <w:rFonts w:ascii="Times New Roman" w:hAnsi="Times New Roman" w:cs="Times New Roman" w:eastAsia="Times New Roman"/>
          <w:color w:val="auto"/>
          <w:spacing w:val="0"/>
          <w:position w:val="0"/>
          <w:sz w:val="26"/>
          <w:shd w:fill="auto" w:val="clear"/>
        </w:rPr>
        <w:t xml:space="preserve"> </w:t>
        <w:br/>
      </w:r>
      <w:r>
        <w:rPr>
          <w:rFonts w:ascii="Times New Roman" w:hAnsi="Times New Roman" w:cs="Times New Roman" w:eastAsia="Times New Roman"/>
          <w:color w:val="auto"/>
          <w:spacing w:val="0"/>
          <w:position w:val="0"/>
          <w:sz w:val="26"/>
          <w:shd w:fill="auto" w:val="clear"/>
        </w:rPr>
        <w:t xml:space="preserve">И на землю тихо. Падает, ложится…”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Когда снежинки “ложатся” на землю, то располагаются не строго рядом, беспорядочно, в накладку.</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После того, как большинство справилось с изготовлением “снега”, “хлопья” наклеиваются). Если дети проявили инициативу и использовали бумагу разных оттенков, то воспитатель интересуется, почему они так сделали. Если выбор был сделан не случайно, то хвалит ребенка и напоминает о многоцветии снега. Возможно, для изображения “снежных хлопьев” дети воспользуются одним только цветом. В этом случае воспитатель не прерывает процесс их работы. Вследствии этого появляется снежное многоцветие, которое легко изобразить с помощью бумаги разных оттенков.</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Какой красивый сказочный лес получился! А какое название мы придумаем? Я думаю, что зайка теперь не только расскажет, но и покажет мишке, какой он, зимний лес.</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Пока будет сохнуть картина, зайка у нас погостит.</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Итог.</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Что вам понравилось? Что нового узнали? Молодцы!!!</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11</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Конспект занятия по рисованию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Радуга – дуга</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Цель: Развитие чувства прекрасного, умения видеть красоту вокруг себя, любоваться природой.</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Развитие воображения, фантазии. Развитие чувства цвета, восприятия цвета.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Задачи: вызвать интерес к изображению радуги; закрепить знания детей о цветах радуги; побуждать выполнять уверенно (без отрыва) проводить дугообразные линии, располагать их близко друг к другу.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Оборудование: листы белой бумаги, акварельные краски, кисточки разного размера, баночки с водой, салфетки бумажные, подставки для кисточек, картинки с изображением радуги.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ХОД ЗАНЯТИЯ: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Приветствие.</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Собрались все дети в круг.</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Я - твой друг и ты - мой друг!</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Дружно за руки возьмёмся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И друг другу улыбнёмся.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Я на радугу-дугу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Полюбуюсь побегу —</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Семицветную-цветную</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На лугу подстерегу.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Я на красную дугу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Наглядеться не могу,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За оранжевой, за жёлтой</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Вижу новую дугу.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Эта новая дуга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Зеленее, чем луга.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А за нею голубая,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Точно мамина серьга.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Я на синюю дугу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Насмотреться не могу,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А за этой фиолетовой</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Возьму да побегу…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Елена Благинина.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ребята, вы послушали замечательное стихотворение.</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О чем оно?</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Дети: О радуге.</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Его я прочитала сегодня не зря. Каждый из вас сегодня нарисует радугу.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А, кто из вас видел настоящую радугу? Расскажите об этом радостном событии.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Где это было? Когда?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Шел ли в это время дождь или светило солнце? Какие чувства вызвала радуга у вас?</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Дети: Мы видели радугу, когда ехали в машине на дачу. Нам было радостно. И т. п.</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Радугу можно наблюдать на небе в теплое время года, когда капает мелкий, частый, теплый дождик. И в то же время сквозь тучи или облака светит солнышко: солнечные лучи проходят сквозь дождевые капельки и образуется радуга.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Сказка о радуге.</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Давным-давно в стране под названием Лето на белом пушистом облачке жила-была девочка Радуга. Мама-Солнышко и папа-Дождь души в свой дочке не чаяли и всячески оберегли ее от чужих глаз - видеть ее было позволено только жителям страны. Была она ласковая, добрая и отзывчивая девочка и все ее очень любили. Целыми днями Радуга беззаботно веселилась и хохотала, прыгала с облачка на облачко и играла с разноцветными лучиками, которые ей подарили родители и строго-настрого велели их беречь. Красный, оранжевый, желтый, зеленый, голубой, синий, фиолетовый - ничего краше этих лучиков и самой Радуги в стране не было. Все любовались и девочкой, и лучиками, и настроение у всех от этого всегда было веселым и радостным. Его так и называли – радужное настроение. Однажды Радуга так заигралась, что оказалась далеко от дома – на самом нижнем облачке. И вдруг она увидела… Землю! Она всего несколько раз случайно слышала о ней: жители страны перешептывались, мол, уныло там и нерадостно живется. Улеглась Радуга на облачко и принялась Землю разглядывать. Внизу, на Земле, все было серым и угрюмым: серые деревья, серые дома, люди в серых одеждах с нерадостными серыми лицами. А тут еще и папа Радуги вдалеке показался – дождь пошел. И Земля стала выглядеть еще более унылой.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Как грустно им, наверное, живется</w:t>
      </w:r>
      <w:r>
        <w:rPr>
          <w:rFonts w:ascii="Times New Roman" w:hAnsi="Times New Roman" w:cs="Times New Roman" w:eastAsia="Times New Roman"/>
          <w:color w:val="000000"/>
          <w:spacing w:val="0"/>
          <w:position w:val="0"/>
          <w:sz w:val="26"/>
          <w:shd w:fill="auto" w:val="clear"/>
        </w:rPr>
        <w:t xml:space="preserve">» - </w:t>
      </w:r>
      <w:r>
        <w:rPr>
          <w:rFonts w:ascii="Times New Roman" w:hAnsi="Times New Roman" w:cs="Times New Roman" w:eastAsia="Times New Roman"/>
          <w:color w:val="000000"/>
          <w:spacing w:val="0"/>
          <w:position w:val="0"/>
          <w:sz w:val="26"/>
          <w:shd w:fill="auto" w:val="clear"/>
        </w:rPr>
        <w:t xml:space="preserve">подумала Радуга и задумчиво посмотрела на яркие лучики в своей ладошке. Совсем рядом послышался еще и голоса мамы-Солнышка – она тоже разыскивала свою непоседливую девочку. "Сейчас они уведу меня и я не смогу помочь Земле" - подумала Радуга и, больше не раздумывая, размахнулась и бросила лучики на землю! Они полетели вниз, раскрашивая все, что попадалось у них на пути и Земля вдруг заискрилась красками. Изумленные люди подняли вверх головы и увидели в небе смеющуюся Радугу. - Смотрите! Смотрите! – радостно кричали они, удивляясь тому, что происходило вокруг. Их радость была столь искренна и велика, а Земля стала столь прекрасна, что строгие родители не стали ругать Радугу за проделку. Летом в небе можно увидеть эту троицу– маму-Солнце, папу-Дождь и дочку-Радугу. Строгие родители больше не прячут Радугу от людских глаз. Ведь это делает людей радостнее, добрее и капельку счастливее. (вопросы детям по сказке)</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Ребята, а вы знаете цвета радуги, и всегда ли эти цвета следуют в определенном порядке? (ответы детей) .</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А теперь посмотрите, как выглядит радуга? (показывает картину). И назовите цвета.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Дети: Красный, оранжевый, желтый, зеленый, голубой, синий, фиолетовый.</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читает стихотворение Г. Лагздынь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Радуга</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 радуге – семь дужек, Семь цветных подружек!</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Красная дужка – оранжевой подружка!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Желтая дужка – зеленой подружка!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Голубая дужка – синей подружка!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Фиолетовая дужка – всем дужкам подружка!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А пойдут, как обниматься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Разноцветных семь подружек,</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Начинают тут сливаться</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 белый цвет – семь ярких дужек!</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Семицветная дуга – наша.  РА-ДУ-ГА!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просит назвать наугад. Затем воспитатель уточняет, как дети будут рисовать радугу – кончиком кисти или всей? Слева направо? Прямо или дугой? Что нужно делать кисточкой, после каждого цвета?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Дети: Промывать, просушивать о салфетку.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Пальчиковая гимнастика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Радуга</w:t>
      </w:r>
      <w:r>
        <w:rPr>
          <w:rFonts w:ascii="Times New Roman" w:hAnsi="Times New Roman" w:cs="Times New Roman" w:eastAsia="Times New Roman"/>
          <w:color w:val="000000"/>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 небе гром, гроза. -сжимают и разжимают пальцы</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Закрывай глаза! -закрывают ладонями глаза, потом открывают</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Дождь прошёл, трава блестит, - стучат пальцами по столу</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 небе радуга стоит. - рисуют в воздухе полукруги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После дети начинают рисовать дугообразные линии, располагая их близко друг к другу. Воспитатель помогает в последовательности цветов.</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А пока наши работы подсыхают, мы немножко поиграем.</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Ребята, а после дождя что бывает кроме радуги. (Ответы детей) .</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Правильно, лужи.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Физкультминутка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Дождик, дождик, Кап да кап,</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Мокрые дорожки. Все равно пойдем гулять –</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Надевай сапожки!</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 конце занятия дети делают выставку своих работ.</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Воспитатель: Молодцы ребята! У вас получились рисунки еще лучше, чем на наших картинках.</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Ну -ка все встали в круг</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За руки все взялись вдруг</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Будем рядом стоять</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Ручками махать</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Целый час мы занимались</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И немножко баловались</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А теперь детвора</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Отдыхать и вам пора!</w:t>
      </w:r>
    </w:p>
    <w:p>
      <w:pPr>
        <w:spacing w:before="0" w:after="0" w:line="24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12</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Тема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Домик для лисы</w:t>
      </w:r>
      <w:r>
        <w:rPr>
          <w:rFonts w:ascii="Times New Roman" w:hAnsi="Times New Roman" w:cs="Times New Roman" w:eastAsia="Times New Roman"/>
          <w:color w:val="000000"/>
          <w:spacing w:val="0"/>
          <w:position w:val="0"/>
          <w:sz w:val="26"/>
          <w:shd w:fill="auto" w:val="clear"/>
        </w:rPr>
        <w:t xml:space="preserve">».</w:t>
      </w:r>
    </w:p>
    <w:p>
      <w:pPr>
        <w:spacing w:before="0" w:after="12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Занятие по лепке из пластилина с использованием дополнительного материала (средняя группа).</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Программное содержание:</w:t>
        <w:br/>
        <w:t xml:space="preserve">Закреплять умение детей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надавливающим движением указательного пальца размазывать пластилин на шаблоне.</w:t>
        <w:br/>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Формировать интерес к работе с пластилином.</w:t>
        <w:br/>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Развивать мелкую моторику и творческие способности у детей.</w:t>
      </w:r>
      <w:r>
        <w:rPr>
          <w:rFonts w:ascii="Times New Roman" w:hAnsi="Times New Roman" w:cs="Times New Roman" w:eastAsia="Times New Roman"/>
          <w:color w:val="000000"/>
          <w:spacing w:val="0"/>
          <w:position w:val="0"/>
          <w:sz w:val="26"/>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Развивать умения аккуратного обращения с пластилином.</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Воспитывать отзывчивость, доброту, доброжелательное отношение к персонажам.</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Оборудование: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игрушка Лиса, домик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изо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льда,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атрибуты для игры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Найди свой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домик?</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волшебный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мешочек; пластилин, шаблоны - домики, пуговицы разного цвета, фасоль, макароны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разной формы, салфетки</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для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каждого ребенка).</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Ход занятия:</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Вводная часть. Приветствие.</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Сюрпризный момент:</w:t>
        <w:br/>
        <w:t xml:space="preserve">Ребята, посмотрите кто к нам пришел! Показ  Лисы, которая в руках держит домик</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изо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льда и плачет.</w:t>
        <w:br/>
        <w:t xml:space="preserve">Лиса: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Скоро совсем растает мой домик! Как мне быть? Что мне делать?</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Где мне жить? (плачет)</w:t>
        <w:br/>
        <w:t xml:space="preserve">Воспитатель: Ребята, вы узнали из какой сказки эта Лиса?</w:t>
        <w:br/>
        <w:t xml:space="preserve">Дети:</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Из сказки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Заюшкина избушка</w:t>
      </w:r>
      <w:r>
        <w:rPr>
          <w:rFonts w:ascii="Times New Roman" w:hAnsi="Times New Roman" w:cs="Times New Roman" w:eastAsia="Times New Roman"/>
          <w:color w:val="000000"/>
          <w:spacing w:val="0"/>
          <w:position w:val="0"/>
          <w:sz w:val="26"/>
          <w:shd w:fill="auto" w:val="clear"/>
        </w:rPr>
        <w:t xml:space="preserve">».</w:t>
        <w:br/>
      </w:r>
      <w:r>
        <w:rPr>
          <w:rFonts w:ascii="Times New Roman" w:hAnsi="Times New Roman" w:cs="Times New Roman" w:eastAsia="Times New Roman"/>
          <w:color w:val="000000"/>
          <w:spacing w:val="0"/>
          <w:position w:val="0"/>
          <w:sz w:val="26"/>
          <w:shd w:fill="auto" w:val="clear"/>
        </w:rPr>
        <w:t xml:space="preserve">Воспитатель: Не расстраивайся</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Лиса! Мы тебе поможем! Ребята, сначала давайте развеселим лису, поиграем в игру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Найди свой домик!</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может ей понравится</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какой – нибудь</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домик!</w:t>
        <w:br/>
        <w:t xml:space="preserve">Игра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Найди свой домик</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Одной группе детей раздаются картинки с изображением животных, другой группе – жилища животных. По команде каждый находит себе домик.</w:t>
        <w:br/>
        <w:t xml:space="preserve">Лиса стоит грустная.</w:t>
        <w:br/>
        <w:t xml:space="preserve">Лиса: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Я не нашла себе подходящий домик…</w:t>
        <w:br/>
        <w:t xml:space="preserve">Воспитатель: А в</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каком домике ты хотела бы жить?</w:t>
        <w:br/>
        <w:t xml:space="preserve">Лиса: Я хотела бы жить в светлом, теплом доме, с крышей и с окошком.</w:t>
        <w:br/>
        <w:t xml:space="preserve">Воспитатель: Ребята, а какая крыша у домика? (дети показывают руками над головой крышу).</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Какую фигуру напоминает крыша? (треугольник)</w:t>
        <w:br/>
        <w:t xml:space="preserve">Ребята, а какое окно у домика? ( дети показывают руками</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форму окна)</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Какой формы бывают окна? (квадратные, круглые, прямоугольные)</w:t>
        <w:br/>
        <w:t xml:space="preserve">Ребята, у меня есть волшебный мешочек. В нем волшебный порошок. Я насыплю на вас волшебный порошок,</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скажу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волшебные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слова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и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вы превратитесь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 мастеров -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умельцев, которые сумеют смастерить домики, а Лиса потом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выберет себе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тот домик, который ей понравится.</w:t>
        <w:br/>
        <w:t xml:space="preserve">Воспитатель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насыпает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на детей волшебный порошок ( нарезанная мишура) и говорит волшебные слова:</w:t>
        <w:br/>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Эники бэники! Рики факи! Буль, буль, буль, калеки шваки! Эу! Дэу! Кашмадэу!</w:t>
      </w:r>
      <w:r>
        <w:rPr>
          <w:rFonts w:ascii="Times New Roman" w:hAnsi="Times New Roman" w:cs="Times New Roman" w:eastAsia="Times New Roman"/>
          <w:color w:val="000000"/>
          <w:spacing w:val="0"/>
          <w:position w:val="0"/>
          <w:sz w:val="26"/>
          <w:shd w:fill="auto" w:val="clear"/>
        </w:rPr>
        <w:t xml:space="preserve">»</w:t>
        <w:br/>
      </w:r>
      <w:r>
        <w:rPr>
          <w:rFonts w:ascii="Times New Roman" w:hAnsi="Times New Roman" w:cs="Times New Roman" w:eastAsia="Times New Roman"/>
          <w:color w:val="000000"/>
          <w:spacing w:val="0"/>
          <w:position w:val="0"/>
          <w:sz w:val="26"/>
          <w:shd w:fill="auto" w:val="clear"/>
        </w:rPr>
        <w:t xml:space="preserve">Теперь вы мастера – умельцы! Проходите в мастерскую. У вас все получится!</w:t>
        <w:br/>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Дети проходят за столы. На доске показаны три образца домика украшены по разному.</w:t>
        <w:br/>
        <w:t xml:space="preserve">Все, что лежит на рабочих столах</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можно использовать для украшения домика. Но прежде чем начать работать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давайте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повторим</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правила работы с пластилином и с мелкими деталями (нельзя</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брать в рот пластилин, нельзя засовывать в нос, в ухо мелкие детали)</w:t>
        <w:br/>
        <w:t xml:space="preserve">Самостоятельная работа детей. Звучит спокойная музыка.</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Индивидуальная помощь затрудняющимся детям.</w:t>
        <w:br/>
        <w:t xml:space="preserve">Закончив работу дети наводят порядок на рабочем месте, выходят на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ковер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образуя полукруг и держат в руках свои домики.</w:t>
        <w:br/>
        <w:t xml:space="preserve">Лиса ходит и выбирает понравившийся домик.</w:t>
        <w:br/>
        <w:t xml:space="preserve">Воспитатель: Почему ты выбрала этот домик? </w:t>
      </w:r>
      <w:r>
        <w:rPr>
          <w:rFonts w:ascii="Times New Roman" w:hAnsi="Times New Roman" w:cs="Times New Roman" w:eastAsia="Times New Roman"/>
          <w:color w:val="000000"/>
          <w:spacing w:val="0"/>
          <w:position w:val="0"/>
          <w:sz w:val="26"/>
          <w:shd w:fill="auto" w:val="clear"/>
        </w:rPr>
        <w:t xml:space="preserve"> </w:t>
        <w:br/>
      </w:r>
      <w:r>
        <w:rPr>
          <w:rFonts w:ascii="Times New Roman" w:hAnsi="Times New Roman" w:cs="Times New Roman" w:eastAsia="Times New Roman"/>
          <w:color w:val="000000"/>
          <w:spacing w:val="0"/>
          <w:position w:val="0"/>
          <w:sz w:val="26"/>
          <w:shd w:fill="auto" w:val="clear"/>
        </w:rPr>
        <w:t xml:space="preserve">Лиса: У него есть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красивая крыша, окно, он красиво украшен.</w:t>
        <w:br/>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Мне надо торопиться в лес! Спасибо вам! В гостях хорошо, а дома лучше(уходит)</w:t>
        <w:br/>
        <w:t xml:space="preserve">Воспитатель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насыпает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на детей волшебный порошок ( нарезанная мишура) и говорит волшебные слова:</w:t>
        <w:br/>
        <w:t xml:space="preserve">Воспитатель: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Эники бэники! Рики факи! Буль, буль, буль, калеки шваки! Эу! Дэу!</w:t>
        <w:br/>
        <w:t xml:space="preserve">Ну вот, я вас расколдовала. Теперь вы из мастеров – умельцев превратились опять в</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ребят из детского сада! Вы сегодня молодцы! Показали свое умение и мастерство!</w:t>
        <w:br/>
      </w:r>
      <w:r>
        <w:rPr>
          <w:rFonts w:ascii="Times New Roman" w:hAnsi="Times New Roman" w:cs="Times New Roman" w:eastAsia="Times New Roman"/>
          <w:color w:val="000000"/>
          <w:spacing w:val="0"/>
          <w:position w:val="0"/>
          <w:sz w:val="26"/>
          <w:u w:val="single"/>
          <w:shd w:fill="auto" w:val="clear"/>
        </w:rPr>
        <w:t xml:space="preserve">Подведение итогов:</w:t>
      </w:r>
      <w:r>
        <w:rPr>
          <w:rFonts w:ascii="Times New Roman" w:hAnsi="Times New Roman" w:cs="Times New Roman" w:eastAsia="Times New Roman"/>
          <w:color w:val="000000"/>
          <w:spacing w:val="0"/>
          <w:position w:val="0"/>
          <w:sz w:val="26"/>
          <w:shd w:fill="auto" w:val="clear"/>
        </w:rPr>
        <w:br/>
        <w:t xml:space="preserve">Воспитатель: Что мы сегодня сделали?</w:t>
        <w:br/>
        <w:t xml:space="preserve">Дети: Домики для Лисы.</w:t>
        <w:br/>
        <w:t xml:space="preserve">Воспитатель: Соня, расскажи, какой материал использовала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для украшения домик</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Соня: пластилин</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разного цвета, пуговицы, макароны, фасоль.</w:t>
        <w:br/>
        <w:t xml:space="preserve">Воспитатель: Какие трудности встречались в работе?</w:t>
        <w:br/>
        <w:t xml:space="preserve">Рома: Трудно пластилин раскатывался.</w:t>
        <w:br/>
        <w:t xml:space="preserve">Воспитатель: У всех домик получился?</w:t>
      </w:r>
      <w:r>
        <w:rPr>
          <w:rFonts w:ascii="Times New Roman" w:hAnsi="Times New Roman" w:cs="Times New Roman" w:eastAsia="Times New Roman"/>
          <w:color w:val="000000"/>
          <w:spacing w:val="0"/>
          <w:position w:val="0"/>
          <w:sz w:val="26"/>
          <w:shd w:fill="auto" w:val="clear"/>
        </w:rPr>
        <w:t xml:space="preserve"> </w:t>
        <w:br/>
      </w:r>
      <w:r>
        <w:rPr>
          <w:rFonts w:ascii="Times New Roman" w:hAnsi="Times New Roman" w:cs="Times New Roman" w:eastAsia="Times New Roman"/>
          <w:color w:val="000000"/>
          <w:spacing w:val="0"/>
          <w:position w:val="0"/>
          <w:sz w:val="26"/>
          <w:shd w:fill="auto" w:val="clear"/>
        </w:rPr>
        <w:t xml:space="preserve">Дети: да!</w:t>
        <w:br/>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Воспитатель: Самое главное, мы сделали доброе дело - помогли Лисе. Теперь она буде жить в своем домике и никогда не будет занимать чужие дома.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 Молодцы! Вы все хорошо потрудились!!!</w:t>
      </w:r>
    </w:p>
    <w:p>
      <w:pPr>
        <w:spacing w:before="90" w:after="9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13</w:t>
      </w:r>
    </w:p>
    <w:p>
      <w:pPr>
        <w:spacing w:before="0" w:after="12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Конспект занятия по аппликации с элементами экологии в средней группе</w:t>
        <w:br/>
        <w:t xml:space="preserve">Тема: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Тучи по небу бежали</w:t>
      </w:r>
      <w:r>
        <w:rPr>
          <w:rFonts w:ascii="Times New Roman" w:hAnsi="Times New Roman" w:cs="Times New Roman" w:eastAsia="Times New Roman"/>
          <w:color w:val="000000"/>
          <w:spacing w:val="0"/>
          <w:position w:val="0"/>
          <w:sz w:val="26"/>
          <w:shd w:fill="auto" w:val="clear"/>
        </w:rPr>
        <w:t xml:space="preserve">»</w:t>
      </w:r>
    </w:p>
    <w:p>
      <w:pPr>
        <w:spacing w:before="75" w:after="75" w:line="240"/>
        <w:ind w:right="105" w:left="105"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Программные задачи:</w:t>
      </w:r>
    </w:p>
    <w:p>
      <w:pPr>
        <w:spacing w:before="75" w:after="75" w:line="240"/>
        <w:ind w:right="105" w:left="105"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Познакомить детей с техникой аппликативной мозаики: Разрезать узкие полоски бумаги на кусочки и наклеивать их в пределах нарисованного контура.</w:t>
      </w:r>
    </w:p>
    <w:p>
      <w:pPr>
        <w:spacing w:before="75" w:after="75" w:line="240"/>
        <w:ind w:right="105" w:left="105"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Напомнить детям, что даже такой привычный объект, как вода, таит в себе много неизвестного; дать детям элементарные знания о круговороте воды в природе.</w:t>
      </w:r>
    </w:p>
    <w:p>
      <w:pPr>
        <w:spacing w:before="75" w:after="75" w:line="240"/>
        <w:ind w:right="105" w:left="105"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Вызывать интерес к созданию выразительного цветового образа.</w:t>
      </w:r>
    </w:p>
    <w:p>
      <w:pPr>
        <w:spacing w:before="75" w:after="75" w:line="240"/>
        <w:ind w:right="105" w:left="105"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Развивать мелкую моторику и согласованность в движениях обеих рук.</w:t>
      </w:r>
    </w:p>
    <w:p>
      <w:pPr>
        <w:spacing w:before="75" w:after="75" w:line="240"/>
        <w:ind w:right="105" w:left="105"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Воспитывать самостоятельность, уверенность, интерес к художественному экспериментированию.</w:t>
      </w:r>
    </w:p>
    <w:p>
      <w:pPr>
        <w:spacing w:before="75" w:after="75" w:line="240"/>
        <w:ind w:right="105" w:left="105"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Предварительная работа:</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Наблюдение на прогулке за тучами и облаками; игра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Солнышко и дождик</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беседа о сезонных изменениях, о том, что вода таит в себе много тайн; игры – экспериментирования с окрашивание воды; заучивание стихотворений про дождик.</w:t>
        <w:br/>
        <w:t xml:space="preserve">Материалы и оборудование:</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узкие полоски синего, серого, голубого и белого цвета – для модульной аппликации – мозаики; листы бумаги для фона, ножницы, клей-карандаш, салфетки, иллюстрации с изображением дождя.</w:t>
      </w:r>
    </w:p>
    <w:p>
      <w:pPr>
        <w:spacing w:before="75" w:after="75" w:line="240"/>
        <w:ind w:right="105" w:left="105" w:firstLine="40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Ход занятия:</w:t>
        <w:br/>
        <w:t xml:space="preserve">В-ль: Ребята, давайте с вами вспомним, какое сейчас время года? (весна)</w:t>
        <w:br/>
        <w:t xml:space="preserve">В-ль: Назовите приметы весны? </w:t>
        <w:br/>
        <w:t xml:space="preserve">В-ль: А сейчас, послушайте о чем я прочитаю.</w:t>
        <w:br/>
        <w:t xml:space="preserve">Тучи по небу бежали, Тучи солнышку мешали.</w:t>
        <w:br/>
        <w:t xml:space="preserve">Рос грибок, Цвел цветок,</w:t>
        <w:br/>
        <w:t xml:space="preserve">И с цветком играл щенок, И сидела около чья-то кукла Фекла.</w:t>
        <w:br/>
        <w:t xml:space="preserve">Струйки с неба побежали. Стекла в доме задрожали.</w:t>
        <w:br/>
        <w:t xml:space="preserve">Мок цветок, Мок грибок, мок щенок,</w:t>
        <w:br/>
        <w:t xml:space="preserve">И мокла, чья-то кукла Фекла. Возле дома у крылечка</w:t>
        <w:br/>
        <w:t xml:space="preserve">Скачут капли, льется речка…</w:t>
        <w:br/>
        <w:t xml:space="preserve">Дождь цветку умыл глазок. Он грибку расти помог.</w:t>
        <w:br/>
        <w:t xml:space="preserve">С головы до самых ног Стал пушистее щенок,</w:t>
        <w:br/>
        <w:t xml:space="preserve">И сидела сохла, чья-то кукла Фекла.</w:t>
        <w:br/>
        <w:t xml:space="preserve">В-ль: Дети, что случилось с Феклой? ( ее замочил дождь)</w:t>
        <w:br/>
        <w:t xml:space="preserve">В-ль: А как капает дождик? (кап-кап-кап)</w:t>
        <w:br/>
        <w:t xml:space="preserve">В-ль: Сегодня в гости к нам пришла Капитошка.</w:t>
      </w:r>
      <w:r>
        <w:rPr>
          <w:rFonts w:ascii="Times New Roman" w:hAnsi="Times New Roman" w:cs="Times New Roman" w:eastAsia="Times New Roman"/>
          <w:color w:val="000000"/>
          <w:spacing w:val="0"/>
          <w:position w:val="0"/>
          <w:sz w:val="26"/>
          <w:shd w:fill="auto" w:val="clear"/>
        </w:rPr>
        <w:t xml:space="preserve"> </w:t>
        <w:br/>
      </w:r>
      <w:r>
        <w:rPr>
          <w:rFonts w:ascii="Times New Roman" w:hAnsi="Times New Roman" w:cs="Times New Roman" w:eastAsia="Times New Roman"/>
          <w:color w:val="000000"/>
          <w:spacing w:val="0"/>
          <w:position w:val="0"/>
          <w:sz w:val="26"/>
          <w:shd w:fill="auto" w:val="clear"/>
        </w:rPr>
        <w:t xml:space="preserve">Капитошка: Ребята, а вы знаете когда идет дождик? (когда на небе много облаков)</w:t>
        <w:br/>
        <w:t xml:space="preserve">Капитошка: Правильно, облака состоят из капелек воды..</w:t>
      </w:r>
      <w:r>
        <w:rPr>
          <w:rFonts w:ascii="Times New Roman" w:hAnsi="Times New Roman" w:cs="Times New Roman" w:eastAsia="Times New Roman"/>
          <w:color w:val="000000"/>
          <w:spacing w:val="0"/>
          <w:position w:val="0"/>
          <w:sz w:val="26"/>
          <w:shd w:fill="auto" w:val="clear"/>
        </w:rPr>
        <w:t xml:space="preserve"> </w:t>
        <w:br/>
      </w:r>
      <w:r>
        <w:rPr>
          <w:rFonts w:ascii="Times New Roman" w:hAnsi="Times New Roman" w:cs="Times New Roman" w:eastAsia="Times New Roman"/>
          <w:color w:val="000000"/>
          <w:spacing w:val="0"/>
          <w:position w:val="0"/>
          <w:sz w:val="26"/>
          <w:shd w:fill="auto" w:val="clear"/>
        </w:rPr>
        <w:t xml:space="preserve">Капитошка: Всегда ли облака бывают одинаковые? (нет, они бывают разные, когда плывут по небу: веселые, грустные, грозные и удивленные)</w:t>
        <w:br/>
        <w:t xml:space="preserve">Капитошка: Чем отличаются облака в солнечную погоду от облаков перед дождем? ( в солнечную погоду они светлые, белые, а перед дождем – серые темно-синие, темные)</w:t>
        <w:br/>
        <w:t xml:space="preserve">Капитошка: А как двигаются облака?</w:t>
        <w:br/>
        <w:t xml:space="preserve">В-ль: Дети, Капитошка принес нам с вами мозаику – аппликацию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Тучи</w:t>
      </w:r>
      <w:r>
        <w:rPr>
          <w:rFonts w:ascii="Times New Roman" w:hAnsi="Times New Roman" w:cs="Times New Roman" w:eastAsia="Times New Roman"/>
          <w:color w:val="000000"/>
          <w:spacing w:val="0"/>
          <w:position w:val="0"/>
          <w:sz w:val="26"/>
          <w:shd w:fill="auto" w:val="clear"/>
        </w:rPr>
        <w:t xml:space="preserve">». </w:t>
        <w:br/>
      </w:r>
      <w:r>
        <w:rPr>
          <w:rFonts w:ascii="Times New Roman" w:hAnsi="Times New Roman" w:cs="Times New Roman" w:eastAsia="Times New Roman"/>
          <w:color w:val="000000"/>
          <w:spacing w:val="0"/>
          <w:position w:val="0"/>
          <w:sz w:val="26"/>
          <w:shd w:fill="auto" w:val="clear"/>
        </w:rPr>
        <w:t xml:space="preserve">Он очень хочет, чтобы мы помогли ему сделать тучки, он не хочет скучать один на небе. Поможем ему?</w:t>
        <w:br/>
        <w:t xml:space="preserve">В-ль: Но сначала дайте поиграем. Я буду мама-тучка, а вы с Капитошкой мои детки – капельки. И нам пора отправляться в путь.</w:t>
        <w:br/>
        <w:t xml:space="preserve">Проводится игра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Капельки</w:t>
      </w:r>
      <w:r>
        <w:rPr>
          <w:rFonts w:ascii="Times New Roman" w:hAnsi="Times New Roman" w:cs="Times New Roman" w:eastAsia="Times New Roman"/>
          <w:color w:val="000000"/>
          <w:spacing w:val="0"/>
          <w:position w:val="0"/>
          <w:sz w:val="26"/>
          <w:shd w:fill="auto" w:val="clear"/>
        </w:rPr>
        <w:t xml:space="preserve">»</w:t>
        <w:br/>
        <w:t xml:space="preserve">(</w:t>
      </w:r>
      <w:r>
        <w:rPr>
          <w:rFonts w:ascii="Times New Roman" w:hAnsi="Times New Roman" w:cs="Times New Roman" w:eastAsia="Times New Roman"/>
          <w:color w:val="000000"/>
          <w:spacing w:val="0"/>
          <w:position w:val="0"/>
          <w:sz w:val="26"/>
          <w:shd w:fill="auto" w:val="clear"/>
        </w:rPr>
        <w:t xml:space="preserve">под легкую музыку, напоминающую звуки дождя дети прыгают, бегают, Мама-Тучка подсказывает, что им делать)</w:t>
        <w:br/>
        <w:t xml:space="preserve">В-ль: Полетели капельки на землю. Попрыгали, поиграли. Скучно им стало поодиночке прыгать. Собрались они вместе и потекли маленькими веселыми ручейками (капельки составляют ручейки, взявшись за руки). Встретились ручейки и стали большой речкой(капельки соединяются в одну цепочку). Плывут капельки в большой реке, путешествуют. Текла – текла речка и попала в большой пребольшой океан(дети перестраиваются в хоровод и двигаются по кругу). Плавали, плавали капельки в океане, а потом вспомнили, что мама Тучка наказывала домой вернуться. А тут как раз и Солнышко пригрело(дети танцуют). Стали капельки легкими, потянулись вверх(присевшие капельки подымаются, затем вытягивают руки вверх). Испарились они под лучами Солнца, вернулись к маме Тучке.</w:t>
        <w:br/>
        <w:t xml:space="preserve">В-ль: А сейчас давайте, я вам расскажу и покажу, как будем делать тучки.</w:t>
        <w:br/>
        <w:t xml:space="preserve">Разрезаем полоски на мелкие кусочки. Берем лист бумаги светло-голубого цвета – это небо, по которому поплывет большая туча.</w:t>
        <w:br/>
        <w:t xml:space="preserve">Покрываем клеем верхнюю часть тучи и быстро выкладываем мелкие кусочки цветной бумаги(светлые), потом покрываем среднюю часть и снова выкладываем цветную бумагу (Кусочки более темные) и на нижнюю часть тучки выкладываем темные кусочки.</w:t>
        <w:br/>
        <w:t xml:space="preserve">Рисуем капельки дождя цветными карандашами.</w:t>
        <w:br/>
        <w:t xml:space="preserve">Дети сами должны придумать, какие тучки они будут делать. Будет это мелкий дождик или сильный ливень?</w:t>
        <w:br/>
        <w:t xml:space="preserve">Пальчиковая гимнастика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Дождик, дождик, веселей</w:t>
      </w:r>
      <w:r>
        <w:rPr>
          <w:rFonts w:ascii="Times New Roman" w:hAnsi="Times New Roman" w:cs="Times New Roman" w:eastAsia="Times New Roman"/>
          <w:color w:val="000000"/>
          <w:spacing w:val="0"/>
          <w:position w:val="0"/>
          <w:sz w:val="26"/>
          <w:shd w:fill="auto" w:val="clear"/>
        </w:rPr>
        <w:t xml:space="preserve">»</w:t>
        <w:br/>
      </w:r>
      <w:r>
        <w:rPr>
          <w:rFonts w:ascii="Times New Roman" w:hAnsi="Times New Roman" w:cs="Times New Roman" w:eastAsia="Times New Roman"/>
          <w:color w:val="000000"/>
          <w:spacing w:val="0"/>
          <w:position w:val="0"/>
          <w:sz w:val="26"/>
          <w:shd w:fill="auto" w:val="clear"/>
        </w:rPr>
        <w:t xml:space="preserve">Дождик, дождик, веселей (руки вверх, движения пальчиками)</w:t>
        <w:br/>
        <w:t xml:space="preserve">Капай, капай, не жалей! (указательным пальцем показать в стороны)</w:t>
        <w:br/>
        <w:t xml:space="preserve">Только нас не замочи (прямоугольник над головой)</w:t>
        <w:br/>
        <w:t xml:space="preserve">Зря в окошко не стучи –</w:t>
      </w:r>
      <w:r>
        <w:rPr>
          <w:rFonts w:ascii="Times New Roman" w:hAnsi="Times New Roman" w:cs="Times New Roman" w:eastAsia="Times New Roman"/>
          <w:color w:val="000000"/>
          <w:spacing w:val="0"/>
          <w:position w:val="0"/>
          <w:sz w:val="26"/>
          <w:shd w:fill="auto" w:val="clear"/>
        </w:rPr>
        <w:t xml:space="preserve"> </w:t>
        <w:br/>
      </w:r>
      <w:r>
        <w:rPr>
          <w:rFonts w:ascii="Times New Roman" w:hAnsi="Times New Roman" w:cs="Times New Roman" w:eastAsia="Times New Roman"/>
          <w:color w:val="000000"/>
          <w:spacing w:val="0"/>
          <w:position w:val="0"/>
          <w:sz w:val="26"/>
          <w:shd w:fill="auto" w:val="clear"/>
        </w:rPr>
        <w:t xml:space="preserve">Брызни в поле пуще:</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выбрасывание пальчиков из кулачков вперед)</w:t>
        <w:br/>
        <w:t xml:space="preserve">Станет травка гуще! (руками изобразить травку)</w:t>
        <w:br/>
        <w:t xml:space="preserve">В-ль: Дети, давайте покажем Капитошке, какие тучки у вас получились.</w:t>
        <w:br/>
        <w:t xml:space="preserve">В-ль: Какая работа понравилась вам больше всего и почему?</w:t>
        <w:br/>
        <w:t xml:space="preserve">В-ль: Туча – кошка, хвост трубой</w:t>
        <w:br/>
        <w:t xml:space="preserve">Туча с длинной бородой, Туча – лошадь, туча – жук…</w:t>
        <w:br/>
        <w:t xml:space="preserve">А всего их двести штук. Бедным тучам очень тесно,</w:t>
        <w:br/>
        <w:t xml:space="preserve">Нету тучам в небе места, Перессорятся все двести,</w:t>
        <w:br/>
        <w:t xml:space="preserve">А потом заплачут вместе: И кричит внизу народ: </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Разбегайся, дождь идет!</w:t>
      </w:r>
      <w:r>
        <w:rPr>
          <w:rFonts w:ascii="Times New Roman" w:hAnsi="Times New Roman" w:cs="Times New Roman" w:eastAsia="Times New Roman"/>
          <w:color w:val="000000"/>
          <w:spacing w:val="0"/>
          <w:position w:val="0"/>
          <w:sz w:val="26"/>
          <w:shd w:fill="auto" w:val="clear"/>
        </w:rPr>
        <w:t xml:space="preserve">»</w:t>
      </w:r>
    </w:p>
    <w:p>
      <w:pPr>
        <w:spacing w:before="75" w:after="75" w:line="240"/>
        <w:ind w:right="105"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 14</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Конспект занятия по рисованию </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в средней группе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Одуванчики на лугу</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u w:val="single"/>
          <w:shd w:fill="auto" w:val="clear"/>
        </w:rPr>
        <w:t xml:space="preserve">Программное содержание.</w:t>
      </w:r>
      <w:r>
        <w:rPr>
          <w:rFonts w:ascii="Arial" w:hAnsi="Arial" w:cs="Arial" w:eastAsia="Arial"/>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Учить видеть красоту цветущего луга, продолжать воспитывать бережное отношение к растениям; закрепить знание о строение одуванчика; учить понимать, что поэты в стихах передают красоту цветка; вызвать желание передавать красоту увиденного в рисунке; закрепить умение печатками создавать образ цветка, дополнять его деталями.</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u w:val="single"/>
          <w:shd w:fill="auto" w:val="clear"/>
        </w:rPr>
        <w:t xml:space="preserve">Материал:</w:t>
      </w:r>
      <w:r>
        <w:rPr>
          <w:rFonts w:ascii="Arial" w:hAnsi="Arial" w:cs="Arial" w:eastAsia="Arial"/>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листы бумаги форматом А-4, гуашь желтого цвета, банки с водой, ватные палочки, кисти.</w:t>
      </w:r>
    </w:p>
    <w:p>
      <w:pPr>
        <w:spacing w:before="0" w:after="0" w:line="240"/>
        <w:ind w:right="0" w:left="0" w:firstLine="0"/>
        <w:jc w:val="left"/>
        <w:rPr>
          <w:rFonts w:ascii="Times New Roman" w:hAnsi="Times New Roman" w:cs="Times New Roman" w:eastAsia="Times New Roman"/>
          <w:color w:val="000000"/>
          <w:spacing w:val="0"/>
          <w:position w:val="0"/>
          <w:sz w:val="26"/>
          <w:u w:val="single"/>
          <w:shd w:fill="auto" w:val="clear"/>
        </w:rPr>
      </w:pPr>
      <w:r>
        <w:rPr>
          <w:rFonts w:ascii="Times New Roman" w:hAnsi="Times New Roman" w:cs="Times New Roman" w:eastAsia="Times New Roman"/>
          <w:color w:val="000000"/>
          <w:spacing w:val="0"/>
          <w:position w:val="0"/>
          <w:sz w:val="26"/>
          <w:u w:val="single"/>
          <w:shd w:fill="auto" w:val="clear"/>
        </w:rPr>
        <w:t xml:space="preserve">Ход занятия.</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Педагог читает стихотворение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Одуванчик</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Высотской О.</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Уронило солнце</w:t>
        <w:br/>
        <w:t xml:space="preserve">Лучик золотой.</w:t>
        <w:br/>
        <w:t xml:space="preserve">Вырос одуванчик,</w:t>
        <w:br/>
        <w:t xml:space="preserve">Первый, молодой.</w:t>
        <w:br/>
        <w:t xml:space="preserve">У него чудесный</w:t>
        <w:br/>
        <w:t xml:space="preserve">Золотистый цвет.</w:t>
        <w:br/>
        <w:t xml:space="preserve">Он большого солнца</w:t>
        <w:br/>
        <w:t xml:space="preserve">Маленький портрет.</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Про какой цветок это стихотворение? Как называются эти цветы? (одуванчик)</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 предлагает вспомнить, как выглядит одуванчик. Какого они цвета и на что похожи.</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Из каких частей состоит цветок (листьев, стебля, цветка) </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Рассматривает букет, картинки, обращает внимание на форму листьев, цветов.</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А можно ли рвать цветы? А топтать их? Почему нельзя? Нравятся, как цветут одуванчики? А как поэты могут передать красоту одуванчика? (стихи)</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Далее педагог предлагает поиграть в пальчиковую игру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Цветок</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left"/>
        <w:rPr>
          <w:rFonts w:ascii="Times New Roman" w:hAnsi="Times New Roman" w:cs="Times New Roman" w:eastAsia="Times New Roman"/>
          <w:i/>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i/>
          <w:color w:val="auto"/>
          <w:spacing w:val="0"/>
          <w:position w:val="0"/>
          <w:sz w:val="26"/>
          <w:shd w:fill="auto" w:val="clear"/>
        </w:rPr>
        <w:t xml:space="preserve">Вырос высокий цветок на поляне,</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запястья соединить, ладони развести в стороны, пальцы слегка округлить)</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Утром весенним раскрыл лепестки.</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развести пальцы рук)</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Всем лепесткам красоту и питанье</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ритмично двигать пальцами вместе-врозь)</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Дружно дают под землей корешки.</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ладони опустить вниз, тыльной стороной прижать друг к другу, пальцы развести)</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Молодцы ребята! Вы были красивыми цветами.</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А еще мы с вами сегодня будем рисовать одуванчики на лугу. Сначала будем рисовать цветы, но не кисточкой, а ватной палочкой или по желанию пальчиком, обмакнув в гуашь, а потом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дорисовывать стебель и листья кисточкой.</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Педагог показывает, как надо делать печатки и дорисовывать недостающие детали.  Дорисовывает детали кистью. Напоминает, что надо не торопиться и все делать аккуратно.</w:t>
      </w:r>
    </w:p>
    <w:p>
      <w:pPr>
        <w:spacing w:before="0" w:after="0" w:line="240"/>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В конце занятия поводиться итог.</w:t>
      </w:r>
    </w:p>
    <w:p>
      <w:pPr>
        <w:spacing w:before="0" w:after="0" w:line="24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Как называются наши картинки? Как мы с вами изображали одуванчики? </w:t>
      </w:r>
      <w:r>
        <w:rPr>
          <w:rFonts w:ascii="Times New Roman" w:hAnsi="Times New Roman" w:cs="Times New Roman" w:eastAsia="Times New Roman"/>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Похожи наши одуванчики на те, что цветут у нас на участке.</w:t>
      </w:r>
    </w:p>
    <w:p>
      <w:pPr>
        <w:spacing w:before="0" w:after="0" w:line="240"/>
        <w:ind w:right="0" w:left="0" w:firstLine="0"/>
        <w:jc w:val="both"/>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 15</w:t>
      </w:r>
    </w:p>
    <w:p>
      <w:pPr>
        <w:spacing w:before="0" w:after="0" w:line="240"/>
        <w:ind w:right="105"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Цветочная поляна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Конспект НОД по лепке в средней группе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Задачи:</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Учить детей лепить цветы по выбору (тюльпан, ромашка, мак, колокольчик, одуванчик, роза). Учить лепить бутон цветка из шара способом сплющивания, лепестки - способом вытягивания, прищипывания. Дать представления о внешнем виде цветов, уточнить цвет, форму, величину. Развивать у детей чувство формы, наблюдательность, умение договориться и создавать коллективный сюжет. Воспитывать бережное отношение к природе.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Материалы:</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Пластилин, стеки, трубочки (для сока, зеленый картон в форме овала, салфетки, дощечки.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Содержание: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Воспитатель загадывает детям загадки о цветах:</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Горел в траве росистой. Фонарик золотистый,</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Потом померк, потух. И превратился в пух. (Одуванчик)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Из луковки вырос, Но в пищу негож.</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На яркий стаканчик. Цветок тот похож. (Тюльпан)</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Хоть не зверь я и не птица, Но сумею защититься!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Растопырю коготки - Только тронь мои цветки! (Роза)</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То фиолетовый, то голубой, Он на опушке встречался с тобой.</w:t>
      </w:r>
    </w:p>
    <w:p>
      <w:pPr>
        <w:spacing w:before="0" w:after="12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 16</w:t>
      </w:r>
    </w:p>
    <w:p>
      <w:pPr>
        <w:spacing w:before="0" w:after="12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Занятие по аппликации с использованием нетрадиционных материалов в средней группе</w:t>
      </w:r>
    </w:p>
    <w:p>
      <w:pPr>
        <w:spacing w:before="0" w:after="12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Тема: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Носит одуванчик жёлтый сарафанчик</w:t>
      </w:r>
      <w:r>
        <w:rPr>
          <w:rFonts w:ascii="Times New Roman" w:hAnsi="Times New Roman" w:cs="Times New Roman" w:eastAsia="Times New Roman"/>
          <w:color w:val="auto"/>
          <w:spacing w:val="0"/>
          <w:position w:val="0"/>
          <w:sz w:val="26"/>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Задачи.</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Вызвать интерес к созданию выразительного образа с использованием не традиционных материалов (вата, кукурузная крупа) и цветной бумаги, в технике обрывной аппликации. Уточнить представление детей о внешнем виде одуванчика показать возможность изображения жёлтых и белых цветов. Воспитывать эстетические эмоции, художественный вкус.</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Предварительная работа.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Рассматривание изображений одуванчиков. Уточнить представления о внешнем виде и особенностях окраски цветка в разные периоды роста и развития, разукрашивание цветными карандашами, раскраски с изображением одуванчиков.</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Материалы, инструменты, оборудование.</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Лист бумаги, предварительно раскрашенный в голубой цвет, для создания коллективной композиции, вата, кукурузная крупа, цветная бумага зелёного цвета (предварительно заготавливаем с детьми методом обрывания стебель и листья (я помогала), клей, клеевые кисточки.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Ход занятия: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i/>
          <w:color w:val="auto"/>
          <w:spacing w:val="0"/>
          <w:position w:val="0"/>
          <w:sz w:val="26"/>
          <w:shd w:fill="auto" w:val="clear"/>
        </w:rPr>
        <w:t xml:space="preserve">Воспитатель: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Ребята давайте рассмотрим картинки. Что на них изображено? (Ответы детей: одуванчики). А какого они цвета (Ответы детей:жёлтого) .Что есть у одуванчика (стебель, листья, цветок) .Ребята, а вы знаете, что одуванчики, когда отцветают становятся белыми? Послушайте интересное стихотворение Е. Серова "Одуванчик"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Носит одуванчик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Жёлтый сарафанчик.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Подрастёт нарядится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 беленькое платьице.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Лёгкое, воздушное, ветерку послушное.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Ребята, мы сегодня с вами будем делать жёлтые и белые одуванчики. Вот посмотрите у нас есть кукурузная крупа. Из неё мы сделаем жёлтые цветы. А из ваты белые. Стебель и листья цветка мы с вами уже подготовили. Давайте подготовим наши пальчики к работе.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Пальчиковая гимнастика под стихотворение В. Шипуновой "Золотой одуванчик":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Солнце улыбается,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указательными пальчиками рисуем в воздухе улыбку)</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Лучики-как пальчики.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широко расставляем пальцы)</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А в траве качаются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машем кистями рук)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Дети-одуванчики.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сжимаем пальчики в кулачки)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Поцелует солнце</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делаем воздушный поцелуй)</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Жёлтый одуванчик</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 причешет чёлку</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делаем в воздухе круг руками)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Золотыми пальчиками.</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Ребята, а теперь каждый из вас сделает свой одуванчик на нашем общем поле.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Рассматриваем коллективную работу .</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Воспитатель:</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Ребята, какие вы все молодцы. Посмотрите какое красивое у нас получилось поле из одуванчиков.</w:t>
      </w:r>
    </w:p>
    <w:p>
      <w:pPr>
        <w:spacing w:before="0" w:after="120" w:line="240"/>
        <w:ind w:right="0" w:left="0" w:firstLine="0"/>
        <w:jc w:val="both"/>
        <w:rPr>
          <w:rFonts w:ascii="Calibri" w:hAnsi="Calibri" w:cs="Calibri" w:eastAsia="Calibri"/>
          <w:color w:val="auto"/>
          <w:spacing w:val="0"/>
          <w:position w:val="0"/>
          <w:sz w:val="22"/>
          <w:shd w:fill="auto" w:val="clear"/>
        </w:rPr>
      </w:pPr>
    </w:p>
    <w:p>
      <w:pPr>
        <w:tabs>
          <w:tab w:val="left" w:pos="0" w:leader="none"/>
        </w:tabs>
        <w:spacing w:before="0" w:after="0" w:line="240"/>
        <w:ind w:right="0" w:left="0" w:firstLine="0"/>
        <w:jc w:val="both"/>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5">
    <w:abstractNumId w:val="66"/>
  </w:num>
  <w:num w:numId="7">
    <w:abstractNumId w:val="60"/>
  </w:num>
  <w:num w:numId="9">
    <w:abstractNumId w:val="54"/>
  </w:num>
  <w:num w:numId="23">
    <w:abstractNumId w:val="48"/>
  </w:num>
  <w:num w:numId="25">
    <w:abstractNumId w:val="42"/>
  </w:num>
  <w:num w:numId="27">
    <w:abstractNumId w:val="36"/>
  </w:num>
  <w:num w:numId="73">
    <w:abstractNumId w:val="30"/>
  </w:num>
  <w:num w:numId="123">
    <w:abstractNumId w:val="24"/>
  </w:num>
  <w:num w:numId="164">
    <w:abstractNumId w:val="18"/>
  </w:num>
  <w:num w:numId="209">
    <w:abstractNumId w:val="12"/>
  </w:num>
  <w:num w:numId="255">
    <w:abstractNumId w:val="6"/>
  </w:num>
  <w:num w:numId="30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numbering.xml" Id="docRId3" Type="http://schemas.openxmlformats.org/officeDocument/2006/relationships/numbering"/><Relationship Target="embeddings/oleObject0.bin" Id="docRId0" Type="http://schemas.openxmlformats.org/officeDocument/2006/relationships/oleObject"/><Relationship TargetMode="External" Target="http://nmcsova.ru/sites/default/files/kopilka2014.pdf" Id="docRId2" Type="http://schemas.openxmlformats.org/officeDocument/2006/relationships/hyperlink"/><Relationship Target="styles.xml" Id="docRId4" Type="http://schemas.openxmlformats.org/officeDocument/2006/relationships/styles"/></Relationships>
</file>